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6EC72" w14:textId="1075397E" w:rsidR="002A565A" w:rsidRDefault="008803E3" w:rsidP="008803E3">
      <w:pPr>
        <w:jc w:val="center"/>
        <w:rPr>
          <w:rFonts w:ascii="Arial" w:eastAsia="Avenir Book" w:hAnsi="Arial" w:cs="Arial"/>
          <w:b/>
          <w:bCs/>
          <w:color w:val="2F5496" w:themeColor="accent1" w:themeShade="BF"/>
          <w:sz w:val="28"/>
          <w:shd w:val="clear" w:color="auto" w:fill="FFFFFF"/>
          <w:lang w:val="en-US" w:eastAsia="es-ES"/>
        </w:rPr>
      </w:pPr>
      <w:r w:rsidRPr="008803E3">
        <w:rPr>
          <w:rFonts w:ascii="Arial" w:eastAsia="Avenir Book" w:hAnsi="Arial" w:cs="Arial"/>
          <w:b/>
          <w:bCs/>
          <w:color w:val="2F5496" w:themeColor="accent1" w:themeShade="BF"/>
          <w:sz w:val="28"/>
          <w:shd w:val="clear" w:color="auto" w:fill="FFFFFF"/>
          <w:lang w:val="en-US" w:eastAsia="es-ES"/>
        </w:rPr>
        <w:t>PARTNER IDENTIFICATION FORM</w:t>
      </w:r>
    </w:p>
    <w:p w14:paraId="7C2B5868" w14:textId="5820AB40" w:rsidR="008803E3" w:rsidRDefault="008803E3" w:rsidP="008803E3">
      <w:pPr>
        <w:jc w:val="center"/>
        <w:rPr>
          <w:rFonts w:ascii="Arial" w:eastAsia="Avenir Book" w:hAnsi="Arial" w:cs="Arial"/>
          <w:b/>
          <w:bCs/>
          <w:color w:val="2F5496" w:themeColor="accent1" w:themeShade="BF"/>
          <w:sz w:val="28"/>
          <w:shd w:val="clear" w:color="auto" w:fill="FFFFFF"/>
          <w:lang w:val="en-US" w:eastAsia="es-ES"/>
        </w:rPr>
      </w:pPr>
      <w:r>
        <w:rPr>
          <w:rFonts w:ascii="Arial" w:eastAsia="Avenir Book" w:hAnsi="Arial" w:cs="Arial"/>
          <w:b/>
          <w:bCs/>
          <w:color w:val="2F5496" w:themeColor="accent1" w:themeShade="BF"/>
          <w:sz w:val="28"/>
          <w:shd w:val="clear" w:color="auto" w:fill="FFFFFF"/>
          <w:lang w:val="en-US" w:eastAsia="es-ES"/>
        </w:rPr>
        <w:t>University “Ukraine”</w:t>
      </w:r>
    </w:p>
    <w:tbl>
      <w:tblPr>
        <w:tblStyle w:val="-42"/>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888"/>
        <w:gridCol w:w="4600"/>
      </w:tblGrid>
      <w:tr w:rsidR="00AC0375" w:rsidRPr="00016872" w14:paraId="31E6C5D8" w14:textId="77777777" w:rsidTr="50385F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left w:val="none" w:sz="0" w:space="0" w:color="auto"/>
              <w:bottom w:val="none" w:sz="0" w:space="0" w:color="auto"/>
              <w:right w:val="none" w:sz="0" w:space="0" w:color="auto"/>
            </w:tcBorders>
            <w:shd w:val="clear" w:color="auto" w:fill="0070C0"/>
          </w:tcPr>
          <w:p w14:paraId="7856A597" w14:textId="426F5BE6" w:rsidR="00811DD6" w:rsidRPr="00811DD6" w:rsidRDefault="00811DD6" w:rsidP="00811DD6">
            <w:pPr>
              <w:jc w:val="center"/>
              <w:rPr>
                <w:rFonts w:ascii="Arial" w:eastAsia="Avenir Book" w:hAnsi="Arial" w:cs="Arial"/>
                <w:color w:val="2F5496" w:themeColor="accent1" w:themeShade="BF"/>
                <w:sz w:val="28"/>
                <w:shd w:val="clear" w:color="auto" w:fill="FFFFFF"/>
                <w:lang w:eastAsia="es-ES"/>
              </w:rPr>
            </w:pPr>
            <w:r w:rsidRPr="00811DD6">
              <w:rPr>
                <w:rFonts w:ascii="Arial" w:eastAsia="Avenir Book" w:hAnsi="Arial" w:cs="Arial"/>
                <w:color w:val="2F5496" w:themeColor="accent1" w:themeShade="BF"/>
                <w:sz w:val="28"/>
                <w:shd w:val="clear" w:color="auto" w:fill="FFFFFF"/>
                <w:lang w:eastAsia="es-ES"/>
              </w:rPr>
              <w:t>The Project “International Entrepreneurship Ecosystems (</w:t>
            </w:r>
            <w:proofErr w:type="spellStart"/>
            <w:r w:rsidRPr="00811DD6">
              <w:rPr>
                <w:rFonts w:ascii="Arial" w:eastAsia="Avenir Book" w:hAnsi="Arial" w:cs="Arial"/>
                <w:color w:val="2F5496" w:themeColor="accent1" w:themeShade="BF"/>
                <w:sz w:val="28"/>
                <w:shd w:val="clear" w:color="auto" w:fill="FFFFFF"/>
                <w:lang w:eastAsia="es-ES"/>
              </w:rPr>
              <w:t>EntEco</w:t>
            </w:r>
            <w:proofErr w:type="spellEnd"/>
            <w:r w:rsidRPr="00811DD6">
              <w:rPr>
                <w:rFonts w:ascii="Arial" w:eastAsia="Avenir Book" w:hAnsi="Arial" w:cs="Arial"/>
                <w:color w:val="2F5496" w:themeColor="accent1" w:themeShade="BF"/>
                <w:sz w:val="28"/>
                <w:shd w:val="clear" w:color="auto" w:fill="FFFFFF"/>
                <w:lang w:eastAsia="es-ES"/>
              </w:rPr>
              <w:t>)”</w:t>
            </w:r>
          </w:p>
          <w:p w14:paraId="33DFF5D5" w14:textId="77777777" w:rsidR="00AC0375" w:rsidRPr="00016872" w:rsidRDefault="00AC0375" w:rsidP="50385F0F">
            <w:pPr>
              <w:spacing w:before="60" w:after="60"/>
              <w:rPr>
                <w:rFonts w:ascii="Arial" w:eastAsia="Avenir Book" w:hAnsi="Arial" w:cs="Arial"/>
              </w:rPr>
            </w:pPr>
            <w:bookmarkStart w:id="0" w:name="_Hlk84950190"/>
            <w:r w:rsidRPr="00016872">
              <w:rPr>
                <w:rFonts w:ascii="Arial" w:eastAsia="Avenir Book" w:hAnsi="Arial" w:cs="Arial"/>
              </w:rPr>
              <w:t>PARTNER ORGANIZATION</w:t>
            </w:r>
          </w:p>
        </w:tc>
      </w:tr>
      <w:tr w:rsidR="00330F74" w:rsidRPr="00FD4474" w14:paraId="26808894" w14:textId="77777777" w:rsidTr="50385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pct"/>
            <w:shd w:val="clear" w:color="auto" w:fill="FFFFFF" w:themeFill="background1"/>
          </w:tcPr>
          <w:p w14:paraId="48E2B7BA" w14:textId="4AEE4BAC" w:rsidR="00330F74" w:rsidRPr="00FD4474" w:rsidRDefault="00330F74" w:rsidP="008803E3">
            <w:pPr>
              <w:spacing w:before="60" w:after="60"/>
              <w:rPr>
                <w:rFonts w:ascii="Arial" w:eastAsia="Avenir Book" w:hAnsi="Arial" w:cs="Arial"/>
                <w:sz w:val="20"/>
                <w:szCs w:val="20"/>
              </w:rPr>
            </w:pPr>
            <w:r w:rsidRPr="00FD4474">
              <w:rPr>
                <w:rFonts w:ascii="Arial" w:eastAsia="Avenir Book" w:hAnsi="Arial" w:cs="Arial"/>
                <w:sz w:val="20"/>
                <w:szCs w:val="20"/>
              </w:rPr>
              <w:t>Full legal name (in national language):</w:t>
            </w:r>
          </w:p>
        </w:tc>
        <w:tc>
          <w:tcPr>
            <w:tcW w:w="2710" w:type="pct"/>
            <w:shd w:val="clear" w:color="auto" w:fill="FFFFFF" w:themeFill="background1"/>
          </w:tcPr>
          <w:p w14:paraId="3CAF2739" w14:textId="2BA6D5FB" w:rsidR="00330F74" w:rsidRPr="00FD4474" w:rsidRDefault="000D251C" w:rsidP="50385F0F">
            <w:pPr>
              <w:spacing w:before="60" w:after="60"/>
              <w:cnfStyle w:val="000000100000" w:firstRow="0" w:lastRow="0" w:firstColumn="0" w:lastColumn="0" w:oddVBand="0" w:evenVBand="0" w:oddHBand="1" w:evenHBand="0" w:firstRowFirstColumn="0" w:firstRowLastColumn="0" w:lastRowFirstColumn="0" w:lastRowLastColumn="0"/>
              <w:rPr>
                <w:rFonts w:ascii="Arial" w:eastAsia="Avenir Book" w:hAnsi="Arial" w:cs="Arial"/>
                <w:sz w:val="20"/>
                <w:szCs w:val="20"/>
                <w:lang w:val="uk-UA"/>
              </w:rPr>
            </w:pPr>
            <w:r w:rsidRPr="00FD4474">
              <w:rPr>
                <w:rFonts w:ascii="Arial" w:eastAsia="Avenir Book" w:hAnsi="Arial" w:cs="Arial"/>
                <w:sz w:val="20"/>
                <w:szCs w:val="20"/>
                <w:lang w:val="uk-UA"/>
              </w:rPr>
              <w:t>ЗВО «Відкритий міжнародний університет розвитку людини «Україна»</w:t>
            </w:r>
          </w:p>
        </w:tc>
      </w:tr>
      <w:tr w:rsidR="00330F74" w:rsidRPr="00FD4474" w14:paraId="3480467A" w14:textId="77777777" w:rsidTr="50385F0F">
        <w:tc>
          <w:tcPr>
            <w:cnfStyle w:val="001000000000" w:firstRow="0" w:lastRow="0" w:firstColumn="1" w:lastColumn="0" w:oddVBand="0" w:evenVBand="0" w:oddHBand="0" w:evenHBand="0" w:firstRowFirstColumn="0" w:firstRowLastColumn="0" w:lastRowFirstColumn="0" w:lastRowLastColumn="0"/>
            <w:tcW w:w="2290" w:type="pct"/>
            <w:shd w:val="clear" w:color="auto" w:fill="FFFFFF" w:themeFill="background1"/>
          </w:tcPr>
          <w:p w14:paraId="2C046B8F" w14:textId="691EBD96" w:rsidR="00330F74" w:rsidRPr="00FD4474" w:rsidRDefault="00330F74" w:rsidP="50385F0F">
            <w:pPr>
              <w:spacing w:before="60" w:after="60"/>
              <w:rPr>
                <w:rFonts w:ascii="Arial" w:eastAsia="Avenir Book" w:hAnsi="Arial" w:cs="Arial"/>
                <w:sz w:val="20"/>
                <w:szCs w:val="20"/>
              </w:rPr>
            </w:pPr>
            <w:r w:rsidRPr="00FD4474">
              <w:rPr>
                <w:rFonts w:ascii="Arial" w:eastAsia="Avenir Book" w:hAnsi="Arial" w:cs="Arial"/>
                <w:sz w:val="20"/>
                <w:szCs w:val="20"/>
              </w:rPr>
              <w:t xml:space="preserve">Full legal name (Latin characters): </w:t>
            </w:r>
          </w:p>
        </w:tc>
        <w:tc>
          <w:tcPr>
            <w:tcW w:w="2710" w:type="pct"/>
            <w:shd w:val="clear" w:color="auto" w:fill="FFFFFF" w:themeFill="background1"/>
          </w:tcPr>
          <w:p w14:paraId="409F25F7" w14:textId="02EDB897" w:rsidR="00330F74" w:rsidRPr="00FD4474" w:rsidRDefault="00C231FB" w:rsidP="000D251C">
            <w:pPr>
              <w:spacing w:before="60" w:after="60"/>
              <w:cnfStyle w:val="000000000000" w:firstRow="0" w:lastRow="0" w:firstColumn="0" w:lastColumn="0" w:oddVBand="0" w:evenVBand="0" w:oddHBand="0" w:evenHBand="0" w:firstRowFirstColumn="0" w:firstRowLastColumn="0" w:lastRowFirstColumn="0" w:lastRowLastColumn="0"/>
              <w:rPr>
                <w:rFonts w:ascii="Arial" w:eastAsia="Avenir Book" w:hAnsi="Arial" w:cs="Arial"/>
                <w:sz w:val="20"/>
                <w:szCs w:val="20"/>
              </w:rPr>
            </w:pPr>
            <w:r w:rsidRPr="00FD4474">
              <w:rPr>
                <w:rFonts w:ascii="Arial" w:eastAsia="Avenir Book" w:hAnsi="Arial" w:cs="Arial"/>
                <w:sz w:val="20"/>
                <w:szCs w:val="20"/>
              </w:rPr>
              <w:t>HIGHER EDUCATIONAL INSTITUTION OPEN INTERNATIONAL UNIVERSITY OF HUMAN DEVELOPMENT UKRAINE</w:t>
            </w:r>
          </w:p>
        </w:tc>
      </w:tr>
      <w:tr w:rsidR="00330F74" w:rsidRPr="00FD4474" w14:paraId="5034FE8D" w14:textId="77777777" w:rsidTr="50385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pct"/>
            <w:shd w:val="clear" w:color="auto" w:fill="FFFFFF" w:themeFill="background1"/>
          </w:tcPr>
          <w:p w14:paraId="381C96AE" w14:textId="776525C2" w:rsidR="00330F74" w:rsidRPr="00FD4474" w:rsidRDefault="00330F74" w:rsidP="50385F0F">
            <w:pPr>
              <w:spacing w:before="60" w:after="60"/>
              <w:rPr>
                <w:rFonts w:ascii="Arial" w:eastAsia="Avenir Book" w:hAnsi="Arial" w:cs="Arial"/>
                <w:sz w:val="20"/>
                <w:szCs w:val="20"/>
              </w:rPr>
            </w:pPr>
            <w:r w:rsidRPr="00FD4474">
              <w:rPr>
                <w:rFonts w:ascii="Arial" w:eastAsia="Avenir Book" w:hAnsi="Arial" w:cs="Arial"/>
                <w:sz w:val="20"/>
                <w:szCs w:val="20"/>
              </w:rPr>
              <w:t xml:space="preserve">Acronym: </w:t>
            </w:r>
          </w:p>
        </w:tc>
        <w:tc>
          <w:tcPr>
            <w:tcW w:w="2710" w:type="pct"/>
            <w:shd w:val="clear" w:color="auto" w:fill="FFFFFF" w:themeFill="background1"/>
          </w:tcPr>
          <w:p w14:paraId="3BCD5B51" w14:textId="739AD026" w:rsidR="00330F74" w:rsidRPr="00FD4474" w:rsidRDefault="000D251C" w:rsidP="50385F0F">
            <w:pPr>
              <w:spacing w:before="60" w:after="60"/>
              <w:cnfStyle w:val="000000100000" w:firstRow="0" w:lastRow="0" w:firstColumn="0" w:lastColumn="0" w:oddVBand="0" w:evenVBand="0" w:oddHBand="1" w:evenHBand="0" w:firstRowFirstColumn="0" w:firstRowLastColumn="0" w:lastRowFirstColumn="0" w:lastRowLastColumn="0"/>
              <w:rPr>
                <w:rFonts w:ascii="Arial" w:eastAsia="Avenir Book" w:hAnsi="Arial" w:cs="Arial"/>
                <w:sz w:val="20"/>
                <w:szCs w:val="20"/>
                <w:lang w:val="uk-UA"/>
              </w:rPr>
            </w:pPr>
            <w:r w:rsidRPr="00FD4474">
              <w:rPr>
                <w:rFonts w:ascii="Arial" w:eastAsia="Avenir Book" w:hAnsi="Arial" w:cs="Arial"/>
                <w:sz w:val="20"/>
                <w:szCs w:val="20"/>
              </w:rPr>
              <w:t>UU</w:t>
            </w:r>
          </w:p>
        </w:tc>
      </w:tr>
      <w:tr w:rsidR="00AC0375" w:rsidRPr="00FD4474" w14:paraId="0A3549AF" w14:textId="77777777" w:rsidTr="50385F0F">
        <w:tc>
          <w:tcPr>
            <w:cnfStyle w:val="001000000000" w:firstRow="0" w:lastRow="0" w:firstColumn="1" w:lastColumn="0" w:oddVBand="0" w:evenVBand="0" w:oddHBand="0" w:evenHBand="0" w:firstRowFirstColumn="0" w:firstRowLastColumn="0" w:lastRowFirstColumn="0" w:lastRowLastColumn="0"/>
            <w:tcW w:w="2290" w:type="pct"/>
            <w:shd w:val="clear" w:color="auto" w:fill="FFFFFF" w:themeFill="background1"/>
          </w:tcPr>
          <w:p w14:paraId="7D40C4A9" w14:textId="77777777" w:rsidR="00AC0375" w:rsidRPr="00FD4474" w:rsidRDefault="00AC0375" w:rsidP="50385F0F">
            <w:pPr>
              <w:spacing w:before="60" w:after="60"/>
              <w:rPr>
                <w:rFonts w:ascii="Arial" w:eastAsia="Avenir Book" w:hAnsi="Arial" w:cs="Arial"/>
                <w:sz w:val="20"/>
                <w:szCs w:val="20"/>
              </w:rPr>
            </w:pPr>
            <w:proofErr w:type="spellStart"/>
            <w:r w:rsidRPr="00FD4474">
              <w:rPr>
                <w:rFonts w:ascii="Arial" w:eastAsia="Avenir Book" w:hAnsi="Arial" w:cs="Arial"/>
                <w:sz w:val="20"/>
                <w:szCs w:val="20"/>
              </w:rPr>
              <w:t>Organisation</w:t>
            </w:r>
            <w:proofErr w:type="spellEnd"/>
            <w:r w:rsidRPr="00FD4474">
              <w:rPr>
                <w:rFonts w:ascii="Arial" w:eastAsia="Avenir Book" w:hAnsi="Arial" w:cs="Arial"/>
                <w:sz w:val="20"/>
                <w:szCs w:val="20"/>
              </w:rPr>
              <w:t xml:space="preserve"> ID:</w:t>
            </w:r>
          </w:p>
        </w:tc>
        <w:tc>
          <w:tcPr>
            <w:tcW w:w="2710" w:type="pct"/>
            <w:shd w:val="clear" w:color="auto" w:fill="FFFFFF" w:themeFill="background1"/>
          </w:tcPr>
          <w:p w14:paraId="38C57564" w14:textId="34128CAB" w:rsidR="00AC0375" w:rsidRPr="00FD4474" w:rsidRDefault="00A91A80" w:rsidP="50385F0F">
            <w:pPr>
              <w:spacing w:before="60" w:after="60"/>
              <w:cnfStyle w:val="000000000000" w:firstRow="0" w:lastRow="0" w:firstColumn="0" w:lastColumn="0" w:oddVBand="0" w:evenVBand="0" w:oddHBand="0" w:evenHBand="0" w:firstRowFirstColumn="0" w:firstRowLastColumn="0" w:lastRowFirstColumn="0" w:lastRowLastColumn="0"/>
              <w:rPr>
                <w:rFonts w:ascii="Arial" w:eastAsia="Avenir Book" w:hAnsi="Arial" w:cs="Arial"/>
                <w:sz w:val="20"/>
                <w:szCs w:val="20"/>
              </w:rPr>
            </w:pPr>
            <w:bookmarkStart w:id="1" w:name="_GoBack"/>
            <w:bookmarkEnd w:id="1"/>
            <w:r w:rsidRPr="00A91A80">
              <w:rPr>
                <w:rFonts w:ascii="Arial" w:eastAsia="Avenir Book" w:hAnsi="Arial" w:cs="Arial"/>
                <w:sz w:val="20"/>
                <w:szCs w:val="20"/>
              </w:rPr>
              <w:t>E10155579</w:t>
            </w:r>
          </w:p>
        </w:tc>
      </w:tr>
      <w:tr w:rsidR="00AC0375" w:rsidRPr="00FD4474" w14:paraId="401A22F1" w14:textId="77777777" w:rsidTr="50385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pct"/>
            <w:shd w:val="clear" w:color="auto" w:fill="FFFFFF" w:themeFill="background1"/>
          </w:tcPr>
          <w:p w14:paraId="39587593" w14:textId="77777777" w:rsidR="00AC0375" w:rsidRPr="00FD4474" w:rsidRDefault="00AC0375" w:rsidP="50385F0F">
            <w:pPr>
              <w:spacing w:before="60" w:after="60"/>
              <w:rPr>
                <w:rFonts w:ascii="Arial" w:eastAsia="Avenir Book" w:hAnsi="Arial" w:cs="Arial"/>
                <w:sz w:val="20"/>
                <w:szCs w:val="20"/>
              </w:rPr>
            </w:pPr>
            <w:r w:rsidRPr="00FD4474">
              <w:rPr>
                <w:rFonts w:ascii="Arial" w:eastAsia="Avenir Book" w:hAnsi="Arial" w:cs="Arial"/>
                <w:sz w:val="20"/>
                <w:szCs w:val="20"/>
              </w:rPr>
              <w:t xml:space="preserve">PIC: </w:t>
            </w:r>
          </w:p>
        </w:tc>
        <w:tc>
          <w:tcPr>
            <w:tcW w:w="2710" w:type="pct"/>
            <w:shd w:val="clear" w:color="auto" w:fill="FFFFFF" w:themeFill="background1"/>
          </w:tcPr>
          <w:p w14:paraId="11A34852" w14:textId="5CF000EC" w:rsidR="00AC0375" w:rsidRPr="00FD4474" w:rsidRDefault="00C231FB" w:rsidP="50385F0F">
            <w:pPr>
              <w:spacing w:before="60" w:after="60"/>
              <w:cnfStyle w:val="000000100000" w:firstRow="0" w:lastRow="0" w:firstColumn="0" w:lastColumn="0" w:oddVBand="0" w:evenVBand="0" w:oddHBand="1" w:evenHBand="0" w:firstRowFirstColumn="0" w:firstRowLastColumn="0" w:lastRowFirstColumn="0" w:lastRowLastColumn="0"/>
              <w:rPr>
                <w:rFonts w:ascii="Arial" w:eastAsia="Avenir Book" w:hAnsi="Arial" w:cs="Arial"/>
                <w:sz w:val="20"/>
                <w:szCs w:val="20"/>
                <w:lang w:val="uk-UA"/>
              </w:rPr>
            </w:pPr>
            <w:r w:rsidRPr="00FD4474">
              <w:rPr>
                <w:rFonts w:ascii="Arial" w:eastAsia="Avenir Book" w:hAnsi="Arial" w:cs="Arial"/>
                <w:sz w:val="20"/>
                <w:szCs w:val="20"/>
              </w:rPr>
              <w:t>963438436</w:t>
            </w:r>
          </w:p>
        </w:tc>
      </w:tr>
      <w:tr w:rsidR="00AC0375" w:rsidRPr="00FD4474" w14:paraId="3A472C43" w14:textId="77777777" w:rsidTr="50385F0F">
        <w:tc>
          <w:tcPr>
            <w:cnfStyle w:val="001000000000" w:firstRow="0" w:lastRow="0" w:firstColumn="1" w:lastColumn="0" w:oddVBand="0" w:evenVBand="0" w:oddHBand="0" w:evenHBand="0" w:firstRowFirstColumn="0" w:firstRowLastColumn="0" w:lastRowFirstColumn="0" w:lastRowLastColumn="0"/>
            <w:tcW w:w="2290" w:type="pct"/>
            <w:shd w:val="clear" w:color="auto" w:fill="FFFFFF" w:themeFill="background1"/>
          </w:tcPr>
          <w:p w14:paraId="75E45889" w14:textId="77777777" w:rsidR="00AC0375" w:rsidRPr="00FD4474" w:rsidRDefault="00AC0375" w:rsidP="50385F0F">
            <w:pPr>
              <w:spacing w:before="60" w:after="60"/>
              <w:rPr>
                <w:rFonts w:ascii="Arial" w:eastAsia="Avenir Book" w:hAnsi="Arial" w:cs="Arial"/>
                <w:sz w:val="20"/>
                <w:szCs w:val="20"/>
              </w:rPr>
            </w:pPr>
            <w:r w:rsidRPr="00FD4474">
              <w:rPr>
                <w:rFonts w:ascii="Arial" w:eastAsia="Avenir Book" w:hAnsi="Arial" w:cs="Arial"/>
                <w:sz w:val="20"/>
                <w:szCs w:val="20"/>
              </w:rPr>
              <w:t xml:space="preserve">National ID (if applicable): </w:t>
            </w:r>
          </w:p>
        </w:tc>
        <w:tc>
          <w:tcPr>
            <w:tcW w:w="2710" w:type="pct"/>
            <w:shd w:val="clear" w:color="auto" w:fill="FFFFFF" w:themeFill="background1"/>
          </w:tcPr>
          <w:p w14:paraId="54256958" w14:textId="192133C3" w:rsidR="00AC0375" w:rsidRPr="00FD4474" w:rsidRDefault="003742D8" w:rsidP="50385F0F">
            <w:pPr>
              <w:spacing w:before="60" w:after="60"/>
              <w:cnfStyle w:val="000000000000" w:firstRow="0" w:lastRow="0" w:firstColumn="0" w:lastColumn="0" w:oddVBand="0" w:evenVBand="0" w:oddHBand="0" w:evenHBand="0" w:firstRowFirstColumn="0" w:firstRowLastColumn="0" w:lastRowFirstColumn="0" w:lastRowLastColumn="0"/>
              <w:rPr>
                <w:rFonts w:ascii="Arial" w:eastAsia="Avenir Book" w:hAnsi="Arial" w:cs="Arial"/>
                <w:sz w:val="20"/>
                <w:szCs w:val="20"/>
              </w:rPr>
            </w:pPr>
            <w:r w:rsidRPr="00FD4474">
              <w:rPr>
                <w:rFonts w:ascii="Arial" w:eastAsia="Avenir Book" w:hAnsi="Arial" w:cs="Arial"/>
                <w:sz w:val="20"/>
                <w:szCs w:val="20"/>
              </w:rPr>
              <w:t>30373644</w:t>
            </w:r>
          </w:p>
        </w:tc>
      </w:tr>
      <w:tr w:rsidR="00AC0375" w:rsidRPr="00FD4474" w14:paraId="6E9D36BF" w14:textId="77777777" w:rsidTr="50385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pct"/>
            <w:shd w:val="clear" w:color="auto" w:fill="FFFFFF" w:themeFill="background1"/>
          </w:tcPr>
          <w:p w14:paraId="5779D144" w14:textId="77777777" w:rsidR="00AC0375" w:rsidRPr="00FD4474" w:rsidRDefault="00AC0375" w:rsidP="50385F0F">
            <w:pPr>
              <w:spacing w:before="60" w:after="60"/>
              <w:rPr>
                <w:rFonts w:ascii="Arial" w:eastAsia="Avenir Book" w:hAnsi="Arial" w:cs="Arial"/>
                <w:sz w:val="20"/>
                <w:szCs w:val="20"/>
              </w:rPr>
            </w:pPr>
            <w:r w:rsidRPr="00FD4474">
              <w:rPr>
                <w:rFonts w:ascii="Arial" w:eastAsia="Avenir Book" w:hAnsi="Arial" w:cs="Arial"/>
                <w:sz w:val="20"/>
                <w:szCs w:val="20"/>
              </w:rPr>
              <w:t xml:space="preserve">Department (if applicable): </w:t>
            </w:r>
          </w:p>
        </w:tc>
        <w:tc>
          <w:tcPr>
            <w:tcW w:w="2710" w:type="pct"/>
            <w:shd w:val="clear" w:color="auto" w:fill="FFFFFF" w:themeFill="background1"/>
          </w:tcPr>
          <w:p w14:paraId="775E101E" w14:textId="68EC96BA" w:rsidR="00AC0375" w:rsidRPr="00FD4474" w:rsidRDefault="00AC0375" w:rsidP="50385F0F">
            <w:pPr>
              <w:spacing w:before="60" w:after="60"/>
              <w:cnfStyle w:val="000000100000" w:firstRow="0" w:lastRow="0" w:firstColumn="0" w:lastColumn="0" w:oddVBand="0" w:evenVBand="0" w:oddHBand="1" w:evenHBand="0" w:firstRowFirstColumn="0" w:firstRowLastColumn="0" w:lastRowFirstColumn="0" w:lastRowLastColumn="0"/>
              <w:rPr>
                <w:rFonts w:ascii="Arial" w:eastAsia="Avenir Book" w:hAnsi="Arial" w:cs="Arial"/>
                <w:sz w:val="20"/>
                <w:szCs w:val="20"/>
              </w:rPr>
            </w:pPr>
          </w:p>
        </w:tc>
      </w:tr>
      <w:tr w:rsidR="00AC0375" w:rsidRPr="00FD4474" w14:paraId="7C27F8DC" w14:textId="77777777" w:rsidTr="00FD4474">
        <w:trPr>
          <w:trHeight w:val="404"/>
        </w:trPr>
        <w:tc>
          <w:tcPr>
            <w:cnfStyle w:val="001000000000" w:firstRow="0" w:lastRow="0" w:firstColumn="1" w:lastColumn="0" w:oddVBand="0" w:evenVBand="0" w:oddHBand="0" w:evenHBand="0" w:firstRowFirstColumn="0" w:firstRowLastColumn="0" w:lastRowFirstColumn="0" w:lastRowLastColumn="0"/>
            <w:tcW w:w="2290" w:type="pct"/>
            <w:shd w:val="clear" w:color="auto" w:fill="FFFFFF" w:themeFill="background1"/>
          </w:tcPr>
          <w:p w14:paraId="204A344D" w14:textId="77777777" w:rsidR="00AC0375" w:rsidRPr="00FD4474" w:rsidRDefault="00AC0375" w:rsidP="50385F0F">
            <w:pPr>
              <w:spacing w:before="60" w:after="60"/>
              <w:rPr>
                <w:rFonts w:ascii="Arial" w:eastAsia="Avenir Book" w:hAnsi="Arial" w:cs="Arial"/>
                <w:sz w:val="20"/>
                <w:szCs w:val="20"/>
              </w:rPr>
            </w:pPr>
            <w:r w:rsidRPr="00FD4474">
              <w:rPr>
                <w:rFonts w:ascii="Arial" w:eastAsia="Avenir Book" w:hAnsi="Arial" w:cs="Arial"/>
                <w:sz w:val="20"/>
                <w:szCs w:val="20"/>
              </w:rPr>
              <w:t xml:space="preserve">Address: </w:t>
            </w:r>
          </w:p>
        </w:tc>
        <w:tc>
          <w:tcPr>
            <w:tcW w:w="2710" w:type="pct"/>
            <w:shd w:val="clear" w:color="auto" w:fill="FFFFFF" w:themeFill="background1"/>
          </w:tcPr>
          <w:p w14:paraId="59C52BA3" w14:textId="1C7547ED" w:rsidR="00AC0375" w:rsidRPr="00FD4474" w:rsidRDefault="00FD4474" w:rsidP="00C231FB">
            <w:pPr>
              <w:spacing w:before="60" w:after="60"/>
              <w:cnfStyle w:val="000000000000" w:firstRow="0" w:lastRow="0" w:firstColumn="0" w:lastColumn="0" w:oddVBand="0" w:evenVBand="0" w:oddHBand="0" w:evenHBand="0" w:firstRowFirstColumn="0" w:firstRowLastColumn="0" w:lastRowFirstColumn="0" w:lastRowLastColumn="0"/>
              <w:rPr>
                <w:rFonts w:ascii="Arial" w:eastAsia="Avenir Book" w:hAnsi="Arial" w:cs="Arial"/>
                <w:sz w:val="20"/>
                <w:szCs w:val="20"/>
              </w:rPr>
            </w:pPr>
            <w:r>
              <w:rPr>
                <w:rFonts w:ascii="Arial" w:eastAsia="Avenir Book" w:hAnsi="Arial" w:cs="Arial"/>
                <w:sz w:val="20"/>
                <w:szCs w:val="20"/>
              </w:rPr>
              <w:t>23 LVIVSKA STREET</w:t>
            </w:r>
          </w:p>
        </w:tc>
      </w:tr>
      <w:tr w:rsidR="00AC0375" w:rsidRPr="00FD4474" w14:paraId="700F2CA3" w14:textId="77777777" w:rsidTr="50385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pct"/>
            <w:shd w:val="clear" w:color="auto" w:fill="FFFFFF" w:themeFill="background1"/>
          </w:tcPr>
          <w:p w14:paraId="2482F84D" w14:textId="77777777" w:rsidR="00AC0375" w:rsidRPr="00FD4474" w:rsidRDefault="00AC0375" w:rsidP="50385F0F">
            <w:pPr>
              <w:spacing w:before="60" w:after="60"/>
              <w:rPr>
                <w:rFonts w:ascii="Arial" w:eastAsia="Avenir Book" w:hAnsi="Arial" w:cs="Arial"/>
                <w:sz w:val="20"/>
                <w:szCs w:val="20"/>
              </w:rPr>
            </w:pPr>
            <w:r w:rsidRPr="00FD4474">
              <w:rPr>
                <w:rFonts w:ascii="Arial" w:eastAsia="Avenir Book" w:hAnsi="Arial" w:cs="Arial"/>
                <w:sz w:val="20"/>
                <w:szCs w:val="20"/>
              </w:rPr>
              <w:t xml:space="preserve">Country: </w:t>
            </w:r>
          </w:p>
        </w:tc>
        <w:tc>
          <w:tcPr>
            <w:tcW w:w="2710" w:type="pct"/>
            <w:shd w:val="clear" w:color="auto" w:fill="FFFFFF" w:themeFill="background1"/>
          </w:tcPr>
          <w:p w14:paraId="4F7C567F" w14:textId="147273AF" w:rsidR="00AC0375" w:rsidRPr="00FD4474" w:rsidRDefault="00C231FB" w:rsidP="50385F0F">
            <w:pPr>
              <w:spacing w:before="60" w:after="60"/>
              <w:cnfStyle w:val="000000100000" w:firstRow="0" w:lastRow="0" w:firstColumn="0" w:lastColumn="0" w:oddVBand="0" w:evenVBand="0" w:oddHBand="1" w:evenHBand="0" w:firstRowFirstColumn="0" w:firstRowLastColumn="0" w:lastRowFirstColumn="0" w:lastRowLastColumn="0"/>
              <w:rPr>
                <w:rFonts w:ascii="Arial" w:eastAsia="Avenir Book" w:hAnsi="Arial" w:cs="Arial"/>
                <w:sz w:val="20"/>
                <w:szCs w:val="20"/>
              </w:rPr>
            </w:pPr>
            <w:r w:rsidRPr="00FD4474">
              <w:rPr>
                <w:rFonts w:ascii="Arial" w:eastAsia="Avenir Book" w:hAnsi="Arial" w:cs="Arial"/>
                <w:sz w:val="20"/>
                <w:szCs w:val="20"/>
              </w:rPr>
              <w:t>Ukraine</w:t>
            </w:r>
          </w:p>
        </w:tc>
      </w:tr>
      <w:tr w:rsidR="00AC0375" w:rsidRPr="00FD4474" w14:paraId="17E5FDA0" w14:textId="77777777" w:rsidTr="50385F0F">
        <w:tc>
          <w:tcPr>
            <w:cnfStyle w:val="001000000000" w:firstRow="0" w:lastRow="0" w:firstColumn="1" w:lastColumn="0" w:oddVBand="0" w:evenVBand="0" w:oddHBand="0" w:evenHBand="0" w:firstRowFirstColumn="0" w:firstRowLastColumn="0" w:lastRowFirstColumn="0" w:lastRowLastColumn="0"/>
            <w:tcW w:w="2290" w:type="pct"/>
            <w:shd w:val="clear" w:color="auto" w:fill="FFFFFF" w:themeFill="background1"/>
          </w:tcPr>
          <w:p w14:paraId="113055A4" w14:textId="77777777" w:rsidR="00AC0375" w:rsidRPr="00FD4474" w:rsidRDefault="00AC0375" w:rsidP="50385F0F">
            <w:pPr>
              <w:spacing w:before="60" w:after="60"/>
              <w:rPr>
                <w:rFonts w:ascii="Arial" w:eastAsia="Avenir Book" w:hAnsi="Arial" w:cs="Arial"/>
                <w:sz w:val="20"/>
                <w:szCs w:val="20"/>
              </w:rPr>
            </w:pPr>
            <w:r w:rsidRPr="00FD4474">
              <w:rPr>
                <w:rFonts w:ascii="Arial" w:eastAsia="Avenir Book" w:hAnsi="Arial" w:cs="Arial"/>
                <w:sz w:val="20"/>
                <w:szCs w:val="20"/>
              </w:rPr>
              <w:t xml:space="preserve">Region: </w:t>
            </w:r>
          </w:p>
        </w:tc>
        <w:tc>
          <w:tcPr>
            <w:tcW w:w="2710" w:type="pct"/>
            <w:shd w:val="clear" w:color="auto" w:fill="FFFFFF" w:themeFill="background1"/>
          </w:tcPr>
          <w:p w14:paraId="065221C4" w14:textId="1B9AE32B" w:rsidR="00AC0375" w:rsidRPr="00FD4474" w:rsidRDefault="00C231FB" w:rsidP="50385F0F">
            <w:pPr>
              <w:spacing w:before="60" w:after="60"/>
              <w:cnfStyle w:val="000000000000" w:firstRow="0" w:lastRow="0" w:firstColumn="0" w:lastColumn="0" w:oddVBand="0" w:evenVBand="0" w:oddHBand="0" w:evenHBand="0" w:firstRowFirstColumn="0" w:firstRowLastColumn="0" w:lastRowFirstColumn="0" w:lastRowLastColumn="0"/>
              <w:rPr>
                <w:rFonts w:ascii="Arial" w:eastAsia="Avenir Book" w:hAnsi="Arial" w:cs="Arial"/>
                <w:sz w:val="20"/>
                <w:szCs w:val="20"/>
              </w:rPr>
            </w:pPr>
            <w:r w:rsidRPr="00FD4474">
              <w:rPr>
                <w:rFonts w:ascii="Arial" w:eastAsia="Avenir Book" w:hAnsi="Arial" w:cs="Arial"/>
                <w:sz w:val="20"/>
                <w:szCs w:val="20"/>
              </w:rPr>
              <w:t>KYIV</w:t>
            </w:r>
          </w:p>
        </w:tc>
      </w:tr>
      <w:tr w:rsidR="00AC0375" w:rsidRPr="00FD4474" w14:paraId="5CE50B03" w14:textId="77777777" w:rsidTr="50385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pct"/>
            <w:shd w:val="clear" w:color="auto" w:fill="FFFFFF" w:themeFill="background1"/>
          </w:tcPr>
          <w:p w14:paraId="12CB5DD4" w14:textId="77777777" w:rsidR="00AC0375" w:rsidRPr="00FD4474" w:rsidRDefault="00AC0375" w:rsidP="50385F0F">
            <w:pPr>
              <w:spacing w:before="60" w:after="60"/>
              <w:rPr>
                <w:rFonts w:ascii="Arial" w:eastAsia="Avenir Book" w:hAnsi="Arial" w:cs="Arial"/>
                <w:sz w:val="20"/>
                <w:szCs w:val="20"/>
              </w:rPr>
            </w:pPr>
            <w:r w:rsidRPr="00FD4474">
              <w:rPr>
                <w:rFonts w:ascii="Arial" w:eastAsia="Avenir Book" w:hAnsi="Arial" w:cs="Arial"/>
                <w:sz w:val="20"/>
                <w:szCs w:val="20"/>
              </w:rPr>
              <w:t xml:space="preserve">Post code: </w:t>
            </w:r>
          </w:p>
        </w:tc>
        <w:tc>
          <w:tcPr>
            <w:tcW w:w="2710" w:type="pct"/>
            <w:shd w:val="clear" w:color="auto" w:fill="FFFFFF" w:themeFill="background1"/>
          </w:tcPr>
          <w:p w14:paraId="1EDB44A4" w14:textId="02900F2D" w:rsidR="00AC0375" w:rsidRPr="00FD4474" w:rsidRDefault="00C231FB" w:rsidP="00C231FB">
            <w:pPr>
              <w:spacing w:before="60" w:after="60"/>
              <w:cnfStyle w:val="000000100000" w:firstRow="0" w:lastRow="0" w:firstColumn="0" w:lastColumn="0" w:oddVBand="0" w:evenVBand="0" w:oddHBand="1" w:evenHBand="0" w:firstRowFirstColumn="0" w:firstRowLastColumn="0" w:lastRowFirstColumn="0" w:lastRowLastColumn="0"/>
              <w:rPr>
                <w:rFonts w:ascii="Arial" w:eastAsia="Avenir Book" w:hAnsi="Arial" w:cs="Arial"/>
                <w:sz w:val="20"/>
                <w:szCs w:val="20"/>
              </w:rPr>
            </w:pPr>
            <w:r w:rsidRPr="00FD4474">
              <w:rPr>
                <w:rFonts w:ascii="Arial" w:eastAsia="Avenir Book" w:hAnsi="Arial" w:cs="Arial"/>
                <w:sz w:val="20"/>
                <w:szCs w:val="20"/>
              </w:rPr>
              <w:t>03115</w:t>
            </w:r>
          </w:p>
        </w:tc>
      </w:tr>
      <w:tr w:rsidR="00AC0375" w:rsidRPr="00FD4474" w14:paraId="48B4CD83" w14:textId="77777777" w:rsidTr="50385F0F">
        <w:tc>
          <w:tcPr>
            <w:cnfStyle w:val="001000000000" w:firstRow="0" w:lastRow="0" w:firstColumn="1" w:lastColumn="0" w:oddVBand="0" w:evenVBand="0" w:oddHBand="0" w:evenHBand="0" w:firstRowFirstColumn="0" w:firstRowLastColumn="0" w:lastRowFirstColumn="0" w:lastRowLastColumn="0"/>
            <w:tcW w:w="2290" w:type="pct"/>
            <w:shd w:val="clear" w:color="auto" w:fill="FFFFFF" w:themeFill="background1"/>
          </w:tcPr>
          <w:p w14:paraId="54DB18B9" w14:textId="77777777" w:rsidR="00AC0375" w:rsidRPr="00FD4474" w:rsidRDefault="00AC0375" w:rsidP="50385F0F">
            <w:pPr>
              <w:spacing w:before="60" w:after="60"/>
              <w:rPr>
                <w:rFonts w:ascii="Arial" w:eastAsia="Avenir Book" w:hAnsi="Arial" w:cs="Arial"/>
                <w:sz w:val="20"/>
                <w:szCs w:val="20"/>
              </w:rPr>
            </w:pPr>
            <w:r w:rsidRPr="00FD4474">
              <w:rPr>
                <w:rFonts w:ascii="Arial" w:eastAsia="Avenir Book" w:hAnsi="Arial" w:cs="Arial"/>
                <w:sz w:val="20"/>
                <w:szCs w:val="20"/>
              </w:rPr>
              <w:t xml:space="preserve">City: </w:t>
            </w:r>
          </w:p>
        </w:tc>
        <w:tc>
          <w:tcPr>
            <w:tcW w:w="2710" w:type="pct"/>
            <w:shd w:val="clear" w:color="auto" w:fill="FFFFFF" w:themeFill="background1"/>
          </w:tcPr>
          <w:p w14:paraId="74505409" w14:textId="6BA2D8FB" w:rsidR="00AC0375" w:rsidRPr="00FD4474" w:rsidRDefault="00C231FB" w:rsidP="50385F0F">
            <w:pPr>
              <w:spacing w:before="60" w:after="60"/>
              <w:cnfStyle w:val="000000000000" w:firstRow="0" w:lastRow="0" w:firstColumn="0" w:lastColumn="0" w:oddVBand="0" w:evenVBand="0" w:oddHBand="0" w:evenHBand="0" w:firstRowFirstColumn="0" w:firstRowLastColumn="0" w:lastRowFirstColumn="0" w:lastRowLastColumn="0"/>
              <w:rPr>
                <w:rFonts w:ascii="Arial" w:eastAsia="Avenir Book" w:hAnsi="Arial" w:cs="Arial"/>
                <w:sz w:val="20"/>
                <w:szCs w:val="20"/>
              </w:rPr>
            </w:pPr>
            <w:r w:rsidRPr="00FD4474">
              <w:rPr>
                <w:rFonts w:ascii="Arial" w:eastAsia="Avenir Book" w:hAnsi="Arial" w:cs="Arial"/>
                <w:sz w:val="20"/>
                <w:szCs w:val="20"/>
              </w:rPr>
              <w:t>KYIV</w:t>
            </w:r>
          </w:p>
        </w:tc>
      </w:tr>
      <w:tr w:rsidR="00AC0375" w:rsidRPr="00FD4474" w14:paraId="63852F8E" w14:textId="77777777" w:rsidTr="50385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pct"/>
            <w:shd w:val="clear" w:color="auto" w:fill="FFFFFF" w:themeFill="background1"/>
          </w:tcPr>
          <w:p w14:paraId="5B3CF853" w14:textId="77777777" w:rsidR="00AC0375" w:rsidRPr="00FD4474" w:rsidRDefault="00AC0375" w:rsidP="50385F0F">
            <w:pPr>
              <w:spacing w:before="60" w:after="60"/>
              <w:rPr>
                <w:rFonts w:ascii="Arial" w:eastAsia="Avenir Book" w:hAnsi="Arial" w:cs="Arial"/>
                <w:sz w:val="20"/>
                <w:szCs w:val="20"/>
              </w:rPr>
            </w:pPr>
            <w:r w:rsidRPr="00FD4474">
              <w:rPr>
                <w:rFonts w:ascii="Arial" w:eastAsia="Avenir Book" w:hAnsi="Arial" w:cs="Arial"/>
                <w:sz w:val="20"/>
                <w:szCs w:val="20"/>
              </w:rPr>
              <w:t xml:space="preserve">Website: </w:t>
            </w:r>
          </w:p>
        </w:tc>
        <w:tc>
          <w:tcPr>
            <w:tcW w:w="2710" w:type="pct"/>
            <w:shd w:val="clear" w:color="auto" w:fill="FFFFFF" w:themeFill="background1"/>
          </w:tcPr>
          <w:p w14:paraId="4D0F6AE8" w14:textId="4E535190" w:rsidR="00AC0375" w:rsidRPr="00FD4474" w:rsidRDefault="00C231FB" w:rsidP="50385F0F">
            <w:pPr>
              <w:spacing w:before="60" w:after="60"/>
              <w:cnfStyle w:val="000000100000" w:firstRow="0" w:lastRow="0" w:firstColumn="0" w:lastColumn="0" w:oddVBand="0" w:evenVBand="0" w:oddHBand="1" w:evenHBand="0" w:firstRowFirstColumn="0" w:firstRowLastColumn="0" w:lastRowFirstColumn="0" w:lastRowLastColumn="0"/>
              <w:rPr>
                <w:rFonts w:ascii="Arial" w:eastAsia="Avenir Book" w:hAnsi="Arial" w:cs="Arial"/>
                <w:sz w:val="20"/>
                <w:szCs w:val="20"/>
              </w:rPr>
            </w:pPr>
            <w:r w:rsidRPr="00FD4474">
              <w:rPr>
                <w:rFonts w:ascii="Arial" w:eastAsia="Avenir Book" w:hAnsi="Arial" w:cs="Arial"/>
                <w:sz w:val="20"/>
                <w:szCs w:val="20"/>
              </w:rPr>
              <w:t>https://uu.edu.ua/</w:t>
            </w:r>
          </w:p>
        </w:tc>
      </w:tr>
      <w:tr w:rsidR="00AC0375" w:rsidRPr="00FD4474" w14:paraId="5DD49DF9" w14:textId="77777777" w:rsidTr="50385F0F">
        <w:tc>
          <w:tcPr>
            <w:cnfStyle w:val="001000000000" w:firstRow="0" w:lastRow="0" w:firstColumn="1" w:lastColumn="0" w:oddVBand="0" w:evenVBand="0" w:oddHBand="0" w:evenHBand="0" w:firstRowFirstColumn="0" w:firstRowLastColumn="0" w:lastRowFirstColumn="0" w:lastRowLastColumn="0"/>
            <w:tcW w:w="2290" w:type="pct"/>
            <w:shd w:val="clear" w:color="auto" w:fill="FFFFFF" w:themeFill="background1"/>
          </w:tcPr>
          <w:p w14:paraId="077E3C4C" w14:textId="77777777" w:rsidR="00AC0375" w:rsidRPr="00FD4474" w:rsidRDefault="00AC0375" w:rsidP="50385F0F">
            <w:pPr>
              <w:spacing w:before="60" w:after="60"/>
              <w:rPr>
                <w:rFonts w:ascii="Arial" w:eastAsia="Avenir Book" w:hAnsi="Arial" w:cs="Arial"/>
                <w:sz w:val="20"/>
                <w:szCs w:val="20"/>
              </w:rPr>
            </w:pPr>
            <w:r w:rsidRPr="00FD4474">
              <w:rPr>
                <w:rFonts w:ascii="Arial" w:eastAsia="Avenir Book" w:hAnsi="Arial" w:cs="Arial"/>
                <w:sz w:val="20"/>
                <w:szCs w:val="20"/>
              </w:rPr>
              <w:t xml:space="preserve">E-mail: </w:t>
            </w:r>
          </w:p>
        </w:tc>
        <w:tc>
          <w:tcPr>
            <w:tcW w:w="2710" w:type="pct"/>
            <w:shd w:val="clear" w:color="auto" w:fill="FFFFFF" w:themeFill="background1"/>
          </w:tcPr>
          <w:p w14:paraId="10DBDDB2" w14:textId="3922C886" w:rsidR="00AC0375" w:rsidRPr="00FD4474" w:rsidRDefault="00FD4474" w:rsidP="00C231FB">
            <w:pPr>
              <w:spacing w:before="60" w:after="60"/>
              <w:cnfStyle w:val="000000000000" w:firstRow="0" w:lastRow="0" w:firstColumn="0" w:lastColumn="0" w:oddVBand="0" w:evenVBand="0" w:oddHBand="0" w:evenHBand="0" w:firstRowFirstColumn="0" w:firstRowLastColumn="0" w:lastRowFirstColumn="0" w:lastRowLastColumn="0"/>
              <w:rPr>
                <w:rFonts w:ascii="Arial" w:eastAsia="Avenir Book" w:hAnsi="Arial" w:cs="Arial"/>
                <w:sz w:val="20"/>
                <w:szCs w:val="20"/>
              </w:rPr>
            </w:pPr>
            <w:r w:rsidRPr="00FD4474">
              <w:rPr>
                <w:rFonts w:ascii="Arial" w:eastAsia="Avenir Book" w:hAnsi="Arial" w:cs="Arial"/>
                <w:sz w:val="20"/>
                <w:szCs w:val="20"/>
              </w:rPr>
              <w:t>office@uu.edu.ua</w:t>
            </w:r>
          </w:p>
        </w:tc>
      </w:tr>
      <w:tr w:rsidR="00AC0375" w:rsidRPr="00FD4474" w14:paraId="7CB9FB16" w14:textId="77777777" w:rsidTr="50385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pct"/>
            <w:shd w:val="clear" w:color="auto" w:fill="FFFFFF" w:themeFill="background1"/>
          </w:tcPr>
          <w:p w14:paraId="40BD4F05" w14:textId="77777777" w:rsidR="00AC0375" w:rsidRPr="00FD4474" w:rsidRDefault="00AC0375" w:rsidP="50385F0F">
            <w:pPr>
              <w:spacing w:before="60" w:after="60"/>
              <w:rPr>
                <w:rFonts w:ascii="Arial" w:eastAsia="Avenir Book" w:hAnsi="Arial" w:cs="Arial"/>
                <w:sz w:val="20"/>
                <w:szCs w:val="20"/>
              </w:rPr>
            </w:pPr>
            <w:r w:rsidRPr="00FD4474">
              <w:rPr>
                <w:rFonts w:ascii="Arial" w:eastAsia="Avenir Book" w:hAnsi="Arial" w:cs="Arial"/>
                <w:sz w:val="20"/>
                <w:szCs w:val="20"/>
              </w:rPr>
              <w:t xml:space="preserve">Telephone 1: </w:t>
            </w:r>
          </w:p>
        </w:tc>
        <w:tc>
          <w:tcPr>
            <w:tcW w:w="2710" w:type="pct"/>
            <w:shd w:val="clear" w:color="auto" w:fill="FFFFFF" w:themeFill="background1"/>
          </w:tcPr>
          <w:p w14:paraId="398D4C6E" w14:textId="6C53773C" w:rsidR="00AC0375" w:rsidRPr="00FD4474" w:rsidRDefault="00C231FB" w:rsidP="50385F0F">
            <w:pPr>
              <w:spacing w:before="60" w:after="60"/>
              <w:cnfStyle w:val="000000100000" w:firstRow="0" w:lastRow="0" w:firstColumn="0" w:lastColumn="0" w:oddVBand="0" w:evenVBand="0" w:oddHBand="1" w:evenHBand="0" w:firstRowFirstColumn="0" w:firstRowLastColumn="0" w:lastRowFirstColumn="0" w:lastRowLastColumn="0"/>
              <w:rPr>
                <w:rFonts w:ascii="Arial" w:eastAsia="Avenir Book" w:hAnsi="Arial" w:cs="Arial"/>
                <w:sz w:val="20"/>
                <w:szCs w:val="20"/>
              </w:rPr>
            </w:pPr>
            <w:r w:rsidRPr="00FD4474">
              <w:rPr>
                <w:rFonts w:ascii="Arial" w:eastAsia="Avenir Book" w:hAnsi="Arial" w:cs="Arial"/>
                <w:sz w:val="20"/>
                <w:szCs w:val="20"/>
              </w:rPr>
              <w:t>+380979677256</w:t>
            </w:r>
          </w:p>
        </w:tc>
      </w:tr>
      <w:tr w:rsidR="00AC0375" w:rsidRPr="00FD4474" w14:paraId="0BAAB57E" w14:textId="77777777" w:rsidTr="50385F0F">
        <w:tc>
          <w:tcPr>
            <w:cnfStyle w:val="001000000000" w:firstRow="0" w:lastRow="0" w:firstColumn="1" w:lastColumn="0" w:oddVBand="0" w:evenVBand="0" w:oddHBand="0" w:evenHBand="0" w:firstRowFirstColumn="0" w:firstRowLastColumn="0" w:lastRowFirstColumn="0" w:lastRowLastColumn="0"/>
            <w:tcW w:w="2290" w:type="pct"/>
            <w:shd w:val="clear" w:color="auto" w:fill="FFFFFF" w:themeFill="background1"/>
          </w:tcPr>
          <w:p w14:paraId="05E2871D" w14:textId="77777777" w:rsidR="00AC0375" w:rsidRPr="00FD4474" w:rsidRDefault="00AC0375" w:rsidP="50385F0F">
            <w:pPr>
              <w:spacing w:before="60" w:after="60"/>
              <w:rPr>
                <w:rFonts w:ascii="Arial" w:eastAsia="Avenir Book" w:hAnsi="Arial" w:cs="Arial"/>
                <w:sz w:val="20"/>
                <w:szCs w:val="20"/>
              </w:rPr>
            </w:pPr>
            <w:r w:rsidRPr="00FD4474">
              <w:rPr>
                <w:rFonts w:ascii="Arial" w:eastAsia="Avenir Book" w:hAnsi="Arial" w:cs="Arial"/>
                <w:sz w:val="20"/>
                <w:szCs w:val="20"/>
              </w:rPr>
              <w:t>Telephone 2:</w:t>
            </w:r>
          </w:p>
        </w:tc>
        <w:tc>
          <w:tcPr>
            <w:tcW w:w="2710" w:type="pct"/>
            <w:shd w:val="clear" w:color="auto" w:fill="FFFFFF" w:themeFill="background1"/>
          </w:tcPr>
          <w:p w14:paraId="5E660A6C" w14:textId="42F66600" w:rsidR="00AC0375" w:rsidRPr="00FD4474" w:rsidRDefault="00C231FB" w:rsidP="00C231FB">
            <w:pPr>
              <w:spacing w:before="60" w:after="60"/>
              <w:cnfStyle w:val="000000000000" w:firstRow="0" w:lastRow="0" w:firstColumn="0" w:lastColumn="0" w:oddVBand="0" w:evenVBand="0" w:oddHBand="0" w:evenHBand="0" w:firstRowFirstColumn="0" w:firstRowLastColumn="0" w:lastRowFirstColumn="0" w:lastRowLastColumn="0"/>
              <w:rPr>
                <w:rFonts w:ascii="Arial" w:eastAsia="Avenir Book" w:hAnsi="Arial" w:cs="Arial"/>
                <w:sz w:val="20"/>
                <w:szCs w:val="20"/>
              </w:rPr>
            </w:pPr>
            <w:r w:rsidRPr="00FD4474">
              <w:rPr>
                <w:rFonts w:ascii="Arial" w:eastAsia="Avenir Book" w:hAnsi="Arial" w:cs="Arial"/>
                <w:sz w:val="20"/>
                <w:szCs w:val="20"/>
              </w:rPr>
              <w:t>+380444092748</w:t>
            </w:r>
          </w:p>
        </w:tc>
      </w:tr>
      <w:tr w:rsidR="00AC0375" w:rsidRPr="00FD4474" w14:paraId="1541F729" w14:textId="77777777" w:rsidTr="50385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pct"/>
            <w:shd w:val="clear" w:color="auto" w:fill="FFFFFF" w:themeFill="background1"/>
          </w:tcPr>
          <w:p w14:paraId="2F015799" w14:textId="77777777" w:rsidR="00AC0375" w:rsidRPr="00FD4474" w:rsidRDefault="00AC0375" w:rsidP="50385F0F">
            <w:pPr>
              <w:spacing w:before="60" w:after="60"/>
              <w:rPr>
                <w:rFonts w:ascii="Arial" w:eastAsia="Avenir Book" w:hAnsi="Arial" w:cs="Arial"/>
                <w:sz w:val="20"/>
                <w:szCs w:val="20"/>
              </w:rPr>
            </w:pPr>
            <w:r w:rsidRPr="00FD4474">
              <w:rPr>
                <w:rFonts w:ascii="Arial" w:eastAsia="Avenir Book" w:hAnsi="Arial" w:cs="Arial"/>
                <w:sz w:val="20"/>
                <w:szCs w:val="20"/>
              </w:rPr>
              <w:t xml:space="preserve">Fax: </w:t>
            </w:r>
          </w:p>
        </w:tc>
        <w:tc>
          <w:tcPr>
            <w:tcW w:w="2710" w:type="pct"/>
            <w:shd w:val="clear" w:color="auto" w:fill="FFFFFF" w:themeFill="background1"/>
          </w:tcPr>
          <w:p w14:paraId="618A6498" w14:textId="78BE134F" w:rsidR="00AC0375" w:rsidRPr="00FD4474" w:rsidRDefault="00C231FB" w:rsidP="00C231FB">
            <w:pPr>
              <w:spacing w:before="60" w:after="60"/>
              <w:cnfStyle w:val="000000100000" w:firstRow="0" w:lastRow="0" w:firstColumn="0" w:lastColumn="0" w:oddVBand="0" w:evenVBand="0" w:oddHBand="1" w:evenHBand="0" w:firstRowFirstColumn="0" w:firstRowLastColumn="0" w:lastRowFirstColumn="0" w:lastRowLastColumn="0"/>
              <w:rPr>
                <w:rFonts w:ascii="Arial" w:eastAsia="Avenir Book" w:hAnsi="Arial" w:cs="Arial"/>
                <w:sz w:val="20"/>
                <w:szCs w:val="20"/>
              </w:rPr>
            </w:pPr>
            <w:r w:rsidRPr="00FD4474">
              <w:rPr>
                <w:rFonts w:ascii="Arial" w:eastAsia="Avenir Book" w:hAnsi="Arial" w:cs="Arial"/>
                <w:sz w:val="20"/>
                <w:szCs w:val="20"/>
              </w:rPr>
              <w:t>+380444092749</w:t>
            </w:r>
          </w:p>
        </w:tc>
      </w:tr>
      <w:bookmarkEnd w:id="0"/>
      <w:tr w:rsidR="00AC0375" w:rsidRPr="00FD4474" w14:paraId="0261B9A4" w14:textId="77777777" w:rsidTr="50385F0F">
        <w:trPr>
          <w:trHeight w:val="51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70C0"/>
          </w:tcPr>
          <w:p w14:paraId="433FD1D5" w14:textId="77777777" w:rsidR="00AC0375" w:rsidRPr="00FD4474" w:rsidRDefault="00AC0375" w:rsidP="50385F0F">
            <w:pPr>
              <w:spacing w:before="60" w:after="60"/>
              <w:jc w:val="both"/>
              <w:rPr>
                <w:rFonts w:ascii="Arial" w:eastAsia="Avenir Book" w:hAnsi="Arial" w:cs="Arial"/>
                <w:sz w:val="20"/>
                <w:szCs w:val="20"/>
              </w:rPr>
            </w:pPr>
            <w:r w:rsidRPr="00FD4474">
              <w:rPr>
                <w:rFonts w:ascii="Arial" w:eastAsia="Avenir Book" w:hAnsi="Arial" w:cs="Arial"/>
                <w:sz w:val="20"/>
                <w:szCs w:val="20"/>
              </w:rPr>
              <w:t>PROFILE</w:t>
            </w:r>
          </w:p>
        </w:tc>
      </w:tr>
      <w:tr w:rsidR="00AC0375" w:rsidRPr="00FD4474" w14:paraId="7FFC91D8" w14:textId="77777777" w:rsidTr="50385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pct"/>
            <w:shd w:val="clear" w:color="auto" w:fill="FFFFFF" w:themeFill="background1"/>
          </w:tcPr>
          <w:p w14:paraId="7A1B7336" w14:textId="43E36857" w:rsidR="00AC0375" w:rsidRPr="00FD4474" w:rsidRDefault="00AC0375" w:rsidP="50385F0F">
            <w:pPr>
              <w:spacing w:before="60" w:after="60"/>
              <w:jc w:val="both"/>
              <w:rPr>
                <w:rFonts w:ascii="Arial" w:eastAsia="Avenir Book" w:hAnsi="Arial" w:cs="Arial"/>
                <w:sz w:val="20"/>
                <w:szCs w:val="20"/>
                <w:highlight w:val="yellow"/>
              </w:rPr>
            </w:pPr>
            <w:r w:rsidRPr="00FD4474">
              <w:rPr>
                <w:rFonts w:ascii="Arial" w:eastAsia="Avenir Book" w:hAnsi="Arial" w:cs="Arial"/>
                <w:sz w:val="20"/>
                <w:szCs w:val="20"/>
              </w:rPr>
              <w:t xml:space="preserve">Type of </w:t>
            </w:r>
            <w:proofErr w:type="spellStart"/>
            <w:r w:rsidRPr="00FD4474">
              <w:rPr>
                <w:rFonts w:ascii="Arial" w:eastAsia="Avenir Book" w:hAnsi="Arial" w:cs="Arial"/>
                <w:sz w:val="20"/>
                <w:szCs w:val="20"/>
              </w:rPr>
              <w:t>Organisation</w:t>
            </w:r>
            <w:proofErr w:type="spellEnd"/>
            <w:r w:rsidR="00330F74" w:rsidRPr="00FD4474">
              <w:rPr>
                <w:rStyle w:val="af5"/>
                <w:rFonts w:ascii="Arial" w:eastAsia="Avenir Book" w:hAnsi="Arial" w:cs="Arial"/>
                <w:sz w:val="20"/>
                <w:szCs w:val="20"/>
              </w:rPr>
              <w:footnoteReference w:id="2"/>
            </w:r>
            <w:r w:rsidRPr="00FD4474">
              <w:rPr>
                <w:rFonts w:ascii="Arial" w:eastAsia="Avenir Book" w:hAnsi="Arial" w:cs="Arial"/>
                <w:sz w:val="20"/>
                <w:szCs w:val="20"/>
              </w:rPr>
              <w:t xml:space="preserve">: </w:t>
            </w:r>
            <w:r w:rsidR="00A77884" w:rsidRPr="00FD4474">
              <w:rPr>
                <w:rFonts w:ascii="Arial" w:eastAsia="Avenir Book" w:hAnsi="Arial" w:cs="Arial"/>
                <w:sz w:val="20"/>
                <w:szCs w:val="20"/>
              </w:rPr>
              <w:t xml:space="preserve"> CHOOSE ONE OF THE BELOW</w:t>
            </w:r>
          </w:p>
        </w:tc>
        <w:tc>
          <w:tcPr>
            <w:tcW w:w="2710" w:type="pct"/>
            <w:shd w:val="clear" w:color="auto" w:fill="FFFFFF" w:themeFill="background1"/>
          </w:tcPr>
          <w:p w14:paraId="0A1FC606" w14:textId="5974CA62" w:rsidR="00AC0375" w:rsidRPr="00FD4474" w:rsidRDefault="00C231FB" w:rsidP="50385F0F">
            <w:pPr>
              <w:pStyle w:val="af3"/>
              <w:cnfStyle w:val="000000100000" w:firstRow="0" w:lastRow="0" w:firstColumn="0" w:lastColumn="0" w:oddVBand="0" w:evenVBand="0" w:oddHBand="1" w:evenHBand="0" w:firstRowFirstColumn="0" w:firstRowLastColumn="0" w:lastRowFirstColumn="0" w:lastRowLastColumn="0"/>
              <w:rPr>
                <w:rFonts w:ascii="Arial" w:eastAsia="Avenir Book" w:hAnsi="Arial" w:cs="Arial"/>
              </w:rPr>
            </w:pPr>
            <w:r w:rsidRPr="00FD4474">
              <w:rPr>
                <w:rFonts w:ascii="Arial" w:eastAsia="Avenir Book" w:hAnsi="Arial" w:cs="Arial"/>
              </w:rPr>
              <w:t>HIGHER EDUCATIONAL INSTITUTION (UNIVERSITY)</w:t>
            </w:r>
          </w:p>
        </w:tc>
      </w:tr>
      <w:tr w:rsidR="00AC0375" w:rsidRPr="00016872" w14:paraId="101F7D34" w14:textId="77777777" w:rsidTr="50385F0F">
        <w:tc>
          <w:tcPr>
            <w:cnfStyle w:val="001000000000" w:firstRow="0" w:lastRow="0" w:firstColumn="1" w:lastColumn="0" w:oddVBand="0" w:evenVBand="0" w:oddHBand="0" w:evenHBand="0" w:firstRowFirstColumn="0" w:firstRowLastColumn="0" w:lastRowFirstColumn="0" w:lastRowLastColumn="0"/>
            <w:tcW w:w="2290" w:type="pct"/>
            <w:shd w:val="clear" w:color="auto" w:fill="FFFFFF" w:themeFill="background1"/>
          </w:tcPr>
          <w:p w14:paraId="1773F81E" w14:textId="77777777" w:rsidR="00AC0375" w:rsidRPr="00FD4474" w:rsidRDefault="00AC0375" w:rsidP="50385F0F">
            <w:pPr>
              <w:spacing w:before="60" w:after="60"/>
              <w:jc w:val="both"/>
              <w:rPr>
                <w:rFonts w:ascii="Arial" w:eastAsia="Avenir Book" w:hAnsi="Arial" w:cs="Arial"/>
                <w:sz w:val="20"/>
                <w:szCs w:val="20"/>
              </w:rPr>
            </w:pPr>
            <w:r w:rsidRPr="00FD4474">
              <w:rPr>
                <w:rFonts w:ascii="Arial" w:eastAsia="Avenir Book" w:hAnsi="Arial" w:cs="Arial"/>
                <w:sz w:val="20"/>
                <w:szCs w:val="20"/>
              </w:rPr>
              <w:lastRenderedPageBreak/>
              <w:t xml:space="preserve">Is the partner </w:t>
            </w:r>
            <w:proofErr w:type="spellStart"/>
            <w:r w:rsidRPr="00FD4474">
              <w:rPr>
                <w:rFonts w:ascii="Arial" w:eastAsia="Avenir Book" w:hAnsi="Arial" w:cs="Arial"/>
                <w:sz w:val="20"/>
                <w:szCs w:val="20"/>
              </w:rPr>
              <w:t>organisation</w:t>
            </w:r>
            <w:proofErr w:type="spellEnd"/>
            <w:r w:rsidRPr="00FD4474">
              <w:rPr>
                <w:rFonts w:ascii="Arial" w:eastAsia="Avenir Book" w:hAnsi="Arial" w:cs="Arial"/>
                <w:sz w:val="20"/>
                <w:szCs w:val="20"/>
              </w:rPr>
              <w:t xml:space="preserve"> a public body? </w:t>
            </w:r>
          </w:p>
        </w:tc>
        <w:tc>
          <w:tcPr>
            <w:tcW w:w="2710" w:type="pct"/>
            <w:shd w:val="clear" w:color="auto" w:fill="FFFFFF" w:themeFill="background1"/>
          </w:tcPr>
          <w:p w14:paraId="5702590F" w14:textId="5D3B45F8" w:rsidR="00AC0375" w:rsidRPr="00FD4474" w:rsidRDefault="00C231FB" w:rsidP="50385F0F">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Avenir Book" w:hAnsi="Arial" w:cs="Arial"/>
                <w:sz w:val="20"/>
                <w:szCs w:val="20"/>
              </w:rPr>
            </w:pPr>
            <w:r w:rsidRPr="00FD4474">
              <w:rPr>
                <w:rFonts w:ascii="Arial" w:eastAsia="Avenir Book" w:hAnsi="Arial" w:cs="Arial"/>
                <w:sz w:val="20"/>
                <w:szCs w:val="20"/>
              </w:rPr>
              <w:t>NO</w:t>
            </w:r>
          </w:p>
        </w:tc>
      </w:tr>
      <w:tr w:rsidR="00AC0375" w:rsidRPr="00016872" w14:paraId="24448B66" w14:textId="77777777" w:rsidTr="50385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pct"/>
            <w:shd w:val="clear" w:color="auto" w:fill="FFFFFF" w:themeFill="background1"/>
          </w:tcPr>
          <w:p w14:paraId="2312E4D2" w14:textId="77777777" w:rsidR="00AC0375" w:rsidRPr="00FD4474" w:rsidRDefault="00AC0375" w:rsidP="50385F0F">
            <w:pPr>
              <w:spacing w:before="60" w:after="60"/>
              <w:jc w:val="both"/>
              <w:rPr>
                <w:rFonts w:ascii="Arial" w:eastAsia="Avenir Book" w:hAnsi="Arial" w:cs="Arial"/>
                <w:sz w:val="20"/>
                <w:szCs w:val="20"/>
              </w:rPr>
            </w:pPr>
            <w:r w:rsidRPr="00FD4474">
              <w:rPr>
                <w:rFonts w:ascii="Arial" w:eastAsia="Avenir Book" w:hAnsi="Arial" w:cs="Arial"/>
                <w:sz w:val="20"/>
                <w:szCs w:val="20"/>
              </w:rPr>
              <w:t xml:space="preserve">Is the partner </w:t>
            </w:r>
            <w:proofErr w:type="spellStart"/>
            <w:r w:rsidRPr="00FD4474">
              <w:rPr>
                <w:rFonts w:ascii="Arial" w:eastAsia="Avenir Book" w:hAnsi="Arial" w:cs="Arial"/>
                <w:sz w:val="20"/>
                <w:szCs w:val="20"/>
              </w:rPr>
              <w:t>organisation</w:t>
            </w:r>
            <w:proofErr w:type="spellEnd"/>
            <w:r w:rsidRPr="00FD4474">
              <w:rPr>
                <w:rFonts w:ascii="Arial" w:eastAsia="Avenir Book" w:hAnsi="Arial" w:cs="Arial"/>
                <w:sz w:val="20"/>
                <w:szCs w:val="20"/>
              </w:rPr>
              <w:t xml:space="preserve"> a non-profit? </w:t>
            </w:r>
          </w:p>
        </w:tc>
        <w:tc>
          <w:tcPr>
            <w:tcW w:w="2710" w:type="pct"/>
            <w:shd w:val="clear" w:color="auto" w:fill="FFFFFF" w:themeFill="background1"/>
          </w:tcPr>
          <w:p w14:paraId="26E11738" w14:textId="553E15B0" w:rsidR="00AC0375" w:rsidRPr="00FD4474" w:rsidRDefault="00C231FB" w:rsidP="50385F0F">
            <w:pPr>
              <w:spacing w:before="60" w:after="60"/>
              <w:jc w:val="both"/>
              <w:cnfStyle w:val="000000100000" w:firstRow="0" w:lastRow="0" w:firstColumn="0" w:lastColumn="0" w:oddVBand="0" w:evenVBand="0" w:oddHBand="1" w:evenHBand="0" w:firstRowFirstColumn="0" w:firstRowLastColumn="0" w:lastRowFirstColumn="0" w:lastRowLastColumn="0"/>
              <w:rPr>
                <w:rFonts w:ascii="Arial" w:eastAsia="Avenir Book" w:hAnsi="Arial" w:cs="Arial"/>
                <w:sz w:val="20"/>
                <w:szCs w:val="20"/>
              </w:rPr>
            </w:pPr>
            <w:r w:rsidRPr="00FD4474">
              <w:rPr>
                <w:rFonts w:ascii="Arial" w:eastAsia="Avenir Book" w:hAnsi="Arial" w:cs="Arial"/>
                <w:sz w:val="20"/>
                <w:szCs w:val="20"/>
              </w:rPr>
              <w:t>YES</w:t>
            </w:r>
          </w:p>
        </w:tc>
      </w:tr>
      <w:tr w:rsidR="7308B81C" w:rsidRPr="00016872" w14:paraId="086820F3" w14:textId="77777777" w:rsidTr="00FD4474">
        <w:tc>
          <w:tcPr>
            <w:cnfStyle w:val="001000000000" w:firstRow="0" w:lastRow="0" w:firstColumn="1" w:lastColumn="0" w:oddVBand="0" w:evenVBand="0" w:oddHBand="0" w:evenHBand="0" w:firstRowFirstColumn="0" w:firstRowLastColumn="0" w:lastRowFirstColumn="0" w:lastRowLastColumn="0"/>
            <w:tcW w:w="2290" w:type="pct"/>
            <w:shd w:val="clear" w:color="auto" w:fill="FFFFFF" w:themeFill="background1"/>
          </w:tcPr>
          <w:p w14:paraId="77EC9409" w14:textId="76411C0B" w:rsidR="67327475" w:rsidRPr="00FD4474" w:rsidRDefault="67327475" w:rsidP="50385F0F">
            <w:pPr>
              <w:jc w:val="both"/>
              <w:rPr>
                <w:rFonts w:ascii="Arial" w:eastAsia="Avenir Book" w:hAnsi="Arial" w:cs="Arial"/>
                <w:sz w:val="20"/>
                <w:szCs w:val="20"/>
              </w:rPr>
            </w:pPr>
            <w:r w:rsidRPr="00FD4474">
              <w:rPr>
                <w:rFonts w:ascii="Arial" w:eastAsia="Avenir Book" w:hAnsi="Arial" w:cs="Arial"/>
                <w:sz w:val="20"/>
                <w:szCs w:val="20"/>
              </w:rPr>
              <w:t>Sector of activity</w:t>
            </w:r>
            <w:r w:rsidR="001A015D" w:rsidRPr="00FD4474">
              <w:rPr>
                <w:rStyle w:val="af5"/>
                <w:rFonts w:ascii="Arial" w:eastAsia="Avenir Book" w:hAnsi="Arial" w:cs="Arial"/>
                <w:sz w:val="20"/>
                <w:szCs w:val="20"/>
              </w:rPr>
              <w:footnoteReference w:id="3"/>
            </w:r>
          </w:p>
        </w:tc>
        <w:tc>
          <w:tcPr>
            <w:tcW w:w="2710" w:type="pct"/>
            <w:shd w:val="clear" w:color="auto" w:fill="FFFFFF" w:themeFill="background1"/>
          </w:tcPr>
          <w:p w14:paraId="5296C15F" w14:textId="14BE5653" w:rsidR="67327475" w:rsidRPr="00FD4474" w:rsidRDefault="00C231FB" w:rsidP="50385F0F">
            <w:pPr>
              <w:jc w:val="both"/>
              <w:cnfStyle w:val="000000000000" w:firstRow="0" w:lastRow="0" w:firstColumn="0" w:lastColumn="0" w:oddVBand="0" w:evenVBand="0" w:oddHBand="0" w:evenHBand="0" w:firstRowFirstColumn="0" w:firstRowLastColumn="0" w:lastRowFirstColumn="0" w:lastRowLastColumn="0"/>
              <w:rPr>
                <w:rFonts w:ascii="Arial" w:eastAsia="Avenir Book" w:hAnsi="Arial" w:cs="Arial"/>
                <w:sz w:val="20"/>
                <w:szCs w:val="20"/>
              </w:rPr>
            </w:pPr>
            <w:r w:rsidRPr="00FD4474">
              <w:rPr>
                <w:rFonts w:ascii="Arial" w:eastAsia="Avenir Book" w:hAnsi="Arial" w:cs="Arial"/>
                <w:sz w:val="20"/>
                <w:szCs w:val="20"/>
              </w:rPr>
              <w:t>EDUCATION</w:t>
            </w:r>
          </w:p>
        </w:tc>
      </w:tr>
      <w:tr w:rsidR="7308B81C" w:rsidRPr="00016872" w14:paraId="49D0096A" w14:textId="77777777" w:rsidTr="00FD4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pct"/>
            <w:shd w:val="clear" w:color="auto" w:fill="FFFFFF" w:themeFill="background1"/>
          </w:tcPr>
          <w:p w14:paraId="0566B935" w14:textId="37CE8733" w:rsidR="67327475" w:rsidRPr="00FD4474" w:rsidRDefault="000B0BC5" w:rsidP="50385F0F">
            <w:pPr>
              <w:jc w:val="both"/>
              <w:rPr>
                <w:rFonts w:ascii="Arial" w:eastAsia="Avenir Book" w:hAnsi="Arial" w:cs="Arial"/>
                <w:b w:val="0"/>
                <w:bCs w:val="0"/>
                <w:sz w:val="20"/>
                <w:szCs w:val="20"/>
              </w:rPr>
            </w:pPr>
            <w:r w:rsidRPr="00FD4474">
              <w:rPr>
                <w:rFonts w:ascii="Arial" w:eastAsia="Avenir Book" w:hAnsi="Arial" w:cs="Arial"/>
                <w:b w:val="0"/>
                <w:bCs w:val="0"/>
                <w:sz w:val="20"/>
                <w:szCs w:val="20"/>
              </w:rPr>
              <w:t xml:space="preserve">If you selected </w:t>
            </w:r>
            <w:r w:rsidR="67327475" w:rsidRPr="00FD4474">
              <w:rPr>
                <w:rFonts w:ascii="Arial" w:eastAsia="Avenir Book" w:hAnsi="Arial" w:cs="Arial"/>
                <w:sz w:val="20"/>
                <w:szCs w:val="20"/>
              </w:rPr>
              <w:t>Other</w:t>
            </w:r>
            <w:r w:rsidR="67327475" w:rsidRPr="00FD4474">
              <w:rPr>
                <w:rFonts w:ascii="Arial" w:eastAsia="Avenir Book" w:hAnsi="Arial" w:cs="Arial"/>
                <w:b w:val="0"/>
                <w:bCs w:val="0"/>
                <w:sz w:val="20"/>
                <w:szCs w:val="20"/>
              </w:rPr>
              <w:t xml:space="preserve"> </w:t>
            </w:r>
            <w:r w:rsidRPr="00FD4474">
              <w:rPr>
                <w:rFonts w:ascii="Arial" w:eastAsia="Avenir Book" w:hAnsi="Arial" w:cs="Arial"/>
                <w:b w:val="0"/>
                <w:bCs w:val="0"/>
                <w:sz w:val="20"/>
                <w:szCs w:val="20"/>
              </w:rPr>
              <w:t xml:space="preserve">please specify </w:t>
            </w:r>
          </w:p>
        </w:tc>
        <w:tc>
          <w:tcPr>
            <w:tcW w:w="2710" w:type="pct"/>
            <w:shd w:val="clear" w:color="auto" w:fill="FFFFFF" w:themeFill="background1"/>
          </w:tcPr>
          <w:p w14:paraId="086932D6" w14:textId="16BF3C55" w:rsidR="67327475" w:rsidRPr="00FD4474" w:rsidRDefault="67327475" w:rsidP="50385F0F">
            <w:pPr>
              <w:jc w:val="both"/>
              <w:cnfStyle w:val="000000100000" w:firstRow="0" w:lastRow="0" w:firstColumn="0" w:lastColumn="0" w:oddVBand="0" w:evenVBand="0" w:oddHBand="1" w:evenHBand="0" w:firstRowFirstColumn="0" w:firstRowLastColumn="0" w:lastRowFirstColumn="0" w:lastRowLastColumn="0"/>
              <w:rPr>
                <w:rFonts w:ascii="Arial" w:eastAsia="Avenir Book" w:hAnsi="Arial" w:cs="Arial"/>
                <w:sz w:val="20"/>
                <w:szCs w:val="20"/>
              </w:rPr>
            </w:pPr>
          </w:p>
        </w:tc>
      </w:tr>
    </w:tbl>
    <w:p w14:paraId="4999CCA1" w14:textId="7BB70091" w:rsidR="002A565A" w:rsidRPr="00016872" w:rsidRDefault="002A565A" w:rsidP="50385F0F">
      <w:pPr>
        <w:rPr>
          <w:rFonts w:ascii="Arial" w:eastAsia="Avenir Book" w:hAnsi="Arial" w:cs="Arial"/>
          <w:color w:val="333333"/>
          <w:shd w:val="clear" w:color="auto" w:fill="FFFFFF"/>
          <w:lang w:val="en-US" w:eastAsia="es-ES"/>
        </w:rPr>
      </w:pPr>
    </w:p>
    <w:p w14:paraId="2D4C9B8D" w14:textId="4C2F5797" w:rsidR="00930CC1" w:rsidRPr="00016872" w:rsidRDefault="0A00068F" w:rsidP="50385F0F">
      <w:pPr>
        <w:rPr>
          <w:rFonts w:ascii="Arial" w:eastAsia="Avenir Book" w:hAnsi="Arial" w:cs="Arial"/>
          <w:b/>
          <w:bCs/>
          <w:color w:val="000000" w:themeColor="text1"/>
          <w:shd w:val="clear" w:color="auto" w:fill="FFFFFF"/>
          <w:lang w:val="en-US" w:eastAsia="es-ES"/>
        </w:rPr>
      </w:pPr>
      <w:r w:rsidRPr="00016872">
        <w:rPr>
          <w:rFonts w:ascii="Arial" w:eastAsia="Avenir Book" w:hAnsi="Arial" w:cs="Arial"/>
          <w:b/>
          <w:bCs/>
          <w:color w:val="000000" w:themeColor="text1"/>
          <w:shd w:val="clear" w:color="auto" w:fill="FFFFFF"/>
          <w:lang w:val="en-US" w:eastAsia="es-ES"/>
        </w:rPr>
        <w:t xml:space="preserve">1.1. </w:t>
      </w:r>
      <w:r w:rsidR="00930CC1" w:rsidRPr="00016872">
        <w:rPr>
          <w:rFonts w:ascii="Arial" w:eastAsia="Avenir Book" w:hAnsi="Arial" w:cs="Arial"/>
          <w:b/>
          <w:bCs/>
          <w:color w:val="000000" w:themeColor="text1"/>
          <w:shd w:val="clear" w:color="auto" w:fill="FFFFFF"/>
          <w:lang w:val="en-US" w:eastAsia="es-ES"/>
        </w:rPr>
        <w:t xml:space="preserve">BACKGROUND AND EXPERIENCE </w:t>
      </w:r>
    </w:p>
    <w:p w14:paraId="13DD5694" w14:textId="2EC3BCA8" w:rsidR="002D1EB5" w:rsidRPr="00016872" w:rsidRDefault="002D1EB5" w:rsidP="50385F0F">
      <w:pPr>
        <w:rPr>
          <w:rFonts w:ascii="Arial" w:eastAsia="Avenir Book" w:hAnsi="Arial" w:cs="Arial"/>
          <w:b/>
          <w:bCs/>
          <w:color w:val="000000" w:themeColor="text1"/>
          <w:shd w:val="clear" w:color="auto" w:fill="FFFFFF"/>
          <w:lang w:val="en-US" w:eastAsia="es-ES"/>
        </w:rPr>
      </w:pPr>
    </w:p>
    <w:p w14:paraId="6E609EAD" w14:textId="692335A5" w:rsidR="66488A21" w:rsidRPr="00016872" w:rsidRDefault="66488A21" w:rsidP="3F41A90C">
      <w:pPr>
        <w:spacing w:line="276" w:lineRule="auto"/>
        <w:jc w:val="both"/>
        <w:rPr>
          <w:rFonts w:ascii="Arial" w:eastAsia="Avenir Book" w:hAnsi="Arial" w:cs="Arial"/>
          <w:lang w:val="en-GB"/>
        </w:rPr>
      </w:pPr>
      <w:r w:rsidRPr="00016872">
        <w:rPr>
          <w:rFonts w:ascii="Arial" w:eastAsia="Avenir Book" w:hAnsi="Arial" w:cs="Arial"/>
          <w:color w:val="333333"/>
          <w:lang w:val="en-US"/>
        </w:rPr>
        <w:t xml:space="preserve">Please briefly present the </w:t>
      </w:r>
      <w:proofErr w:type="spellStart"/>
      <w:r w:rsidRPr="00016872">
        <w:rPr>
          <w:rFonts w:ascii="Arial" w:eastAsia="Avenir Book" w:hAnsi="Arial" w:cs="Arial"/>
          <w:color w:val="333333"/>
          <w:lang w:val="en-US"/>
        </w:rPr>
        <w:t>organisation</w:t>
      </w:r>
      <w:proofErr w:type="spellEnd"/>
      <w:r w:rsidRPr="00016872">
        <w:rPr>
          <w:rFonts w:ascii="Arial" w:eastAsia="Avenir Book" w:hAnsi="Arial" w:cs="Arial"/>
          <w:color w:val="333333"/>
          <w:lang w:val="en-US"/>
        </w:rPr>
        <w:t xml:space="preserve"> (e.g. its type, scope of work, areas of activity and if applicable, approximate number of paid/unpaid staff, learners) </w:t>
      </w:r>
      <w:r w:rsidRPr="00FD4474">
        <w:rPr>
          <w:rFonts w:ascii="Arial" w:eastAsia="Avenir Book" w:hAnsi="Arial" w:cs="Arial"/>
          <w:lang w:val="en-US" w:eastAsia="es-ES"/>
        </w:rPr>
        <w:t>(4000 characters)</w:t>
      </w:r>
    </w:p>
    <w:p w14:paraId="0FCD36DD" w14:textId="16521833" w:rsidR="00A14CD4" w:rsidRPr="00016872" w:rsidRDefault="00A14CD4" w:rsidP="50385F0F">
      <w:pPr>
        <w:spacing w:line="276" w:lineRule="auto"/>
        <w:jc w:val="both"/>
        <w:rPr>
          <w:rFonts w:ascii="Arial" w:eastAsia="Avenir Book" w:hAnsi="Arial" w:cs="Arial"/>
          <w:lang w:val="en-GB"/>
        </w:rPr>
      </w:pPr>
    </w:p>
    <w:tbl>
      <w:tblPr>
        <w:tblStyle w:val="a3"/>
        <w:tblW w:w="0" w:type="auto"/>
        <w:tblLook w:val="04A0" w:firstRow="1" w:lastRow="0" w:firstColumn="1" w:lastColumn="0" w:noHBand="0" w:noVBand="1"/>
      </w:tblPr>
      <w:tblGrid>
        <w:gridCol w:w="8488"/>
      </w:tblGrid>
      <w:tr w:rsidR="00930CC1" w:rsidRPr="00016872" w14:paraId="18764840" w14:textId="77777777" w:rsidTr="0025571F">
        <w:trPr>
          <w:trHeight w:val="880"/>
        </w:trPr>
        <w:tc>
          <w:tcPr>
            <w:tcW w:w="8488" w:type="dxa"/>
          </w:tcPr>
          <w:p w14:paraId="4278232A" w14:textId="08D92525" w:rsidR="00CB47B7" w:rsidRPr="00CB47B7" w:rsidRDefault="00CB47B7" w:rsidP="00CB47B7">
            <w:pPr>
              <w:rPr>
                <w:rFonts w:ascii="Arial" w:eastAsia="Avenir Book" w:hAnsi="Arial" w:cs="Arial"/>
                <w:lang w:val="en-US"/>
              </w:rPr>
            </w:pPr>
            <w:r w:rsidRPr="00CB47B7">
              <w:rPr>
                <w:rFonts w:ascii="Arial" w:eastAsia="Avenir Book" w:hAnsi="Arial" w:cs="Arial"/>
                <w:lang w:val="en-US"/>
              </w:rPr>
              <w:t>University «Ukraine» is a classic higher education</w:t>
            </w:r>
            <w:r w:rsidR="00C10719">
              <w:rPr>
                <w:rFonts w:ascii="Arial" w:eastAsia="Avenir Book" w:hAnsi="Arial" w:cs="Arial"/>
                <w:lang w:val="en-US"/>
              </w:rPr>
              <w:t>al</w:t>
            </w:r>
            <w:r w:rsidRPr="00CB47B7">
              <w:rPr>
                <w:rFonts w:ascii="Arial" w:eastAsia="Avenir Book" w:hAnsi="Arial" w:cs="Arial"/>
                <w:lang w:val="en-US"/>
              </w:rPr>
              <w:t xml:space="preserve"> institution. </w:t>
            </w:r>
          </w:p>
          <w:p w14:paraId="15E9DA9A" w14:textId="77777777" w:rsidR="00CB47B7" w:rsidRPr="00CB47B7" w:rsidRDefault="00CB47B7" w:rsidP="00CB47B7">
            <w:pPr>
              <w:rPr>
                <w:rFonts w:ascii="Arial" w:eastAsia="Avenir Book" w:hAnsi="Arial" w:cs="Arial"/>
                <w:lang w:val="en-US"/>
              </w:rPr>
            </w:pPr>
            <w:r w:rsidRPr="00CB47B7">
              <w:rPr>
                <w:rFonts w:ascii="Arial" w:eastAsia="Avenir Book" w:hAnsi="Arial" w:cs="Arial"/>
                <w:lang w:val="en-US"/>
              </w:rPr>
              <w:t>Main goals:</w:t>
            </w:r>
          </w:p>
          <w:p w14:paraId="4773FF57" w14:textId="77777777" w:rsidR="00CB47B7" w:rsidRPr="00CB47B7" w:rsidRDefault="00CB47B7" w:rsidP="00CB47B7">
            <w:pPr>
              <w:rPr>
                <w:rFonts w:ascii="Arial" w:eastAsia="Avenir Book" w:hAnsi="Arial" w:cs="Arial"/>
                <w:lang w:val="en-US"/>
              </w:rPr>
            </w:pPr>
            <w:r w:rsidRPr="00CB47B7">
              <w:rPr>
                <w:rFonts w:ascii="Arial" w:eastAsia="Avenir Book" w:hAnsi="Arial" w:cs="Arial"/>
                <w:lang w:val="en-US"/>
              </w:rPr>
              <w:t>• creation and organization of a system of training and retraining of specialists of different levels of qualification in the field of market economy, social and legal support, financial and economic activity of enterprises and institutions, first of all - among persons with disabilities who suffered the result of the Chornobyl disaster, local conflicts, wars and emergency situations;</w:t>
            </w:r>
          </w:p>
          <w:p w14:paraId="48178BB0" w14:textId="77777777" w:rsidR="00CB47B7" w:rsidRPr="00CB47B7" w:rsidRDefault="00CB47B7" w:rsidP="00CB47B7">
            <w:pPr>
              <w:rPr>
                <w:rFonts w:ascii="Arial" w:eastAsia="Avenir Book" w:hAnsi="Arial" w:cs="Arial"/>
                <w:lang w:val="en-US"/>
              </w:rPr>
            </w:pPr>
            <w:r w:rsidRPr="00CB47B7">
              <w:rPr>
                <w:rFonts w:ascii="Arial" w:eastAsia="Avenir Book" w:hAnsi="Arial" w:cs="Arial"/>
                <w:lang w:val="en-US"/>
              </w:rPr>
              <w:t>• development of methods for rehabilitation of persons with disabilities;</w:t>
            </w:r>
          </w:p>
          <w:p w14:paraId="4A56CC08" w14:textId="77777777" w:rsidR="00CB47B7" w:rsidRPr="00CB47B7" w:rsidRDefault="00CB47B7" w:rsidP="00CB47B7">
            <w:pPr>
              <w:rPr>
                <w:rFonts w:ascii="Arial" w:eastAsia="Avenir Book" w:hAnsi="Arial" w:cs="Arial"/>
                <w:lang w:val="en-US"/>
              </w:rPr>
            </w:pPr>
            <w:r w:rsidRPr="00CB47B7">
              <w:rPr>
                <w:rFonts w:ascii="Arial" w:eastAsia="Avenir Book" w:hAnsi="Arial" w:cs="Arial"/>
                <w:lang w:val="en-US"/>
              </w:rPr>
              <w:t>• adaptation of university graduates to specific production conditions through the creation of an integrated institution (training and production complex), continuing education, research, consulting and mediation.</w:t>
            </w:r>
          </w:p>
          <w:p w14:paraId="7EDE3AB9" w14:textId="77777777" w:rsidR="00CB47B7" w:rsidRPr="00CB47B7" w:rsidRDefault="00CB47B7" w:rsidP="00CB47B7">
            <w:pPr>
              <w:rPr>
                <w:rFonts w:ascii="Arial" w:eastAsia="Avenir Book" w:hAnsi="Arial" w:cs="Arial"/>
                <w:lang w:val="en-US"/>
              </w:rPr>
            </w:pPr>
            <w:r w:rsidRPr="00CB47B7">
              <w:rPr>
                <w:rFonts w:ascii="Arial" w:eastAsia="Avenir Book" w:hAnsi="Arial" w:cs="Arial"/>
                <w:lang w:val="en-US"/>
              </w:rPr>
              <w:t>Today the University “Ukraine” unites a wide network of educational and training departments in all regions of Ukraine: 19 institutes, 3 branches, 1 faculty and 18 colleges. More than 15 thousand students study at the University, including more than 700 students with disabilities.</w:t>
            </w:r>
          </w:p>
          <w:p w14:paraId="2E7FDA06" w14:textId="0214DAB8" w:rsidR="00CB47B7" w:rsidRPr="00CB47B7" w:rsidRDefault="00CB47B7" w:rsidP="00CB47B7">
            <w:pPr>
              <w:rPr>
                <w:rFonts w:ascii="Arial" w:eastAsia="Avenir Book" w:hAnsi="Arial" w:cs="Arial"/>
                <w:lang w:val="en-US"/>
              </w:rPr>
            </w:pPr>
            <w:r w:rsidRPr="00CB47B7">
              <w:rPr>
                <w:rFonts w:ascii="Arial" w:eastAsia="Avenir Book" w:hAnsi="Arial" w:cs="Arial"/>
                <w:lang w:val="en-US"/>
              </w:rPr>
              <w:t>The University teaching staff is more than 2 000 people including 500 in K</w:t>
            </w:r>
            <w:r w:rsidR="00C66F7F">
              <w:rPr>
                <w:rFonts w:ascii="Arial" w:eastAsia="Avenir Book" w:hAnsi="Arial" w:cs="Arial"/>
                <w:lang w:val="en-US"/>
              </w:rPr>
              <w:t>yiv</w:t>
            </w:r>
            <w:r w:rsidRPr="00CB47B7">
              <w:rPr>
                <w:rFonts w:ascii="Arial" w:eastAsia="Avenir Book" w:hAnsi="Arial" w:cs="Arial"/>
                <w:lang w:val="en-US"/>
              </w:rPr>
              <w:t>. K</w:t>
            </w:r>
            <w:r w:rsidR="00C66F7F">
              <w:rPr>
                <w:rFonts w:ascii="Arial" w:eastAsia="Avenir Book" w:hAnsi="Arial" w:cs="Arial"/>
                <w:lang w:val="en-US"/>
              </w:rPr>
              <w:t>yiv</w:t>
            </w:r>
            <w:r w:rsidRPr="00CB47B7">
              <w:rPr>
                <w:rFonts w:ascii="Arial" w:eastAsia="Avenir Book" w:hAnsi="Arial" w:cs="Arial"/>
                <w:lang w:val="en-US"/>
              </w:rPr>
              <w:t xml:space="preserve"> staff is for both purposes – serving K</w:t>
            </w:r>
            <w:r w:rsidR="00C66F7F">
              <w:rPr>
                <w:rFonts w:ascii="Arial" w:eastAsia="Avenir Book" w:hAnsi="Arial" w:cs="Arial"/>
                <w:lang w:val="en-US"/>
              </w:rPr>
              <w:t>y</w:t>
            </w:r>
            <w:r w:rsidRPr="00CB47B7">
              <w:rPr>
                <w:rFonts w:ascii="Arial" w:eastAsia="Avenir Book" w:hAnsi="Arial" w:cs="Arial"/>
                <w:lang w:val="en-US"/>
              </w:rPr>
              <w:t>iv branch and managing the whole system including the network of branches.</w:t>
            </w:r>
          </w:p>
          <w:p w14:paraId="79DBD3BF" w14:textId="77777777" w:rsidR="00CB47B7" w:rsidRPr="00CB47B7" w:rsidRDefault="00CB47B7" w:rsidP="00CB47B7">
            <w:pPr>
              <w:rPr>
                <w:rFonts w:ascii="Arial" w:eastAsia="Avenir Book" w:hAnsi="Arial" w:cs="Arial"/>
                <w:lang w:val="en-US"/>
              </w:rPr>
            </w:pPr>
            <w:r w:rsidRPr="00CB47B7">
              <w:rPr>
                <w:rFonts w:ascii="Arial" w:eastAsia="Avenir Book" w:hAnsi="Arial" w:cs="Arial"/>
                <w:lang w:val="en-US"/>
              </w:rPr>
              <w:t>The University provides higher education to Ukrainian and foreign students in more than 50 different specialties at all educational levels - from junior specialist to Doctor of Philosophy.</w:t>
            </w:r>
          </w:p>
          <w:p w14:paraId="01572FBD" w14:textId="77777777" w:rsidR="00CB47B7" w:rsidRPr="00CB47B7" w:rsidRDefault="00CB47B7" w:rsidP="00CB47B7">
            <w:pPr>
              <w:rPr>
                <w:rFonts w:ascii="Arial" w:eastAsia="Avenir Book" w:hAnsi="Arial" w:cs="Arial"/>
                <w:lang w:val="en-US"/>
              </w:rPr>
            </w:pPr>
            <w:r w:rsidRPr="00CB47B7">
              <w:rPr>
                <w:rFonts w:ascii="Arial" w:eastAsia="Avenir Book" w:hAnsi="Arial" w:cs="Arial"/>
                <w:lang w:val="en-US"/>
              </w:rPr>
              <w:t>The topics of scientific research of the education and training departments of the University cover the main directions of training of specialists at the University, in particular, in such branches of science as pedagogy, economics, law, technology, psychology, sociology, philology, biology, etc.</w:t>
            </w:r>
          </w:p>
          <w:p w14:paraId="0630C806" w14:textId="704D4BED" w:rsidR="00685319" w:rsidRPr="00016872" w:rsidRDefault="00685319" w:rsidP="004F3347">
            <w:pPr>
              <w:rPr>
                <w:rFonts w:ascii="Arial" w:eastAsia="Avenir Book" w:hAnsi="Arial" w:cs="Arial"/>
                <w:lang w:val="en-US"/>
              </w:rPr>
            </w:pPr>
          </w:p>
        </w:tc>
      </w:tr>
    </w:tbl>
    <w:p w14:paraId="7336A33B" w14:textId="3EC018BB" w:rsidR="2D8034B5" w:rsidRPr="00016872" w:rsidRDefault="078EA370" w:rsidP="50385F0F">
      <w:pPr>
        <w:rPr>
          <w:rFonts w:ascii="Arial" w:eastAsia="Avenir Book" w:hAnsi="Arial" w:cs="Arial"/>
          <w:shd w:val="clear" w:color="auto" w:fill="FFFFFF"/>
          <w:lang w:val="en-US" w:eastAsia="es-ES"/>
        </w:rPr>
      </w:pPr>
      <w:r w:rsidRPr="00016872">
        <w:rPr>
          <w:rFonts w:ascii="Arial" w:eastAsia="Avenir Book" w:hAnsi="Arial" w:cs="Arial"/>
          <w:color w:val="333333"/>
          <w:lang w:val="en-US"/>
        </w:rPr>
        <w:lastRenderedPageBreak/>
        <w:t>1.2.</w:t>
      </w:r>
      <w:r w:rsidRPr="00016872">
        <w:rPr>
          <w:rFonts w:ascii="Arial" w:eastAsia="Avenir Book" w:hAnsi="Arial" w:cs="Arial"/>
          <w:shd w:val="clear" w:color="auto" w:fill="FFFFFF"/>
          <w:lang w:val="en-US" w:eastAsia="es-ES"/>
        </w:rPr>
        <w:t xml:space="preserve"> </w:t>
      </w:r>
      <w:r w:rsidR="22625B09" w:rsidRPr="00016872">
        <w:rPr>
          <w:rFonts w:ascii="Arial" w:eastAsia="Avenir Book" w:hAnsi="Arial" w:cs="Arial"/>
          <w:color w:val="333333"/>
          <w:lang w:val="en-US"/>
        </w:rPr>
        <w:t xml:space="preserve">What are the activities and experience of the </w:t>
      </w:r>
      <w:proofErr w:type="spellStart"/>
      <w:r w:rsidR="22625B09" w:rsidRPr="00016872">
        <w:rPr>
          <w:rFonts w:ascii="Arial" w:eastAsia="Avenir Book" w:hAnsi="Arial" w:cs="Arial"/>
          <w:color w:val="333333"/>
          <w:lang w:val="en-US"/>
        </w:rPr>
        <w:t>organisation</w:t>
      </w:r>
      <w:proofErr w:type="spellEnd"/>
      <w:r w:rsidR="22625B09" w:rsidRPr="00016872">
        <w:rPr>
          <w:rFonts w:ascii="Arial" w:eastAsia="Avenir Book" w:hAnsi="Arial" w:cs="Arial"/>
          <w:color w:val="333333"/>
          <w:lang w:val="en-US"/>
        </w:rPr>
        <w:t xml:space="preserve"> in the areas relevant for this project? What are the skills and/or expertise of key persons involved in this project? </w:t>
      </w:r>
      <w:r w:rsidR="22625B09" w:rsidRPr="00FD4474">
        <w:rPr>
          <w:rFonts w:ascii="Arial" w:eastAsia="Avenir Book" w:hAnsi="Arial" w:cs="Arial"/>
          <w:lang w:val="en-US" w:eastAsia="es-ES"/>
        </w:rPr>
        <w:t>(4000 characters)</w:t>
      </w:r>
    </w:p>
    <w:tbl>
      <w:tblPr>
        <w:tblStyle w:val="a3"/>
        <w:tblW w:w="0" w:type="auto"/>
        <w:tblLook w:val="04A0" w:firstRow="1" w:lastRow="0" w:firstColumn="1" w:lastColumn="0" w:noHBand="0" w:noVBand="1"/>
      </w:tblPr>
      <w:tblGrid>
        <w:gridCol w:w="8488"/>
      </w:tblGrid>
      <w:tr w:rsidR="00930CC1" w:rsidRPr="00016872" w14:paraId="537B55B9" w14:textId="77777777" w:rsidTr="00685319">
        <w:trPr>
          <w:trHeight w:val="2655"/>
        </w:trPr>
        <w:tc>
          <w:tcPr>
            <w:tcW w:w="8488" w:type="dxa"/>
          </w:tcPr>
          <w:p w14:paraId="3B726730" w14:textId="0CCA6E69" w:rsidR="004F3347" w:rsidRPr="004F3347" w:rsidRDefault="004F3347" w:rsidP="004F3347">
            <w:pPr>
              <w:pStyle w:val="paragraph"/>
              <w:spacing w:before="0" w:beforeAutospacing="0" w:after="0" w:afterAutospacing="0"/>
              <w:jc w:val="both"/>
              <w:textAlignment w:val="baseline"/>
              <w:rPr>
                <w:rFonts w:ascii="Arial" w:eastAsia="Avenir Book" w:hAnsi="Arial" w:cs="Arial"/>
                <w:color w:val="000000" w:themeColor="text1"/>
              </w:rPr>
            </w:pPr>
            <w:r>
              <w:rPr>
                <w:rFonts w:ascii="Arial" w:eastAsia="Avenir Book" w:hAnsi="Arial" w:cs="Arial"/>
                <w:color w:val="000000" w:themeColor="text1"/>
              </w:rPr>
              <w:t>The C</w:t>
            </w:r>
            <w:r w:rsidRPr="004F3347">
              <w:rPr>
                <w:rFonts w:ascii="Arial" w:eastAsia="Avenir Book" w:hAnsi="Arial" w:cs="Arial"/>
                <w:color w:val="000000" w:themeColor="text1"/>
              </w:rPr>
              <w:t>enter for inclusive learning technologies</w:t>
            </w:r>
            <w:r>
              <w:rPr>
                <w:rFonts w:ascii="Arial" w:eastAsia="Avenir Book" w:hAnsi="Arial" w:cs="Arial"/>
                <w:color w:val="000000" w:themeColor="text1"/>
              </w:rPr>
              <w:t xml:space="preserve"> functions at the University. </w:t>
            </w:r>
          </w:p>
          <w:p w14:paraId="2EED8244" w14:textId="6ABBD706" w:rsidR="004F3347" w:rsidRPr="004F3347" w:rsidRDefault="004F3347" w:rsidP="004F3347">
            <w:pPr>
              <w:pStyle w:val="paragraph"/>
              <w:spacing w:before="0" w:beforeAutospacing="0" w:after="0" w:afterAutospacing="0"/>
              <w:jc w:val="both"/>
              <w:textAlignment w:val="baseline"/>
              <w:rPr>
                <w:rFonts w:ascii="Arial" w:eastAsia="Avenir Book" w:hAnsi="Arial" w:cs="Arial"/>
                <w:color w:val="000000" w:themeColor="text1"/>
              </w:rPr>
            </w:pPr>
            <w:r w:rsidRPr="004F3347">
              <w:rPr>
                <w:rFonts w:ascii="Arial" w:eastAsia="Avenir Book" w:hAnsi="Arial" w:cs="Arial"/>
                <w:color w:val="000000" w:themeColor="text1"/>
              </w:rPr>
              <w:t>The activities of the Center for Inclusive Learning Technologies (CITN) are aimed at promoting career guidance and career selection of applicants, including those with special educational needs</w:t>
            </w:r>
            <w:r w:rsidR="00210B57">
              <w:rPr>
                <w:rFonts w:ascii="Arial" w:eastAsia="Avenir Book" w:hAnsi="Arial" w:cs="Arial"/>
                <w:color w:val="000000" w:themeColor="text1"/>
              </w:rPr>
              <w:t xml:space="preserve"> and from vulnerable groups</w:t>
            </w:r>
            <w:r w:rsidRPr="004F3347">
              <w:rPr>
                <w:rFonts w:ascii="Arial" w:eastAsia="Avenir Book" w:hAnsi="Arial" w:cs="Arial"/>
                <w:color w:val="000000" w:themeColor="text1"/>
              </w:rPr>
              <w:t>, creating conditions for the adaptation of education seekers to inclusive education, monitoring their health, developing and implementing new forms of rehabilitation.</w:t>
            </w:r>
          </w:p>
          <w:p w14:paraId="68AB3EC5" w14:textId="161DB67C" w:rsidR="004F3347" w:rsidRPr="004F3347" w:rsidRDefault="004F3347" w:rsidP="004F3347">
            <w:pPr>
              <w:pStyle w:val="paragraph"/>
              <w:spacing w:before="0" w:beforeAutospacing="0" w:after="0" w:afterAutospacing="0"/>
              <w:jc w:val="both"/>
              <w:textAlignment w:val="baseline"/>
              <w:rPr>
                <w:rFonts w:ascii="Arial" w:eastAsia="Avenir Book" w:hAnsi="Arial" w:cs="Arial"/>
                <w:color w:val="000000" w:themeColor="text1"/>
              </w:rPr>
            </w:pPr>
            <w:r w:rsidRPr="004F3347">
              <w:rPr>
                <w:rFonts w:ascii="Arial" w:eastAsia="Avenir Book" w:hAnsi="Arial" w:cs="Arial"/>
                <w:color w:val="000000" w:themeColor="text1"/>
              </w:rPr>
              <w:t xml:space="preserve">For the effective implementation of inclusive </w:t>
            </w:r>
            <w:r w:rsidR="00210B57" w:rsidRPr="004F3347">
              <w:rPr>
                <w:rFonts w:ascii="Arial" w:eastAsia="Avenir Book" w:hAnsi="Arial" w:cs="Arial"/>
                <w:color w:val="000000" w:themeColor="text1"/>
              </w:rPr>
              <w:t>education,</w:t>
            </w:r>
            <w:r w:rsidRPr="004F3347">
              <w:rPr>
                <w:rFonts w:ascii="Arial" w:eastAsia="Avenir Book" w:hAnsi="Arial" w:cs="Arial"/>
                <w:color w:val="000000" w:themeColor="text1"/>
              </w:rPr>
              <w:t xml:space="preserve"> the </w:t>
            </w:r>
            <w:r w:rsidR="00210B57">
              <w:rPr>
                <w:rFonts w:ascii="Arial" w:eastAsia="Avenir Book" w:hAnsi="Arial" w:cs="Arial"/>
                <w:color w:val="000000" w:themeColor="text1"/>
              </w:rPr>
              <w:t xml:space="preserve">specialists of </w:t>
            </w:r>
            <w:r w:rsidRPr="004F3347">
              <w:rPr>
                <w:rFonts w:ascii="Arial" w:eastAsia="Avenir Book" w:hAnsi="Arial" w:cs="Arial"/>
                <w:color w:val="000000" w:themeColor="text1"/>
              </w:rPr>
              <w:t>C</w:t>
            </w:r>
            <w:r w:rsidR="00210B57">
              <w:rPr>
                <w:rFonts w:ascii="Arial" w:eastAsia="Avenir Book" w:hAnsi="Arial" w:cs="Arial"/>
                <w:color w:val="000000" w:themeColor="text1"/>
              </w:rPr>
              <w:t xml:space="preserve">ITN </w:t>
            </w:r>
            <w:r w:rsidRPr="004F3347">
              <w:rPr>
                <w:rFonts w:ascii="Arial" w:eastAsia="Avenir Book" w:hAnsi="Arial" w:cs="Arial"/>
                <w:color w:val="000000" w:themeColor="text1"/>
              </w:rPr>
              <w:t>provide support for students, namely:</w:t>
            </w:r>
          </w:p>
          <w:p w14:paraId="0C940421" w14:textId="175C3A96" w:rsidR="004F3347" w:rsidRPr="004F3347" w:rsidRDefault="004F3347" w:rsidP="004F3347">
            <w:pPr>
              <w:pStyle w:val="paragraph"/>
              <w:spacing w:before="0" w:beforeAutospacing="0" w:after="0" w:afterAutospacing="0"/>
              <w:jc w:val="both"/>
              <w:textAlignment w:val="baseline"/>
              <w:rPr>
                <w:rFonts w:ascii="Arial" w:eastAsia="Avenir Book" w:hAnsi="Arial" w:cs="Arial"/>
                <w:color w:val="000000" w:themeColor="text1"/>
              </w:rPr>
            </w:pPr>
            <w:r w:rsidRPr="004F3347">
              <w:rPr>
                <w:rFonts w:ascii="Arial" w:eastAsia="Avenir Book" w:hAnsi="Arial" w:cs="Arial"/>
                <w:color w:val="000000" w:themeColor="text1"/>
              </w:rPr>
              <w:t>1. Pedagogical: the optimization of the teaching of different educational materials in the most acceptable form for students, the introduction of modern pedagogical learning technologies, the provision of educational and methodical materials.</w:t>
            </w:r>
          </w:p>
          <w:p w14:paraId="5D3A69C4" w14:textId="57B2824B" w:rsidR="004F3347" w:rsidRPr="004F3347" w:rsidRDefault="004F3347" w:rsidP="004F3347">
            <w:pPr>
              <w:pStyle w:val="paragraph"/>
              <w:spacing w:before="0" w:beforeAutospacing="0" w:after="0" w:afterAutospacing="0"/>
              <w:jc w:val="both"/>
              <w:textAlignment w:val="baseline"/>
              <w:rPr>
                <w:rFonts w:ascii="Arial" w:eastAsia="Avenir Book" w:hAnsi="Arial" w:cs="Arial"/>
                <w:color w:val="000000" w:themeColor="text1"/>
              </w:rPr>
            </w:pPr>
            <w:r w:rsidRPr="004F3347">
              <w:rPr>
                <w:rFonts w:ascii="Arial" w:eastAsia="Avenir Book" w:hAnsi="Arial" w:cs="Arial"/>
                <w:color w:val="000000" w:themeColor="text1"/>
              </w:rPr>
              <w:t>2. Psychological: individual consultations to students and applicants regarding personal and interpersonal problems.</w:t>
            </w:r>
            <w:r w:rsidR="00210B57">
              <w:rPr>
                <w:rFonts w:ascii="Arial" w:eastAsia="Avenir Book" w:hAnsi="Arial" w:cs="Arial"/>
                <w:color w:val="000000" w:themeColor="text1"/>
              </w:rPr>
              <w:t xml:space="preserve"> </w:t>
            </w:r>
            <w:r w:rsidRPr="004F3347">
              <w:rPr>
                <w:rFonts w:ascii="Arial" w:eastAsia="Avenir Book" w:hAnsi="Arial" w:cs="Arial"/>
                <w:color w:val="000000" w:themeColor="text1"/>
              </w:rPr>
              <w:t>Specialists of the center develop and conduct groups of psychological trainings for students, the purpose of which is to develop adaptation skills, confident behavior, effective communication and relationship building, stress resistance, co</w:t>
            </w:r>
            <w:r>
              <w:rPr>
                <w:rFonts w:ascii="Arial" w:eastAsia="Avenir Book" w:hAnsi="Arial" w:cs="Arial"/>
                <w:color w:val="000000" w:themeColor="text1"/>
              </w:rPr>
              <w:t>nflict avoidance and much more.</w:t>
            </w:r>
          </w:p>
          <w:p w14:paraId="24F85DE5" w14:textId="77777777" w:rsidR="004F3347" w:rsidRPr="004F3347" w:rsidRDefault="004F3347" w:rsidP="004F3347">
            <w:pPr>
              <w:pStyle w:val="paragraph"/>
              <w:spacing w:before="0" w:beforeAutospacing="0" w:after="0" w:afterAutospacing="0"/>
              <w:jc w:val="both"/>
              <w:textAlignment w:val="baseline"/>
              <w:rPr>
                <w:rFonts w:ascii="Arial" w:eastAsia="Avenir Book" w:hAnsi="Arial" w:cs="Arial"/>
                <w:color w:val="000000" w:themeColor="text1"/>
              </w:rPr>
            </w:pPr>
            <w:r w:rsidRPr="004F3347">
              <w:rPr>
                <w:rFonts w:ascii="Arial" w:eastAsia="Avenir Book" w:hAnsi="Arial" w:cs="Arial"/>
                <w:color w:val="000000" w:themeColor="text1"/>
              </w:rPr>
              <w:t>3. Medical rehabilitation: From the first days of study at the university, every student is covered by the process of medical support. Each student can turn to a specialist in the medical office for consultation when choosing a sports section, dividing into groups for physical education, receiving recommendations on the state of health before physical culture and mass events, receiving certificates after suffering from diseases.</w:t>
            </w:r>
          </w:p>
          <w:p w14:paraId="6736DDED" w14:textId="2133582D" w:rsidR="004F3347" w:rsidRPr="004F3347" w:rsidRDefault="004F3347" w:rsidP="004F3347">
            <w:pPr>
              <w:pStyle w:val="paragraph"/>
              <w:spacing w:before="0" w:beforeAutospacing="0" w:after="0" w:afterAutospacing="0"/>
              <w:jc w:val="both"/>
              <w:textAlignment w:val="baseline"/>
              <w:rPr>
                <w:rFonts w:ascii="Arial" w:eastAsia="Avenir Book" w:hAnsi="Arial" w:cs="Arial"/>
                <w:color w:val="000000" w:themeColor="text1"/>
              </w:rPr>
            </w:pPr>
            <w:r w:rsidRPr="004F3347">
              <w:rPr>
                <w:rFonts w:ascii="Arial" w:eastAsia="Avenir Book" w:hAnsi="Arial" w:cs="Arial"/>
                <w:color w:val="000000" w:themeColor="text1"/>
              </w:rPr>
              <w:t xml:space="preserve">4. Social: Social support of students with </w:t>
            </w:r>
            <w:r>
              <w:rPr>
                <w:rFonts w:ascii="Arial" w:eastAsia="Avenir Book" w:hAnsi="Arial" w:cs="Arial"/>
                <w:color w:val="000000" w:themeColor="text1"/>
              </w:rPr>
              <w:t>special educational needs b</w:t>
            </w:r>
            <w:r w:rsidRPr="004F3347">
              <w:rPr>
                <w:rFonts w:ascii="Arial" w:eastAsia="Avenir Book" w:hAnsi="Arial" w:cs="Arial"/>
                <w:color w:val="000000" w:themeColor="text1"/>
              </w:rPr>
              <w:t xml:space="preserve">egins at the stage of admission to higher education institutions, when the student applies to the </w:t>
            </w:r>
            <w:r w:rsidR="00210B57">
              <w:rPr>
                <w:rFonts w:ascii="Arial" w:eastAsia="Avenir Book" w:hAnsi="Arial" w:cs="Arial"/>
                <w:color w:val="000000" w:themeColor="text1"/>
              </w:rPr>
              <w:t>CITN</w:t>
            </w:r>
            <w:r w:rsidRPr="004F3347">
              <w:rPr>
                <w:rFonts w:ascii="Arial" w:eastAsia="Avenir Book" w:hAnsi="Arial" w:cs="Arial"/>
                <w:color w:val="000000" w:themeColor="text1"/>
              </w:rPr>
              <w:t>, where during an interview with a social pedagogue, a social portrait of the applicant and a needs card are drawn up.</w:t>
            </w:r>
          </w:p>
          <w:p w14:paraId="3EECAEBB" w14:textId="4D13CFAB" w:rsidR="004F3347" w:rsidRPr="004F3347" w:rsidRDefault="004F3347" w:rsidP="004F3347">
            <w:pPr>
              <w:pStyle w:val="paragraph"/>
              <w:spacing w:before="0" w:beforeAutospacing="0" w:after="0" w:afterAutospacing="0"/>
              <w:jc w:val="both"/>
              <w:textAlignment w:val="baseline"/>
              <w:rPr>
                <w:rFonts w:ascii="Arial" w:eastAsia="Avenir Book" w:hAnsi="Arial" w:cs="Arial"/>
                <w:color w:val="000000" w:themeColor="text1"/>
              </w:rPr>
            </w:pPr>
            <w:r w:rsidRPr="004F3347">
              <w:rPr>
                <w:rFonts w:ascii="Arial" w:eastAsia="Avenir Book" w:hAnsi="Arial" w:cs="Arial"/>
                <w:color w:val="000000" w:themeColor="text1"/>
              </w:rPr>
              <w:t>5. Technical: there are equipped workplaces for students with visual, hearing, and musculoskeletal disabilities, and access to the Internet is organized.</w:t>
            </w:r>
          </w:p>
          <w:p w14:paraId="18F8096A" w14:textId="6EA6B7EC" w:rsidR="004F3347" w:rsidRPr="004F3347" w:rsidRDefault="004F3347" w:rsidP="004F3347">
            <w:pPr>
              <w:pStyle w:val="paragraph"/>
              <w:spacing w:before="0" w:beforeAutospacing="0" w:after="0" w:afterAutospacing="0"/>
              <w:jc w:val="both"/>
              <w:textAlignment w:val="baseline"/>
              <w:rPr>
                <w:rFonts w:ascii="Arial" w:eastAsia="Avenir Book" w:hAnsi="Arial" w:cs="Arial"/>
                <w:color w:val="000000" w:themeColor="text1"/>
              </w:rPr>
            </w:pPr>
            <w:r w:rsidRPr="004F3347">
              <w:rPr>
                <w:rFonts w:ascii="Arial" w:eastAsia="Avenir Book" w:hAnsi="Arial" w:cs="Arial"/>
                <w:color w:val="000000" w:themeColor="text1"/>
              </w:rPr>
              <w:t>Raising the level of social entrepreneurship of young people</w:t>
            </w:r>
            <w:r>
              <w:rPr>
                <w:rFonts w:ascii="Arial" w:eastAsia="Avenir Book" w:hAnsi="Arial" w:cs="Arial"/>
                <w:color w:val="000000" w:themeColor="text1"/>
              </w:rPr>
              <w:t xml:space="preserve"> at the University</w:t>
            </w:r>
            <w:r w:rsidRPr="004F3347">
              <w:rPr>
                <w:rFonts w:ascii="Arial" w:eastAsia="Avenir Book" w:hAnsi="Arial" w:cs="Arial"/>
                <w:color w:val="000000" w:themeColor="text1"/>
              </w:rPr>
              <w:t>.</w:t>
            </w:r>
          </w:p>
          <w:p w14:paraId="7E8DD3F0" w14:textId="77777777" w:rsidR="004F3347" w:rsidRPr="004F3347" w:rsidRDefault="004F3347" w:rsidP="004F3347">
            <w:pPr>
              <w:pStyle w:val="paragraph"/>
              <w:spacing w:before="0" w:beforeAutospacing="0" w:after="0" w:afterAutospacing="0"/>
              <w:jc w:val="both"/>
              <w:textAlignment w:val="baseline"/>
              <w:rPr>
                <w:rFonts w:ascii="Arial" w:eastAsia="Avenir Book" w:hAnsi="Arial" w:cs="Arial"/>
                <w:color w:val="000000" w:themeColor="text1"/>
              </w:rPr>
            </w:pPr>
            <w:r w:rsidRPr="004F3347">
              <w:rPr>
                <w:rFonts w:ascii="Arial" w:eastAsia="Avenir Book" w:hAnsi="Arial" w:cs="Arial"/>
                <w:color w:val="000000" w:themeColor="text1"/>
              </w:rPr>
              <w:t>The University annually holds Job Fairs and monitors the employment of graduates. A series of trainings for students is also held annually, including:</w:t>
            </w:r>
          </w:p>
          <w:p w14:paraId="22089361" w14:textId="77777777" w:rsidR="004F3347" w:rsidRPr="004F3347" w:rsidRDefault="004F3347" w:rsidP="004F3347">
            <w:pPr>
              <w:pStyle w:val="paragraph"/>
              <w:spacing w:before="0" w:beforeAutospacing="0" w:after="0" w:afterAutospacing="0"/>
              <w:jc w:val="both"/>
              <w:textAlignment w:val="baseline"/>
              <w:rPr>
                <w:rFonts w:ascii="Arial" w:eastAsia="Avenir Book" w:hAnsi="Arial" w:cs="Arial"/>
                <w:color w:val="000000" w:themeColor="text1"/>
              </w:rPr>
            </w:pPr>
            <w:r w:rsidRPr="004F3347">
              <w:rPr>
                <w:rFonts w:ascii="Arial" w:eastAsia="Avenir Book" w:hAnsi="Arial" w:cs="Arial"/>
                <w:color w:val="000000" w:themeColor="text1"/>
              </w:rPr>
              <w:t>- training "Self-presentation of an effective resume" (focused on studying the structure of a resume, rules for compiling a resume, practical cases on the specified topic and practical psychological tools for self-presentation, both through a resume and verbal methods);</w:t>
            </w:r>
          </w:p>
          <w:p w14:paraId="3E0AA703" w14:textId="77777777" w:rsidR="004F3347" w:rsidRPr="004F3347" w:rsidRDefault="004F3347" w:rsidP="004F3347">
            <w:pPr>
              <w:pStyle w:val="paragraph"/>
              <w:spacing w:before="0" w:beforeAutospacing="0" w:after="0" w:afterAutospacing="0"/>
              <w:jc w:val="both"/>
              <w:textAlignment w:val="baseline"/>
              <w:rPr>
                <w:rFonts w:ascii="Arial" w:eastAsia="Avenir Book" w:hAnsi="Arial" w:cs="Arial"/>
                <w:color w:val="000000" w:themeColor="text1"/>
              </w:rPr>
            </w:pPr>
            <w:r w:rsidRPr="004F3347">
              <w:rPr>
                <w:rFonts w:ascii="Arial" w:eastAsia="Avenir Book" w:hAnsi="Arial" w:cs="Arial"/>
                <w:color w:val="000000" w:themeColor="text1"/>
              </w:rPr>
              <w:t>- "I am successful" training (focused on forming an understanding of the concepts of success, goal-setting, motivation, etc. among students; development of the ability to evaluate one's own resources and the ability to competently distribute and use these resources, study strategies for achieving success);</w:t>
            </w:r>
          </w:p>
          <w:p w14:paraId="39B5EF76" w14:textId="77777777" w:rsidR="004F3347" w:rsidRPr="004F3347" w:rsidRDefault="004F3347" w:rsidP="004F3347">
            <w:pPr>
              <w:pStyle w:val="paragraph"/>
              <w:spacing w:before="0" w:beforeAutospacing="0" w:after="0" w:afterAutospacing="0"/>
              <w:jc w:val="both"/>
              <w:textAlignment w:val="baseline"/>
              <w:rPr>
                <w:rFonts w:ascii="Arial" w:eastAsia="Avenir Book" w:hAnsi="Arial" w:cs="Arial"/>
                <w:color w:val="000000" w:themeColor="text1"/>
              </w:rPr>
            </w:pPr>
            <w:r w:rsidRPr="004F3347">
              <w:rPr>
                <w:rFonts w:ascii="Arial" w:eastAsia="Avenir Book" w:hAnsi="Arial" w:cs="Arial"/>
                <w:color w:val="000000" w:themeColor="text1"/>
              </w:rPr>
              <w:t>- training meeting "Techniques of time management or how to manage everything" (the event is focused on providing practical cases of using time management; the basics of planning and effective time allocation);</w:t>
            </w:r>
          </w:p>
          <w:p w14:paraId="13B065C0" w14:textId="77777777" w:rsidR="004F3347" w:rsidRPr="004F3347" w:rsidRDefault="004F3347" w:rsidP="004F3347">
            <w:pPr>
              <w:pStyle w:val="paragraph"/>
              <w:spacing w:before="0" w:beforeAutospacing="0" w:after="0" w:afterAutospacing="0"/>
              <w:jc w:val="both"/>
              <w:textAlignment w:val="baseline"/>
              <w:rPr>
                <w:rFonts w:ascii="Arial" w:eastAsia="Avenir Book" w:hAnsi="Arial" w:cs="Arial"/>
                <w:color w:val="000000" w:themeColor="text1"/>
              </w:rPr>
            </w:pPr>
            <w:r w:rsidRPr="004F3347">
              <w:rPr>
                <w:rFonts w:ascii="Arial" w:eastAsia="Avenir Book" w:hAnsi="Arial" w:cs="Arial"/>
                <w:color w:val="000000" w:themeColor="text1"/>
              </w:rPr>
              <w:lastRenderedPageBreak/>
              <w:t>- training "Date" with HR or "How to pass a successful interview" (focused on providing practical cases and communication skills with recruiters, rules for a successful interview, preparation for an interview, analysis of various interview questions and playing out typical situations during an interview);</w:t>
            </w:r>
          </w:p>
          <w:p w14:paraId="713C2F18" w14:textId="77777777" w:rsidR="004F3347" w:rsidRPr="004F3347" w:rsidRDefault="004F3347" w:rsidP="004F3347">
            <w:pPr>
              <w:pStyle w:val="paragraph"/>
              <w:spacing w:before="0" w:beforeAutospacing="0" w:after="0" w:afterAutospacing="0"/>
              <w:jc w:val="both"/>
              <w:textAlignment w:val="baseline"/>
              <w:rPr>
                <w:rFonts w:ascii="Arial" w:eastAsia="Avenir Book" w:hAnsi="Arial" w:cs="Arial"/>
                <w:color w:val="000000" w:themeColor="text1"/>
              </w:rPr>
            </w:pPr>
            <w:r w:rsidRPr="004F3347">
              <w:rPr>
                <w:rFonts w:ascii="Arial" w:eastAsia="Avenir Book" w:hAnsi="Arial" w:cs="Arial"/>
                <w:color w:val="000000" w:themeColor="text1"/>
              </w:rPr>
              <w:t>- training "Job-sites: how not to get lost and quickly find what you need" (focused on studying the structure of Job-sites, rules for using and working with them, analyzing vacancies, posting resumes and searching for the necessary information);</w:t>
            </w:r>
          </w:p>
          <w:p w14:paraId="2CE79C56" w14:textId="3FFA063E" w:rsidR="004F3347" w:rsidRPr="004F3347" w:rsidRDefault="004F3347" w:rsidP="004F3347">
            <w:pPr>
              <w:pStyle w:val="paragraph"/>
              <w:spacing w:before="0" w:beforeAutospacing="0" w:after="0" w:afterAutospacing="0"/>
              <w:jc w:val="both"/>
              <w:textAlignment w:val="baseline"/>
              <w:rPr>
                <w:rFonts w:ascii="Arial" w:eastAsia="Avenir Book" w:hAnsi="Arial" w:cs="Arial"/>
                <w:color w:val="000000" w:themeColor="text1"/>
              </w:rPr>
            </w:pPr>
            <w:r w:rsidRPr="004F3347">
              <w:rPr>
                <w:rFonts w:ascii="Arial" w:eastAsia="Avenir Book" w:hAnsi="Arial" w:cs="Arial"/>
                <w:color w:val="000000" w:themeColor="text1"/>
              </w:rPr>
              <w:t xml:space="preserve">- </w:t>
            </w:r>
            <w:r w:rsidR="00210B57">
              <w:rPr>
                <w:rFonts w:ascii="Arial" w:eastAsia="Avenir Book" w:hAnsi="Arial" w:cs="Arial"/>
                <w:color w:val="000000" w:themeColor="text1"/>
              </w:rPr>
              <w:t xml:space="preserve">training </w:t>
            </w:r>
            <w:r w:rsidRPr="004F3347">
              <w:rPr>
                <w:rFonts w:ascii="Arial" w:eastAsia="Avenir Book" w:hAnsi="Arial" w:cs="Arial"/>
                <w:color w:val="000000" w:themeColor="text1"/>
              </w:rPr>
              <w:t>"Employment of students with disabilities" (focused on educational influence, formation of the concept of tolerant communication, formation of self-confidence and the ability to present oneself to a potential employer of a student with disabilities).</w:t>
            </w:r>
          </w:p>
          <w:p w14:paraId="05B3882A" w14:textId="1B9D425A" w:rsidR="00685319" w:rsidRPr="00016872" w:rsidRDefault="004F3347" w:rsidP="50385F0F">
            <w:pPr>
              <w:pStyle w:val="paragraph"/>
              <w:spacing w:before="0" w:beforeAutospacing="0" w:after="0" w:afterAutospacing="0"/>
              <w:jc w:val="both"/>
              <w:textAlignment w:val="baseline"/>
              <w:rPr>
                <w:rFonts w:ascii="Arial" w:eastAsia="Avenir Book" w:hAnsi="Arial" w:cs="Arial"/>
                <w:color w:val="000000" w:themeColor="text1"/>
              </w:rPr>
            </w:pPr>
            <w:r w:rsidRPr="004F3347">
              <w:rPr>
                <w:rFonts w:ascii="Arial" w:eastAsia="Avenir Book" w:hAnsi="Arial" w:cs="Arial"/>
                <w:color w:val="000000" w:themeColor="text1"/>
              </w:rPr>
              <w:t>Strengthening the potential of involvement of CSOs in the legal bases is implemented by providing members of student self-government bodies with unimpeded access to information on university management and the university's development strategy; placement of normative documents in the public space for self-government and for the All-Ukrainian youth public organization of students with disabilities "</w:t>
            </w:r>
            <w:proofErr w:type="spellStart"/>
            <w:r w:rsidRPr="004F3347">
              <w:rPr>
                <w:rFonts w:ascii="Arial" w:eastAsia="Avenir Book" w:hAnsi="Arial" w:cs="Arial"/>
                <w:color w:val="000000" w:themeColor="text1"/>
              </w:rPr>
              <w:t>Gaudeamus</w:t>
            </w:r>
            <w:proofErr w:type="spellEnd"/>
            <w:r w:rsidRPr="004F3347">
              <w:rPr>
                <w:rFonts w:ascii="Arial" w:eastAsia="Avenir Book" w:hAnsi="Arial" w:cs="Arial"/>
                <w:color w:val="000000" w:themeColor="text1"/>
              </w:rPr>
              <w:t>". Membership of representatives of student self-government in the Academic Council, ensuring the possibility of their influence on the decision-making of industrial meetings.</w:t>
            </w:r>
          </w:p>
        </w:tc>
      </w:tr>
    </w:tbl>
    <w:p w14:paraId="1C00A667" w14:textId="5FFC6FEB" w:rsidR="00016872" w:rsidRPr="00016872" w:rsidRDefault="00016872" w:rsidP="50385F0F">
      <w:pPr>
        <w:rPr>
          <w:rFonts w:ascii="Arial" w:eastAsia="Avenir Book" w:hAnsi="Arial" w:cs="Arial"/>
          <w:b/>
          <w:bCs/>
          <w:color w:val="000000" w:themeColor="text1"/>
          <w:shd w:val="clear" w:color="auto" w:fill="FFFFFF"/>
          <w:lang w:val="en-US" w:eastAsia="es-ES"/>
        </w:rPr>
      </w:pPr>
    </w:p>
    <w:tbl>
      <w:tblPr>
        <w:tblStyle w:val="a3"/>
        <w:tblW w:w="0" w:type="auto"/>
        <w:tblLook w:val="04A0" w:firstRow="1" w:lastRow="0" w:firstColumn="1" w:lastColumn="0" w:noHBand="0" w:noVBand="1"/>
      </w:tblPr>
      <w:tblGrid>
        <w:gridCol w:w="8488"/>
      </w:tblGrid>
      <w:tr w:rsidR="00016872" w:rsidRPr="00016872" w14:paraId="17B9326D" w14:textId="77777777" w:rsidTr="00B71141">
        <w:tc>
          <w:tcPr>
            <w:tcW w:w="8488" w:type="dxa"/>
          </w:tcPr>
          <w:p w14:paraId="1FD70A77" w14:textId="7E51C2AB" w:rsidR="00016872" w:rsidRPr="00210B57" w:rsidRDefault="00016872" w:rsidP="00B71141">
            <w:pPr>
              <w:rPr>
                <w:rFonts w:ascii="Arial" w:eastAsia="Times New Roman" w:hAnsi="Arial" w:cs="Arial"/>
                <w:lang w:val="tr-TR" w:eastAsia="tr-TR"/>
              </w:rPr>
            </w:pPr>
            <w:r w:rsidRPr="00016872">
              <w:rPr>
                <w:rFonts w:ascii="Arial" w:eastAsia="Avenir Book" w:hAnsi="Arial" w:cs="Arial"/>
                <w:lang w:val="en-US" w:eastAsia="es-ES"/>
              </w:rPr>
              <w:t xml:space="preserve">1.3 Would you like to make any comments or add any information to the summary of your </w:t>
            </w:r>
            <w:proofErr w:type="spellStart"/>
            <w:r w:rsidRPr="00016872">
              <w:rPr>
                <w:rFonts w:ascii="Arial" w:eastAsia="Avenir Book" w:hAnsi="Arial" w:cs="Arial"/>
                <w:lang w:val="en-US" w:eastAsia="es-ES"/>
              </w:rPr>
              <w:t>organisation’s</w:t>
            </w:r>
            <w:proofErr w:type="spellEnd"/>
            <w:r w:rsidRPr="00016872">
              <w:rPr>
                <w:rFonts w:ascii="Arial" w:eastAsia="Avenir Book" w:hAnsi="Arial" w:cs="Arial"/>
                <w:lang w:val="en-US" w:eastAsia="es-ES"/>
              </w:rPr>
              <w:t xml:space="preserve"> past participation?</w:t>
            </w:r>
            <w:r w:rsidRPr="00016872">
              <w:rPr>
                <w:rFonts w:ascii="Arial" w:eastAsia="Times New Roman" w:hAnsi="Arial" w:cs="Arial"/>
                <w:lang w:val="tr-TR" w:eastAsia="tr-TR"/>
              </w:rPr>
              <w:t xml:space="preserve"> </w:t>
            </w:r>
          </w:p>
        </w:tc>
      </w:tr>
      <w:tr w:rsidR="00016872" w:rsidRPr="00016872" w14:paraId="57984797" w14:textId="77777777" w:rsidTr="00B71141">
        <w:tc>
          <w:tcPr>
            <w:tcW w:w="8488" w:type="dxa"/>
          </w:tcPr>
          <w:p w14:paraId="39E8359D" w14:textId="77777777" w:rsidR="008F0059" w:rsidRPr="008F0059" w:rsidRDefault="008F0059" w:rsidP="00FD4474">
            <w:pPr>
              <w:jc w:val="both"/>
              <w:rPr>
                <w:rFonts w:ascii="Arial" w:eastAsia="Avenir Book" w:hAnsi="Arial" w:cs="Arial"/>
                <w:bCs/>
                <w:color w:val="000000" w:themeColor="text1"/>
                <w:lang w:val="en-GB" w:eastAsia="es-ES"/>
              </w:rPr>
            </w:pPr>
            <w:r w:rsidRPr="008F0059">
              <w:rPr>
                <w:rFonts w:ascii="Arial" w:eastAsia="Avenir Book" w:hAnsi="Arial" w:cs="Arial"/>
                <w:bCs/>
                <w:color w:val="000000" w:themeColor="text1"/>
                <w:lang w:val="en-GB" w:eastAsia="es-ES"/>
              </w:rPr>
              <w:t>There has been the discipline "Inclusive society" implemented since 8 years. The discipline is generally mandatory for junior year students of all majors. All these years, students of all majors have been studying it with the aim of acquiring knowledge on the formation of an inclusive society. Within the scope of the discipline, students learn to recognize the signs and causes of discrimination against different categories of people; understand the principles and importance of universal design;</w:t>
            </w:r>
            <w:r w:rsidRPr="008F0059">
              <w:rPr>
                <w:rFonts w:ascii="Arial" w:eastAsia="Avenir Book" w:hAnsi="Arial" w:cs="Arial"/>
                <w:b/>
                <w:bCs/>
                <w:color w:val="000000" w:themeColor="text1"/>
                <w:lang w:val="en-GB" w:eastAsia="es-ES"/>
              </w:rPr>
              <w:t xml:space="preserve"> </w:t>
            </w:r>
            <w:r w:rsidRPr="008F0059">
              <w:rPr>
                <w:rFonts w:ascii="Arial" w:eastAsia="Avenir Book" w:hAnsi="Arial" w:cs="Arial"/>
                <w:bCs/>
                <w:color w:val="000000" w:themeColor="text1"/>
                <w:lang w:val="en-GB" w:eastAsia="es-ES"/>
              </w:rPr>
              <w:t>use non-discriminatory terminology. The main goal of the discipline is to increase the level of social justice through the everyday activities of student youth, to understand the problems of discrimination by age, race, ethnic origin, language, gender, religion, sexual orientation, forced resettlement and other factors.</w:t>
            </w:r>
          </w:p>
          <w:p w14:paraId="1C5DA09A" w14:textId="17A0BC8E" w:rsidR="008F0059" w:rsidRPr="008F0059" w:rsidRDefault="008F0059" w:rsidP="00FD4474">
            <w:pPr>
              <w:jc w:val="both"/>
              <w:rPr>
                <w:rFonts w:ascii="Arial" w:eastAsia="Avenir Book" w:hAnsi="Arial" w:cs="Arial"/>
                <w:bCs/>
                <w:color w:val="000000" w:themeColor="text1"/>
                <w:lang w:val="en-GB" w:eastAsia="es-ES"/>
              </w:rPr>
            </w:pPr>
            <w:r w:rsidRPr="008F0059">
              <w:rPr>
                <w:rFonts w:ascii="Arial" w:eastAsia="Avenir Book" w:hAnsi="Arial" w:cs="Arial"/>
                <w:bCs/>
                <w:color w:val="000000" w:themeColor="text1"/>
                <w:lang w:val="en-GB" w:eastAsia="es-ES"/>
              </w:rPr>
              <w:t>The inclusive Festival of creativity of students with disabilities "Light of Hope" has been held annually for 19 years.</w:t>
            </w:r>
          </w:p>
          <w:p w14:paraId="4EE7023F" w14:textId="7AB85CE4" w:rsidR="008F0059" w:rsidRPr="008F0059" w:rsidRDefault="008F0059" w:rsidP="00FD4474">
            <w:pPr>
              <w:jc w:val="both"/>
              <w:rPr>
                <w:rFonts w:ascii="Arial" w:eastAsia="Avenir Book" w:hAnsi="Arial" w:cs="Arial"/>
                <w:bCs/>
                <w:color w:val="000000" w:themeColor="text1"/>
                <w:lang w:val="en-GB" w:eastAsia="es-ES"/>
              </w:rPr>
            </w:pPr>
            <w:r w:rsidRPr="008F0059">
              <w:rPr>
                <w:rFonts w:ascii="Arial" w:eastAsia="Avenir Book" w:hAnsi="Arial" w:cs="Arial"/>
                <w:bCs/>
                <w:color w:val="000000" w:themeColor="text1"/>
                <w:lang w:val="en-GB" w:eastAsia="es-ES"/>
              </w:rPr>
              <w:t>The All-Ukrainian international conference "Inclusive educational environment: best practices" has been held for 22 years.</w:t>
            </w:r>
          </w:p>
          <w:p w14:paraId="0F4DFD9C" w14:textId="4D480D0D" w:rsidR="008F0059" w:rsidRPr="008F0059" w:rsidRDefault="008F0059" w:rsidP="00FD4474">
            <w:pPr>
              <w:jc w:val="both"/>
              <w:rPr>
                <w:rFonts w:ascii="Arial" w:eastAsia="Avenir Book" w:hAnsi="Arial" w:cs="Arial"/>
                <w:bCs/>
                <w:color w:val="000000" w:themeColor="text1"/>
                <w:lang w:val="en-GB" w:eastAsia="es-ES"/>
              </w:rPr>
            </w:pPr>
            <w:r w:rsidRPr="008F0059">
              <w:rPr>
                <w:rFonts w:ascii="Arial" w:eastAsia="Avenir Book" w:hAnsi="Arial" w:cs="Arial"/>
                <w:bCs/>
                <w:color w:val="000000" w:themeColor="text1"/>
                <w:lang w:val="en-GB" w:eastAsia="es-ES"/>
              </w:rPr>
              <w:t xml:space="preserve">A number of measures aimed at the prevention and prevention of bullying and cyberbullying in the form of psychological trainings and psychotherapeutic meetings, monitoring of interpersonal relationships using </w:t>
            </w:r>
            <w:proofErr w:type="spellStart"/>
            <w:r w:rsidRPr="008F0059">
              <w:rPr>
                <w:rFonts w:ascii="Arial" w:eastAsia="Avenir Book" w:hAnsi="Arial" w:cs="Arial"/>
                <w:bCs/>
                <w:color w:val="000000" w:themeColor="text1"/>
                <w:lang w:val="en-GB" w:eastAsia="es-ES"/>
              </w:rPr>
              <w:t>sociometry</w:t>
            </w:r>
            <w:proofErr w:type="spellEnd"/>
            <w:r w:rsidRPr="008F0059">
              <w:rPr>
                <w:rFonts w:ascii="Arial" w:eastAsia="Avenir Book" w:hAnsi="Arial" w:cs="Arial"/>
                <w:bCs/>
                <w:color w:val="000000" w:themeColor="text1"/>
                <w:lang w:val="en-GB" w:eastAsia="es-ES"/>
              </w:rPr>
              <w:t xml:space="preserve"> and content analysis. In particular, anti-bullying trainings, with the involvement of various specialists, namely: psychologists, lawyers, economists, medical workers, to consider the phenomenon of bullying and to deal with it in all aspects.</w:t>
            </w:r>
          </w:p>
          <w:p w14:paraId="3E071187" w14:textId="7A023A41" w:rsidR="008F0059" w:rsidRDefault="008F0059" w:rsidP="00FD4474">
            <w:pPr>
              <w:jc w:val="both"/>
              <w:rPr>
                <w:rFonts w:ascii="Arial" w:eastAsia="Avenir Book" w:hAnsi="Arial" w:cs="Arial"/>
                <w:bCs/>
                <w:color w:val="000000" w:themeColor="text1"/>
                <w:lang w:val="en-GB" w:eastAsia="es-ES"/>
              </w:rPr>
            </w:pPr>
            <w:r w:rsidRPr="008F0059">
              <w:rPr>
                <w:rFonts w:ascii="Arial" w:eastAsia="Avenir Book" w:hAnsi="Arial" w:cs="Arial"/>
                <w:bCs/>
                <w:color w:val="000000" w:themeColor="text1"/>
                <w:lang w:val="en-GB" w:eastAsia="es-ES"/>
              </w:rPr>
              <w:t>An interaction with public organizations in the field of caring for the mental health of students and employees, prevention of emotional and professional burnout (PGA – Polish humanitarian action, 2 trainings were held in 2022-23).</w:t>
            </w:r>
          </w:p>
          <w:p w14:paraId="39F89CAC" w14:textId="77777777" w:rsidR="003E4ABC" w:rsidRPr="003E4ABC" w:rsidRDefault="003E4ABC" w:rsidP="003E4ABC">
            <w:pPr>
              <w:jc w:val="both"/>
              <w:rPr>
                <w:rFonts w:ascii="Arial" w:eastAsia="Avenir Book" w:hAnsi="Arial" w:cs="Arial"/>
                <w:bCs/>
                <w:color w:val="000000" w:themeColor="text1"/>
                <w:lang w:val="en-GB" w:eastAsia="es-ES"/>
              </w:rPr>
            </w:pPr>
            <w:r w:rsidRPr="003E4ABC">
              <w:rPr>
                <w:rFonts w:ascii="Arial" w:eastAsia="Avenir Book" w:hAnsi="Arial" w:cs="Arial"/>
                <w:bCs/>
                <w:color w:val="000000" w:themeColor="text1"/>
                <w:lang w:val="en-GB" w:eastAsia="es-ES"/>
              </w:rPr>
              <w:lastRenderedPageBreak/>
              <w:t>A bilateral agreement between the University of Siauliai (new name - Siauliai Academy of Vilnius University) and University "Ukraine" on the implementation of a joint master's degree program in "Social Work" was concluded in June 2013 № 06-25-3-55 from 27.06.2013. The program provides for parallel training in joint programs and research in the framework of a master's thesis on social issues, comparative analysis and exchange of experience in the field of social work to develop ways to solve social problems in Ukraine and Lithuania.</w:t>
            </w:r>
          </w:p>
          <w:p w14:paraId="119F4881" w14:textId="77777777" w:rsidR="003E4ABC" w:rsidRPr="003E4ABC" w:rsidRDefault="003E4ABC" w:rsidP="003E4ABC">
            <w:pPr>
              <w:jc w:val="both"/>
              <w:rPr>
                <w:rFonts w:ascii="Arial" w:eastAsia="Avenir Book" w:hAnsi="Arial" w:cs="Arial"/>
                <w:bCs/>
                <w:color w:val="000000" w:themeColor="text1"/>
                <w:lang w:val="en-GB" w:eastAsia="es-ES"/>
              </w:rPr>
            </w:pPr>
            <w:r w:rsidRPr="003E4ABC">
              <w:rPr>
                <w:rFonts w:ascii="Arial" w:eastAsia="Avenir Book" w:hAnsi="Arial" w:cs="Arial"/>
                <w:bCs/>
                <w:color w:val="000000" w:themeColor="text1"/>
                <w:lang w:val="en-GB" w:eastAsia="es-ES"/>
              </w:rPr>
              <w:t>The first joint graduation of masters in the program took place in 2015. At that time, 30 students studied at the program: 25 from Lithuania and 5 from Ukraine.</w:t>
            </w:r>
          </w:p>
          <w:p w14:paraId="26AD446C" w14:textId="77777777" w:rsidR="003E4ABC" w:rsidRPr="003E4ABC" w:rsidRDefault="003E4ABC" w:rsidP="003E4ABC">
            <w:pPr>
              <w:jc w:val="both"/>
              <w:rPr>
                <w:rFonts w:ascii="Arial" w:eastAsia="Avenir Book" w:hAnsi="Arial" w:cs="Arial"/>
                <w:bCs/>
                <w:color w:val="000000" w:themeColor="text1"/>
                <w:lang w:val="en-GB" w:eastAsia="es-ES"/>
              </w:rPr>
            </w:pPr>
            <w:r w:rsidRPr="003E4ABC">
              <w:rPr>
                <w:rFonts w:ascii="Arial" w:eastAsia="Avenir Book" w:hAnsi="Arial" w:cs="Arial"/>
                <w:bCs/>
                <w:color w:val="000000" w:themeColor="text1"/>
                <w:lang w:val="en-GB" w:eastAsia="es-ES"/>
              </w:rPr>
              <w:t>In 2017, our joint program was accredited by the EU Commission for 6 years, until 2023.</w:t>
            </w:r>
          </w:p>
          <w:p w14:paraId="6026A89E" w14:textId="77777777" w:rsidR="003E4ABC" w:rsidRPr="003E4ABC" w:rsidRDefault="003E4ABC" w:rsidP="003E4ABC">
            <w:pPr>
              <w:jc w:val="both"/>
              <w:rPr>
                <w:rFonts w:ascii="Arial" w:eastAsia="Avenir Book" w:hAnsi="Arial" w:cs="Arial"/>
                <w:bCs/>
                <w:color w:val="000000" w:themeColor="text1"/>
                <w:lang w:val="en-GB" w:eastAsia="es-ES"/>
              </w:rPr>
            </w:pPr>
            <w:r w:rsidRPr="003E4ABC">
              <w:rPr>
                <w:rFonts w:ascii="Arial" w:eastAsia="Avenir Book" w:hAnsi="Arial" w:cs="Arial"/>
                <w:bCs/>
                <w:color w:val="000000" w:themeColor="text1"/>
                <w:lang w:val="en-GB" w:eastAsia="es-ES"/>
              </w:rPr>
              <w:t>Over the years of the double degree program, 43 Ukrainians and more than 150 Lithuanians have received a master's degree.</w:t>
            </w:r>
          </w:p>
          <w:p w14:paraId="461F96E1" w14:textId="77777777" w:rsidR="003E4ABC" w:rsidRPr="003E4ABC" w:rsidRDefault="003E4ABC" w:rsidP="003E4ABC">
            <w:pPr>
              <w:jc w:val="both"/>
              <w:rPr>
                <w:rFonts w:ascii="Arial" w:eastAsia="Avenir Book" w:hAnsi="Arial" w:cs="Arial"/>
                <w:bCs/>
                <w:color w:val="000000" w:themeColor="text1"/>
                <w:lang w:val="en-GB" w:eastAsia="es-ES"/>
              </w:rPr>
            </w:pPr>
            <w:r w:rsidRPr="003E4ABC">
              <w:rPr>
                <w:rFonts w:ascii="Arial" w:eastAsia="Avenir Book" w:hAnsi="Arial" w:cs="Arial"/>
                <w:bCs/>
                <w:color w:val="000000" w:themeColor="text1"/>
                <w:lang w:val="en-GB" w:eastAsia="es-ES"/>
              </w:rPr>
              <w:t>In 2022, 10 Lithuanian and 8 Ukrainian students are expected to graduate.</w:t>
            </w:r>
          </w:p>
          <w:p w14:paraId="44EC1BA4" w14:textId="77777777" w:rsidR="003E4ABC" w:rsidRPr="003E4ABC" w:rsidRDefault="003E4ABC" w:rsidP="003E4ABC">
            <w:pPr>
              <w:jc w:val="both"/>
              <w:rPr>
                <w:rFonts w:ascii="Arial" w:eastAsia="Avenir Book" w:hAnsi="Arial" w:cs="Arial"/>
                <w:bCs/>
                <w:color w:val="000000" w:themeColor="text1"/>
                <w:lang w:val="en-GB" w:eastAsia="es-ES"/>
              </w:rPr>
            </w:pPr>
            <w:r w:rsidRPr="003E4ABC">
              <w:rPr>
                <w:rFonts w:ascii="Arial" w:eastAsia="Avenir Book" w:hAnsi="Arial" w:cs="Arial"/>
                <w:bCs/>
                <w:color w:val="000000" w:themeColor="text1"/>
                <w:lang w:val="en-GB" w:eastAsia="es-ES"/>
              </w:rPr>
              <w:t>In 2021, Siauliai University became part of Vilnius University, with which University “Ukraine” signed an agreement and continued to implement the double degree program.</w:t>
            </w:r>
          </w:p>
          <w:p w14:paraId="30ED3D9E" w14:textId="77777777" w:rsidR="003E4ABC" w:rsidRPr="003E4ABC" w:rsidRDefault="003E4ABC" w:rsidP="003E4ABC">
            <w:pPr>
              <w:jc w:val="both"/>
              <w:rPr>
                <w:rFonts w:ascii="Arial" w:eastAsia="Avenir Book" w:hAnsi="Arial" w:cs="Arial"/>
                <w:bCs/>
                <w:color w:val="000000" w:themeColor="text1"/>
                <w:lang w:val="en-GB" w:eastAsia="es-ES"/>
              </w:rPr>
            </w:pPr>
            <w:r w:rsidRPr="003E4ABC">
              <w:rPr>
                <w:rFonts w:ascii="Arial" w:eastAsia="Avenir Book" w:hAnsi="Arial" w:cs="Arial"/>
                <w:bCs/>
                <w:color w:val="000000" w:themeColor="text1"/>
                <w:lang w:val="en-GB" w:eastAsia="es-ES"/>
              </w:rPr>
              <w:t>Also, together with the (new name) Siauliai Academy of Vilnius University, we implement the ERASMUS + program (both students and staff).</w:t>
            </w:r>
          </w:p>
          <w:p w14:paraId="1861A47A" w14:textId="77777777" w:rsidR="003E4ABC" w:rsidRPr="003E4ABC" w:rsidRDefault="003E4ABC" w:rsidP="003E4ABC">
            <w:pPr>
              <w:jc w:val="both"/>
              <w:rPr>
                <w:rFonts w:ascii="Arial" w:eastAsia="Avenir Book" w:hAnsi="Arial" w:cs="Arial"/>
                <w:bCs/>
                <w:color w:val="000000" w:themeColor="text1"/>
                <w:lang w:val="en-GB" w:eastAsia="es-ES"/>
              </w:rPr>
            </w:pPr>
            <w:r w:rsidRPr="003E4ABC">
              <w:rPr>
                <w:rFonts w:ascii="Arial" w:eastAsia="Avenir Book" w:hAnsi="Arial" w:cs="Arial"/>
                <w:bCs/>
                <w:color w:val="000000" w:themeColor="text1"/>
                <w:lang w:val="en-GB" w:eastAsia="es-ES"/>
              </w:rPr>
              <w:t>Having friendly relations with Lithuania, University “Ukraine” also cooperates with the University of Klaipeda in the framework of exchange of experience, organization of joint research events and international mobility of teachers.</w:t>
            </w:r>
          </w:p>
          <w:p w14:paraId="74EF9A22" w14:textId="77777777" w:rsidR="003E4ABC" w:rsidRPr="003E4ABC" w:rsidRDefault="003E4ABC" w:rsidP="003E4ABC">
            <w:pPr>
              <w:jc w:val="both"/>
              <w:rPr>
                <w:rFonts w:ascii="Arial" w:eastAsia="Avenir Book" w:hAnsi="Arial" w:cs="Arial"/>
                <w:bCs/>
                <w:color w:val="000000" w:themeColor="text1"/>
                <w:lang w:val="en-GB" w:eastAsia="es-ES"/>
              </w:rPr>
            </w:pPr>
            <w:r w:rsidRPr="003E4ABC">
              <w:rPr>
                <w:rFonts w:ascii="Arial" w:eastAsia="Avenir Book" w:hAnsi="Arial" w:cs="Arial"/>
                <w:bCs/>
                <w:color w:val="000000" w:themeColor="text1"/>
                <w:lang w:val="en-GB" w:eastAsia="es-ES"/>
              </w:rPr>
              <w:t xml:space="preserve">In 2021, at our 21st Annual International scientific conference "Inclusive Educational Environment: Problems, Prospects, Best Practices", HE Mr. </w:t>
            </w:r>
            <w:proofErr w:type="spellStart"/>
            <w:r w:rsidRPr="003E4ABC">
              <w:rPr>
                <w:rFonts w:ascii="Arial" w:eastAsia="Avenir Book" w:hAnsi="Arial" w:cs="Arial"/>
                <w:bCs/>
                <w:color w:val="000000" w:themeColor="text1"/>
                <w:lang w:val="en-GB" w:eastAsia="es-ES"/>
              </w:rPr>
              <w:t>Valdemaras</w:t>
            </w:r>
            <w:proofErr w:type="spellEnd"/>
            <w:r w:rsidRPr="003E4ABC">
              <w:rPr>
                <w:rFonts w:ascii="Arial" w:eastAsia="Avenir Book" w:hAnsi="Arial" w:cs="Arial"/>
                <w:bCs/>
                <w:color w:val="000000" w:themeColor="text1"/>
                <w:lang w:val="en-GB" w:eastAsia="es-ES"/>
              </w:rPr>
              <w:t xml:space="preserve"> </w:t>
            </w:r>
            <w:proofErr w:type="spellStart"/>
            <w:r w:rsidRPr="003E4ABC">
              <w:rPr>
                <w:rFonts w:ascii="Arial" w:eastAsia="Avenir Book" w:hAnsi="Arial" w:cs="Arial"/>
                <w:bCs/>
                <w:color w:val="000000" w:themeColor="text1"/>
                <w:lang w:val="en-GB" w:eastAsia="es-ES"/>
              </w:rPr>
              <w:t>Sarapinas</w:t>
            </w:r>
            <w:proofErr w:type="spellEnd"/>
            <w:r w:rsidRPr="003E4ABC">
              <w:rPr>
                <w:rFonts w:ascii="Arial" w:eastAsia="Avenir Book" w:hAnsi="Arial" w:cs="Arial"/>
                <w:bCs/>
                <w:color w:val="000000" w:themeColor="text1"/>
                <w:lang w:val="en-GB" w:eastAsia="es-ES"/>
              </w:rPr>
              <w:t xml:space="preserve">, Embassy of the Republic of Lithuania to Ukraine and his views on the development of cooperation between Ukraine and the results of research by Irina </w:t>
            </w:r>
            <w:proofErr w:type="spellStart"/>
            <w:r w:rsidRPr="003E4ABC">
              <w:rPr>
                <w:rFonts w:ascii="Arial" w:eastAsia="Avenir Book" w:hAnsi="Arial" w:cs="Arial"/>
                <w:bCs/>
                <w:color w:val="000000" w:themeColor="text1"/>
                <w:lang w:val="en-GB" w:eastAsia="es-ES"/>
              </w:rPr>
              <w:t>Talanchuk</w:t>
            </w:r>
            <w:proofErr w:type="spellEnd"/>
            <w:r w:rsidRPr="003E4ABC">
              <w:rPr>
                <w:rFonts w:ascii="Arial" w:eastAsia="Avenir Book" w:hAnsi="Arial" w:cs="Arial"/>
                <w:bCs/>
                <w:color w:val="000000" w:themeColor="text1"/>
                <w:lang w:val="en-GB" w:eastAsia="es-ES"/>
              </w:rPr>
              <w:t>, conducted during the master's program of double diplomas University "Ukraine" - Siauliai University, on "Administrative legal model of social support for people with disabilities in the process of employment in Ukraine and Lithuania based on the concept of smart accommodation "- included in the manual" Employment of young people with disabilities: best practices ", 2022.</w:t>
            </w:r>
          </w:p>
          <w:p w14:paraId="4281D6EF" w14:textId="01E3C83F" w:rsidR="003E4ABC" w:rsidRPr="008F0059" w:rsidRDefault="003E4ABC" w:rsidP="003E4ABC">
            <w:pPr>
              <w:jc w:val="both"/>
              <w:rPr>
                <w:rFonts w:ascii="Arial" w:eastAsia="Avenir Book" w:hAnsi="Arial" w:cs="Arial"/>
                <w:bCs/>
                <w:color w:val="000000" w:themeColor="text1"/>
                <w:lang w:val="en-GB" w:eastAsia="es-ES"/>
              </w:rPr>
            </w:pPr>
            <w:r w:rsidRPr="003E4ABC">
              <w:rPr>
                <w:rFonts w:ascii="Arial" w:eastAsia="Avenir Book" w:hAnsi="Arial" w:cs="Arial"/>
                <w:bCs/>
                <w:color w:val="000000" w:themeColor="text1"/>
                <w:lang w:val="en-GB" w:eastAsia="es-ES"/>
              </w:rPr>
              <w:t>Academic staff of University “Ukraine”</w:t>
            </w:r>
            <w:r w:rsidR="00566B22">
              <w:rPr>
                <w:rFonts w:ascii="Arial" w:eastAsia="Avenir Book" w:hAnsi="Arial" w:cs="Arial"/>
                <w:bCs/>
                <w:color w:val="000000" w:themeColor="text1"/>
                <w:lang w:val="en-GB" w:eastAsia="es-ES"/>
              </w:rPr>
              <w:t xml:space="preserve"> (</w:t>
            </w:r>
            <w:proofErr w:type="spellStart"/>
            <w:r w:rsidR="00566B22">
              <w:rPr>
                <w:rFonts w:ascii="Arial" w:eastAsia="Avenir Book" w:hAnsi="Arial" w:cs="Arial"/>
                <w:bCs/>
                <w:color w:val="000000" w:themeColor="text1"/>
                <w:lang w:val="en-GB" w:eastAsia="es-ES"/>
              </w:rPr>
              <w:t>Prof.</w:t>
            </w:r>
            <w:proofErr w:type="spellEnd"/>
            <w:r w:rsidR="00566B22">
              <w:rPr>
                <w:rFonts w:ascii="Arial" w:eastAsia="Avenir Book" w:hAnsi="Arial" w:cs="Arial"/>
                <w:bCs/>
                <w:color w:val="000000" w:themeColor="text1"/>
                <w:lang w:val="en-GB" w:eastAsia="es-ES"/>
              </w:rPr>
              <w:t xml:space="preserve"> Hanna </w:t>
            </w:r>
            <w:proofErr w:type="spellStart"/>
            <w:r w:rsidR="00566B22">
              <w:rPr>
                <w:rFonts w:ascii="Arial" w:eastAsia="Avenir Book" w:hAnsi="Arial" w:cs="Arial"/>
                <w:bCs/>
                <w:color w:val="000000" w:themeColor="text1"/>
                <w:lang w:val="en-GB" w:eastAsia="es-ES"/>
              </w:rPr>
              <w:t>Davydenko</w:t>
            </w:r>
            <w:proofErr w:type="spellEnd"/>
            <w:r w:rsidR="00566B22">
              <w:rPr>
                <w:rFonts w:ascii="Arial" w:eastAsia="Avenir Book" w:hAnsi="Arial" w:cs="Arial"/>
                <w:bCs/>
                <w:color w:val="000000" w:themeColor="text1"/>
                <w:lang w:val="en-GB" w:eastAsia="es-ES"/>
              </w:rPr>
              <w:t xml:space="preserve">, </w:t>
            </w:r>
            <w:proofErr w:type="spellStart"/>
            <w:r w:rsidR="00566B22">
              <w:rPr>
                <w:rFonts w:ascii="Arial" w:eastAsia="Avenir Book" w:hAnsi="Arial" w:cs="Arial"/>
                <w:bCs/>
                <w:color w:val="000000" w:themeColor="text1"/>
                <w:lang w:val="en-GB" w:eastAsia="es-ES"/>
              </w:rPr>
              <w:t>Prof.</w:t>
            </w:r>
            <w:proofErr w:type="spellEnd"/>
            <w:r w:rsidR="00566B22">
              <w:rPr>
                <w:rFonts w:ascii="Arial" w:eastAsia="Avenir Book" w:hAnsi="Arial" w:cs="Arial"/>
                <w:bCs/>
                <w:color w:val="000000" w:themeColor="text1"/>
                <w:lang w:val="en-GB" w:eastAsia="es-ES"/>
              </w:rPr>
              <w:t xml:space="preserve"> Anastasia </w:t>
            </w:r>
            <w:proofErr w:type="spellStart"/>
            <w:r w:rsidR="00566B22">
              <w:rPr>
                <w:rFonts w:ascii="Arial" w:eastAsia="Avenir Book" w:hAnsi="Arial" w:cs="Arial"/>
                <w:bCs/>
                <w:color w:val="000000" w:themeColor="text1"/>
                <w:lang w:val="en-GB" w:eastAsia="es-ES"/>
              </w:rPr>
              <w:t>Bazilenko</w:t>
            </w:r>
            <w:proofErr w:type="spellEnd"/>
            <w:r w:rsidR="00566B22">
              <w:rPr>
                <w:rFonts w:ascii="Arial" w:eastAsia="Avenir Book" w:hAnsi="Arial" w:cs="Arial"/>
                <w:bCs/>
                <w:color w:val="000000" w:themeColor="text1"/>
                <w:lang w:val="en-GB" w:eastAsia="es-ES"/>
              </w:rPr>
              <w:t>)</w:t>
            </w:r>
            <w:r w:rsidRPr="003E4ABC">
              <w:rPr>
                <w:rFonts w:ascii="Arial" w:eastAsia="Avenir Book" w:hAnsi="Arial" w:cs="Arial"/>
                <w:bCs/>
                <w:color w:val="000000" w:themeColor="text1"/>
                <w:lang w:val="en-GB" w:eastAsia="es-ES"/>
              </w:rPr>
              <w:t xml:space="preserve"> also </w:t>
            </w:r>
            <w:r w:rsidR="00566B22">
              <w:rPr>
                <w:rFonts w:ascii="Arial" w:eastAsia="Avenir Book" w:hAnsi="Arial" w:cs="Arial"/>
                <w:bCs/>
                <w:color w:val="000000" w:themeColor="text1"/>
                <w:lang w:val="en-GB" w:eastAsia="es-ES"/>
              </w:rPr>
              <w:t xml:space="preserve">constantly </w:t>
            </w:r>
            <w:r w:rsidRPr="003E4ABC">
              <w:rPr>
                <w:rFonts w:ascii="Arial" w:eastAsia="Avenir Book" w:hAnsi="Arial" w:cs="Arial"/>
                <w:bCs/>
                <w:color w:val="000000" w:themeColor="text1"/>
                <w:lang w:val="en-GB" w:eastAsia="es-ES"/>
              </w:rPr>
              <w:t xml:space="preserve">join the scientific activities of the Lithuanian side: yes, 2 </w:t>
            </w:r>
            <w:proofErr w:type="spellStart"/>
            <w:r w:rsidRPr="003E4ABC">
              <w:rPr>
                <w:rFonts w:ascii="Arial" w:eastAsia="Avenir Book" w:hAnsi="Arial" w:cs="Arial"/>
                <w:bCs/>
                <w:color w:val="000000" w:themeColor="text1"/>
                <w:lang w:val="en-GB" w:eastAsia="es-ES"/>
              </w:rPr>
              <w:t>prodessors</w:t>
            </w:r>
            <w:proofErr w:type="spellEnd"/>
            <w:r w:rsidRPr="003E4ABC">
              <w:rPr>
                <w:rFonts w:ascii="Arial" w:eastAsia="Avenir Book" w:hAnsi="Arial" w:cs="Arial"/>
                <w:bCs/>
                <w:color w:val="000000" w:themeColor="text1"/>
                <w:lang w:val="en-GB" w:eastAsia="es-ES"/>
              </w:rPr>
              <w:t xml:space="preserve"> in 2021 took part as speakers at the Conference at Klaipeda University</w:t>
            </w:r>
          </w:p>
          <w:p w14:paraId="3038494D" w14:textId="08E92F85" w:rsidR="008F0059" w:rsidRPr="008F0059" w:rsidRDefault="008F0059" w:rsidP="00FD4474">
            <w:pPr>
              <w:jc w:val="both"/>
              <w:rPr>
                <w:rFonts w:ascii="Arial" w:eastAsia="Avenir Book" w:hAnsi="Arial" w:cs="Arial"/>
                <w:bCs/>
                <w:color w:val="000000" w:themeColor="text1"/>
                <w:lang w:val="en-GB" w:eastAsia="es-ES"/>
              </w:rPr>
            </w:pPr>
            <w:r w:rsidRPr="008F0059">
              <w:rPr>
                <w:rFonts w:ascii="Arial" w:eastAsia="Avenir Book" w:hAnsi="Arial" w:cs="Arial"/>
                <w:bCs/>
                <w:color w:val="000000" w:themeColor="text1"/>
                <w:lang w:val="en-GB" w:eastAsia="es-ES"/>
              </w:rPr>
              <w:t xml:space="preserve">Every year students get acquainted with the inclusive educational environment of the university with specialists of the </w:t>
            </w:r>
            <w:proofErr w:type="spellStart"/>
            <w:r w:rsidRPr="008F0059">
              <w:rPr>
                <w:rFonts w:ascii="Arial" w:eastAsia="Avenir Book" w:hAnsi="Arial" w:cs="Arial"/>
                <w:bCs/>
                <w:color w:val="000000" w:themeColor="text1"/>
                <w:lang w:val="en-GB" w:eastAsia="es-ES"/>
              </w:rPr>
              <w:t>Center</w:t>
            </w:r>
            <w:proofErr w:type="spellEnd"/>
            <w:r w:rsidRPr="008F0059">
              <w:rPr>
                <w:rFonts w:ascii="Arial" w:eastAsia="Avenir Book" w:hAnsi="Arial" w:cs="Arial"/>
                <w:bCs/>
                <w:color w:val="000000" w:themeColor="text1"/>
                <w:lang w:val="en-GB" w:eastAsia="es-ES"/>
              </w:rPr>
              <w:t xml:space="preserve"> for Inclusive Learning Technologies. The aim is teaching the rules of </w:t>
            </w:r>
            <w:proofErr w:type="spellStart"/>
            <w:r w:rsidRPr="008F0059">
              <w:rPr>
                <w:rFonts w:ascii="Arial" w:eastAsia="Avenir Book" w:hAnsi="Arial" w:cs="Arial"/>
                <w:bCs/>
                <w:color w:val="000000" w:themeColor="text1"/>
                <w:lang w:val="en-GB" w:eastAsia="es-ES"/>
              </w:rPr>
              <w:t>behavior</w:t>
            </w:r>
            <w:proofErr w:type="spellEnd"/>
            <w:r w:rsidRPr="008F0059">
              <w:rPr>
                <w:rFonts w:ascii="Arial" w:eastAsia="Avenir Book" w:hAnsi="Arial" w:cs="Arial"/>
                <w:bCs/>
                <w:color w:val="000000" w:themeColor="text1"/>
                <w:lang w:val="en-GB" w:eastAsia="es-ES"/>
              </w:rPr>
              <w:t xml:space="preserve"> with different students, creating a </w:t>
            </w:r>
            <w:proofErr w:type="spellStart"/>
            <w:r w:rsidRPr="008F0059">
              <w:rPr>
                <w:rFonts w:ascii="Arial" w:eastAsia="Avenir Book" w:hAnsi="Arial" w:cs="Arial"/>
                <w:bCs/>
                <w:color w:val="000000" w:themeColor="text1"/>
                <w:lang w:val="en-GB" w:eastAsia="es-ES"/>
              </w:rPr>
              <w:t>favorable</w:t>
            </w:r>
            <w:proofErr w:type="spellEnd"/>
            <w:r w:rsidRPr="008F0059">
              <w:rPr>
                <w:rFonts w:ascii="Arial" w:eastAsia="Avenir Book" w:hAnsi="Arial" w:cs="Arial"/>
                <w:bCs/>
                <w:color w:val="000000" w:themeColor="text1"/>
                <w:lang w:val="en-GB" w:eastAsia="es-ES"/>
              </w:rPr>
              <w:t xml:space="preserve"> microclimate, and answering questions that concern students who have not previously studied in an inclusive environment.</w:t>
            </w:r>
          </w:p>
          <w:p w14:paraId="7A60DFF8" w14:textId="68AB50A3" w:rsidR="008F0059" w:rsidRPr="008F0059" w:rsidRDefault="008F0059" w:rsidP="00FD4474">
            <w:pPr>
              <w:jc w:val="both"/>
              <w:rPr>
                <w:rFonts w:ascii="Arial" w:eastAsia="Avenir Book" w:hAnsi="Arial" w:cs="Arial"/>
                <w:bCs/>
                <w:color w:val="000000" w:themeColor="text1"/>
                <w:lang w:val="en-GB" w:eastAsia="es-ES"/>
              </w:rPr>
            </w:pPr>
            <w:r w:rsidRPr="008F0059">
              <w:rPr>
                <w:rFonts w:ascii="Arial" w:eastAsia="Avenir Book" w:hAnsi="Arial" w:cs="Arial"/>
                <w:bCs/>
                <w:color w:val="000000" w:themeColor="text1"/>
                <w:lang w:val="en-GB" w:eastAsia="es-ES"/>
              </w:rPr>
              <w:t>We provide adaptability trainings for first-year students (the event is aimed at improving and accelerating the processes of adaptation and learning in a group of first-year students, as well as the adoption of new social roles).</w:t>
            </w:r>
          </w:p>
          <w:p w14:paraId="2DB36E39" w14:textId="4A5C6D84" w:rsidR="00016872" w:rsidRPr="008F0059" w:rsidRDefault="008F0059" w:rsidP="00FD4474">
            <w:pPr>
              <w:jc w:val="both"/>
              <w:rPr>
                <w:rFonts w:ascii="Arial" w:eastAsia="Avenir Book" w:hAnsi="Arial" w:cs="Arial"/>
                <w:bCs/>
                <w:color w:val="000000" w:themeColor="text1"/>
                <w:lang w:val="en-GB" w:eastAsia="es-ES"/>
              </w:rPr>
            </w:pPr>
            <w:r w:rsidRPr="008F0059">
              <w:rPr>
                <w:rFonts w:ascii="Arial" w:eastAsia="Avenir Book" w:hAnsi="Arial" w:cs="Arial"/>
                <w:bCs/>
                <w:color w:val="000000" w:themeColor="text1"/>
                <w:lang w:val="en-GB" w:eastAsia="es-ES"/>
              </w:rPr>
              <w:t>The University has developed an Interactive Guide to an inclusive educational environment.</w:t>
            </w:r>
          </w:p>
        </w:tc>
      </w:tr>
    </w:tbl>
    <w:p w14:paraId="725E748B" w14:textId="2CA9E119" w:rsidR="00016872" w:rsidRPr="00016872" w:rsidRDefault="00016872" w:rsidP="50385F0F">
      <w:pPr>
        <w:rPr>
          <w:rFonts w:ascii="Arial" w:eastAsia="Avenir Book" w:hAnsi="Arial" w:cs="Arial"/>
          <w:b/>
          <w:bCs/>
          <w:color w:val="000000" w:themeColor="text1"/>
          <w:shd w:val="clear" w:color="auto" w:fill="FFFFFF"/>
          <w:lang w:val="en-US" w:eastAsia="es-ES"/>
        </w:rPr>
      </w:pPr>
    </w:p>
    <w:tbl>
      <w:tblPr>
        <w:tblStyle w:val="a3"/>
        <w:tblW w:w="0" w:type="auto"/>
        <w:tblLook w:val="04A0" w:firstRow="1" w:lastRow="0" w:firstColumn="1" w:lastColumn="0" w:noHBand="0" w:noVBand="1"/>
      </w:tblPr>
      <w:tblGrid>
        <w:gridCol w:w="8488"/>
      </w:tblGrid>
      <w:tr w:rsidR="2BB6E3AD" w:rsidRPr="00016872" w14:paraId="354E8D13" w14:textId="77777777" w:rsidTr="3F41A90C">
        <w:tc>
          <w:tcPr>
            <w:tcW w:w="8488" w:type="dxa"/>
          </w:tcPr>
          <w:p w14:paraId="54C5F96E" w14:textId="01DD1D0A" w:rsidR="12E0E831" w:rsidRPr="00016872" w:rsidRDefault="00016872" w:rsidP="3F41A90C">
            <w:pPr>
              <w:jc w:val="both"/>
              <w:rPr>
                <w:rFonts w:ascii="Arial" w:eastAsia="Avenir Book" w:hAnsi="Arial" w:cs="Arial"/>
                <w:lang w:val="en-US" w:eastAsia="es-ES"/>
              </w:rPr>
            </w:pPr>
            <w:r w:rsidRPr="00016872">
              <w:rPr>
                <w:rFonts w:ascii="Arial" w:eastAsia="Avenir Book" w:hAnsi="Arial" w:cs="Arial"/>
                <w:lang w:val="en-US" w:eastAsia="es-ES"/>
              </w:rPr>
              <w:t>1.4</w:t>
            </w:r>
            <w:r w:rsidR="4AF52CC3" w:rsidRPr="00016872">
              <w:rPr>
                <w:rFonts w:ascii="Arial" w:eastAsia="Avenir Book" w:hAnsi="Arial" w:cs="Arial"/>
                <w:lang w:val="en-US" w:eastAsia="es-ES"/>
              </w:rPr>
              <w:t xml:space="preserve"> </w:t>
            </w:r>
            <w:r w:rsidR="12E7E8DA" w:rsidRPr="00016872">
              <w:rPr>
                <w:rFonts w:ascii="Arial" w:eastAsia="Avenir Book" w:hAnsi="Arial" w:cs="Arial"/>
                <w:lang w:val="en-US" w:eastAsia="es-ES"/>
              </w:rPr>
              <w:t xml:space="preserve">How is this project complementary to other initiatives already carried out by your participating </w:t>
            </w:r>
            <w:proofErr w:type="spellStart"/>
            <w:r w:rsidR="12E7E8DA" w:rsidRPr="00016872">
              <w:rPr>
                <w:rFonts w:ascii="Arial" w:eastAsia="Avenir Book" w:hAnsi="Arial" w:cs="Arial"/>
                <w:lang w:val="en-US" w:eastAsia="es-ES"/>
              </w:rPr>
              <w:t>organisation</w:t>
            </w:r>
            <w:proofErr w:type="spellEnd"/>
            <w:r w:rsidR="12E7E8DA" w:rsidRPr="00016872">
              <w:rPr>
                <w:rFonts w:ascii="Arial" w:eastAsia="Avenir Book" w:hAnsi="Arial" w:cs="Arial"/>
                <w:lang w:val="en-US" w:eastAsia="es-ES"/>
              </w:rPr>
              <w:t>?</w:t>
            </w:r>
          </w:p>
          <w:p w14:paraId="2364A35A" w14:textId="476EEAE8" w:rsidR="12E0E831" w:rsidRPr="00016872" w:rsidRDefault="3338C1A1" w:rsidP="50385F0F">
            <w:pPr>
              <w:rPr>
                <w:rFonts w:ascii="Arial" w:eastAsia="Avenir Book" w:hAnsi="Arial" w:cs="Arial"/>
                <w:b/>
                <w:bCs/>
                <w:lang w:val="en-US" w:eastAsia="es-ES"/>
              </w:rPr>
            </w:pPr>
            <w:r w:rsidRPr="00FD4474">
              <w:rPr>
                <w:rFonts w:ascii="Arial" w:eastAsia="Avenir Book" w:hAnsi="Arial" w:cs="Arial"/>
                <w:b/>
                <w:bCs/>
                <w:lang w:val="en-US" w:eastAsia="es-ES"/>
              </w:rPr>
              <w:lastRenderedPageBreak/>
              <w:t>Please w</w:t>
            </w:r>
            <w:r w:rsidR="1B3F2A6D" w:rsidRPr="00FD4474">
              <w:rPr>
                <w:rFonts w:ascii="Arial" w:eastAsia="Avenir Book" w:hAnsi="Arial" w:cs="Arial"/>
                <w:b/>
                <w:bCs/>
                <w:lang w:val="en-US" w:eastAsia="es-ES"/>
              </w:rPr>
              <w:t xml:space="preserve">rite </w:t>
            </w:r>
            <w:r w:rsidR="7A6B9759" w:rsidRPr="00FD4474">
              <w:rPr>
                <w:rFonts w:ascii="Arial" w:eastAsia="Avenir Book" w:hAnsi="Arial" w:cs="Arial"/>
                <w:b/>
                <w:bCs/>
                <w:lang w:val="en-US" w:eastAsia="es-ES"/>
              </w:rPr>
              <w:t>down</w:t>
            </w:r>
            <w:r w:rsidR="460860AE" w:rsidRPr="00FD4474">
              <w:rPr>
                <w:rFonts w:ascii="Arial" w:eastAsia="Avenir Book" w:hAnsi="Arial" w:cs="Arial"/>
                <w:b/>
                <w:bCs/>
                <w:lang w:val="en-US" w:eastAsia="es-ES"/>
              </w:rPr>
              <w:t xml:space="preserve"> at least 2-3</w:t>
            </w:r>
            <w:r w:rsidR="7A6B9759" w:rsidRPr="00FD4474">
              <w:rPr>
                <w:rFonts w:ascii="Arial" w:eastAsia="Avenir Book" w:hAnsi="Arial" w:cs="Arial"/>
                <w:b/>
                <w:bCs/>
                <w:lang w:val="en-US" w:eastAsia="es-ES"/>
              </w:rPr>
              <w:t xml:space="preserve"> </w:t>
            </w:r>
            <w:r w:rsidR="1B3F2A6D" w:rsidRPr="00FD4474">
              <w:rPr>
                <w:rFonts w:ascii="Arial" w:eastAsia="Avenir Book" w:hAnsi="Arial" w:cs="Arial"/>
                <w:b/>
                <w:bCs/>
                <w:lang w:val="en-US" w:eastAsia="es-ES"/>
              </w:rPr>
              <w:t>projects that you have implemented</w:t>
            </w:r>
            <w:r w:rsidR="71CED5F4" w:rsidRPr="00FD4474">
              <w:rPr>
                <w:rFonts w:ascii="Arial" w:eastAsia="Avenir Book" w:hAnsi="Arial" w:cs="Arial"/>
                <w:b/>
                <w:bCs/>
                <w:lang w:val="en-US" w:eastAsia="es-ES"/>
              </w:rPr>
              <w:t xml:space="preserve"> and are closely related with the project’s main ideas</w:t>
            </w:r>
            <w:r w:rsidR="3FF81802" w:rsidRPr="00FD4474">
              <w:rPr>
                <w:rFonts w:ascii="Arial" w:eastAsia="Avenir Book" w:hAnsi="Arial" w:cs="Arial"/>
                <w:b/>
                <w:bCs/>
                <w:lang w:val="en-US" w:eastAsia="es-ES"/>
              </w:rPr>
              <w:t>.</w:t>
            </w:r>
          </w:p>
        </w:tc>
      </w:tr>
      <w:tr w:rsidR="2BB6E3AD" w:rsidRPr="00016872" w14:paraId="7F48B925" w14:textId="77777777" w:rsidTr="3F41A90C">
        <w:tc>
          <w:tcPr>
            <w:tcW w:w="8488" w:type="dxa"/>
          </w:tcPr>
          <w:p w14:paraId="5D9260D5" w14:textId="61A3C858" w:rsidR="50385F0F" w:rsidRPr="00016872" w:rsidRDefault="50385F0F" w:rsidP="50385F0F">
            <w:pPr>
              <w:rPr>
                <w:rFonts w:ascii="Arial" w:eastAsia="Avenir Book" w:hAnsi="Arial" w:cs="Arial"/>
                <w:b/>
                <w:bCs/>
                <w:color w:val="000000" w:themeColor="text1"/>
                <w:lang w:val="en-GB" w:eastAsia="es-ES"/>
              </w:rPr>
            </w:pPr>
          </w:p>
          <w:p w14:paraId="6A45696A" w14:textId="77777777" w:rsidR="00FD4474" w:rsidRPr="00210B57" w:rsidRDefault="00FD4474" w:rsidP="00FD4474">
            <w:pPr>
              <w:rPr>
                <w:rFonts w:ascii="Arial" w:eastAsia="Avenir Book" w:hAnsi="Arial" w:cs="Arial"/>
                <w:bCs/>
                <w:color w:val="000000" w:themeColor="text1"/>
                <w:lang w:val="en-GB" w:eastAsia="es-ES"/>
              </w:rPr>
            </w:pPr>
            <w:r w:rsidRPr="00016872">
              <w:rPr>
                <w:rFonts w:ascii="Arial" w:eastAsia="Avenir Book" w:hAnsi="Arial" w:cs="Arial"/>
                <w:b/>
                <w:bCs/>
                <w:color w:val="000000" w:themeColor="text1"/>
                <w:lang w:val="en-GB" w:eastAsia="es-ES"/>
              </w:rPr>
              <w:t>Name of the project:</w:t>
            </w:r>
            <w:r>
              <w:rPr>
                <w:rFonts w:ascii="Arial" w:eastAsia="Avenir Book" w:hAnsi="Arial" w:cs="Arial"/>
                <w:b/>
                <w:bCs/>
                <w:color w:val="000000" w:themeColor="text1"/>
                <w:lang w:val="en-GB" w:eastAsia="es-ES"/>
              </w:rPr>
              <w:t xml:space="preserve"> </w:t>
            </w:r>
            <w:r w:rsidRPr="00210B57">
              <w:rPr>
                <w:rFonts w:ascii="Arial" w:eastAsia="Avenir Book" w:hAnsi="Arial" w:cs="Arial"/>
                <w:bCs/>
                <w:color w:val="000000" w:themeColor="text1"/>
                <w:lang w:val="en-GB" w:eastAsia="es-ES"/>
              </w:rPr>
              <w:t xml:space="preserve">S0CNET project </w:t>
            </w:r>
          </w:p>
          <w:p w14:paraId="03E9EBC4" w14:textId="77777777" w:rsidR="00FD4474" w:rsidRPr="00210B57" w:rsidRDefault="00FD4474" w:rsidP="00FD4474">
            <w:pPr>
              <w:rPr>
                <w:rFonts w:ascii="Arial" w:eastAsia="Avenir Book" w:hAnsi="Arial" w:cs="Arial"/>
                <w:bCs/>
                <w:color w:val="000000" w:themeColor="text1"/>
                <w:lang w:val="en-GB" w:eastAsia="es-ES"/>
              </w:rPr>
            </w:pPr>
            <w:r w:rsidRPr="00016872">
              <w:rPr>
                <w:rFonts w:ascii="Arial" w:eastAsia="Avenir Book" w:hAnsi="Arial" w:cs="Arial"/>
                <w:b/>
                <w:bCs/>
                <w:color w:val="000000" w:themeColor="text1"/>
                <w:lang w:val="en-GB" w:eastAsia="es-ES"/>
              </w:rPr>
              <w:t>Short description of the project:</w:t>
            </w:r>
            <w:r>
              <w:t xml:space="preserve"> </w:t>
            </w:r>
            <w:r w:rsidRPr="00210B57">
              <w:rPr>
                <w:rFonts w:ascii="Arial" w:eastAsia="Avenir Book" w:hAnsi="Arial" w:cs="Arial"/>
                <w:bCs/>
                <w:color w:val="000000" w:themeColor="text1"/>
                <w:lang w:val="en-GB" w:eastAsia="es-ES"/>
              </w:rPr>
              <w:t xml:space="preserve">Implementation of a joint master's training program in the specialty "Social Work" at the University of </w:t>
            </w:r>
            <w:proofErr w:type="spellStart"/>
            <w:r w:rsidRPr="00210B57">
              <w:rPr>
                <w:rFonts w:ascii="Arial" w:eastAsia="Avenir Book" w:hAnsi="Arial" w:cs="Arial"/>
                <w:bCs/>
                <w:color w:val="000000" w:themeColor="text1"/>
                <w:lang w:val="en-GB" w:eastAsia="es-ES"/>
              </w:rPr>
              <w:t>Šiauliai</w:t>
            </w:r>
            <w:proofErr w:type="spellEnd"/>
            <w:r w:rsidRPr="00210B57">
              <w:rPr>
                <w:rFonts w:ascii="Arial" w:eastAsia="Avenir Book" w:hAnsi="Arial" w:cs="Arial"/>
                <w:bCs/>
                <w:color w:val="000000" w:themeColor="text1"/>
                <w:lang w:val="en-GB" w:eastAsia="es-ES"/>
              </w:rPr>
              <w:t xml:space="preserve"> (Lithuania) and the University "Ukraine", which meets European standards and is accred</w:t>
            </w:r>
            <w:r>
              <w:rPr>
                <w:rFonts w:ascii="Arial" w:eastAsia="Avenir Book" w:hAnsi="Arial" w:cs="Arial"/>
                <w:bCs/>
                <w:color w:val="000000" w:themeColor="text1"/>
                <w:lang w:val="en-GB" w:eastAsia="es-ES"/>
              </w:rPr>
              <w:t>ited by the European Commission.</w:t>
            </w:r>
          </w:p>
          <w:p w14:paraId="40067307" w14:textId="513F09DB" w:rsidR="00FD4474" w:rsidRDefault="00FD4474" w:rsidP="00FD4474">
            <w:pPr>
              <w:rPr>
                <w:rFonts w:ascii="Arial" w:eastAsia="Avenir Book" w:hAnsi="Arial" w:cs="Arial"/>
                <w:bCs/>
                <w:color w:val="000000" w:themeColor="text1"/>
                <w:lang w:val="en-GB" w:eastAsia="es-ES"/>
              </w:rPr>
            </w:pPr>
            <w:r w:rsidRPr="00016872">
              <w:rPr>
                <w:rFonts w:ascii="Arial" w:eastAsia="Avenir Book" w:hAnsi="Arial" w:cs="Arial"/>
                <w:b/>
                <w:bCs/>
                <w:color w:val="000000" w:themeColor="text1"/>
                <w:lang w:val="en-GB" w:eastAsia="es-ES"/>
              </w:rPr>
              <w:t>Ref. No of the project:</w:t>
            </w:r>
            <w:r w:rsidRPr="00210B57">
              <w:rPr>
                <w:rFonts w:ascii="Arial" w:eastAsia="Avenir Book" w:hAnsi="Arial" w:cs="Arial"/>
                <w:bCs/>
                <w:color w:val="000000" w:themeColor="text1"/>
                <w:lang w:val="en-GB" w:eastAsia="es-ES"/>
              </w:rPr>
              <w:t xml:space="preserve"> proje</w:t>
            </w:r>
            <w:r>
              <w:rPr>
                <w:rFonts w:ascii="Arial" w:eastAsia="Avenir Book" w:hAnsi="Arial" w:cs="Arial"/>
                <w:bCs/>
                <w:color w:val="000000" w:themeColor="text1"/>
                <w:lang w:val="en-GB" w:eastAsia="es-ES"/>
              </w:rPr>
              <w:t>ct code VP1-2.2-SMM-07-K-02-069</w:t>
            </w:r>
          </w:p>
          <w:p w14:paraId="7A69FB69" w14:textId="77777777" w:rsidR="00FD4474" w:rsidRPr="00016872" w:rsidRDefault="00FD4474" w:rsidP="00FD4474">
            <w:pPr>
              <w:rPr>
                <w:rFonts w:ascii="Arial" w:eastAsia="Avenir Book" w:hAnsi="Arial" w:cs="Arial"/>
                <w:b/>
                <w:bCs/>
                <w:color w:val="000000" w:themeColor="text1"/>
                <w:lang w:val="en-GB" w:eastAsia="es-ES"/>
              </w:rPr>
            </w:pPr>
          </w:p>
          <w:p w14:paraId="13F2BBA8" w14:textId="62BC332C" w:rsidR="3E15EAFB" w:rsidRPr="00210B57" w:rsidRDefault="3E15EAFB" w:rsidP="50385F0F">
            <w:pPr>
              <w:rPr>
                <w:rFonts w:ascii="Arial" w:eastAsia="Avenir Book" w:hAnsi="Arial" w:cs="Arial"/>
                <w:bCs/>
                <w:color w:val="000000" w:themeColor="text1"/>
                <w:lang w:val="en-GB" w:eastAsia="es-ES"/>
              </w:rPr>
            </w:pPr>
            <w:r w:rsidRPr="00016872">
              <w:rPr>
                <w:rFonts w:ascii="Arial" w:eastAsia="Avenir Book" w:hAnsi="Arial" w:cs="Arial"/>
                <w:b/>
                <w:bCs/>
                <w:color w:val="000000" w:themeColor="text1"/>
                <w:lang w:val="en-GB" w:eastAsia="es-ES"/>
              </w:rPr>
              <w:t>Name of the project:</w:t>
            </w:r>
            <w:r w:rsidR="00210B57">
              <w:rPr>
                <w:rFonts w:ascii="Arial" w:eastAsia="Avenir Book" w:hAnsi="Arial" w:cs="Arial"/>
                <w:b/>
                <w:bCs/>
                <w:color w:val="000000" w:themeColor="text1"/>
                <w:lang w:val="en-GB" w:eastAsia="es-ES"/>
              </w:rPr>
              <w:t xml:space="preserve"> </w:t>
            </w:r>
            <w:r w:rsidR="00210B57" w:rsidRPr="00210B57">
              <w:rPr>
                <w:rFonts w:ascii="Arial" w:eastAsia="Avenir Book" w:hAnsi="Arial" w:cs="Arial"/>
                <w:bCs/>
                <w:color w:val="000000" w:themeColor="text1"/>
                <w:lang w:val="en-GB" w:eastAsia="es-ES"/>
              </w:rPr>
              <w:t>"Personal assistant for persons with disabilities"</w:t>
            </w:r>
          </w:p>
          <w:p w14:paraId="04D161F0" w14:textId="62A9027A" w:rsidR="3E15EAFB" w:rsidRPr="00210B57" w:rsidRDefault="3E15EAFB" w:rsidP="50385F0F">
            <w:pPr>
              <w:rPr>
                <w:rFonts w:ascii="Arial" w:eastAsia="Avenir Book" w:hAnsi="Arial" w:cs="Arial"/>
                <w:bCs/>
                <w:color w:val="000000" w:themeColor="text1"/>
                <w:lang w:val="en-GB" w:eastAsia="es-ES"/>
              </w:rPr>
            </w:pPr>
            <w:r w:rsidRPr="00016872">
              <w:rPr>
                <w:rFonts w:ascii="Arial" w:eastAsia="Avenir Book" w:hAnsi="Arial" w:cs="Arial"/>
                <w:b/>
                <w:bCs/>
                <w:color w:val="000000" w:themeColor="text1"/>
                <w:lang w:val="en-GB" w:eastAsia="es-ES"/>
              </w:rPr>
              <w:t>Short description of the project:</w:t>
            </w:r>
            <w:r w:rsidR="00210B57">
              <w:rPr>
                <w:rFonts w:ascii="Arial" w:eastAsia="Avenir Book" w:hAnsi="Arial" w:cs="Arial"/>
                <w:b/>
                <w:bCs/>
                <w:color w:val="000000" w:themeColor="text1"/>
                <w:lang w:val="en-GB" w:eastAsia="es-ES"/>
              </w:rPr>
              <w:t xml:space="preserve"> </w:t>
            </w:r>
            <w:r w:rsidR="00210B57" w:rsidRPr="00210B57">
              <w:rPr>
                <w:rFonts w:ascii="Arial" w:eastAsia="Avenir Book" w:hAnsi="Arial" w:cs="Arial"/>
                <w:bCs/>
                <w:color w:val="000000" w:themeColor="text1"/>
                <w:lang w:val="en-GB" w:eastAsia="es-ES"/>
              </w:rPr>
              <w:t xml:space="preserve">Joint project of University "Ukraine" and the Kyiv City State Administration "Personal assistant for persons with disabilities". The Kyiv City </w:t>
            </w:r>
            <w:proofErr w:type="spellStart"/>
            <w:r w:rsidR="00210B57" w:rsidRPr="00210B57">
              <w:rPr>
                <w:rFonts w:ascii="Arial" w:eastAsia="Avenir Book" w:hAnsi="Arial" w:cs="Arial"/>
                <w:bCs/>
                <w:color w:val="000000" w:themeColor="text1"/>
                <w:lang w:val="en-GB" w:eastAsia="es-ES"/>
              </w:rPr>
              <w:t>Center</w:t>
            </w:r>
            <w:proofErr w:type="spellEnd"/>
            <w:r w:rsidR="00210B57" w:rsidRPr="00210B57">
              <w:rPr>
                <w:rFonts w:ascii="Arial" w:eastAsia="Avenir Book" w:hAnsi="Arial" w:cs="Arial"/>
                <w:bCs/>
                <w:color w:val="000000" w:themeColor="text1"/>
                <w:lang w:val="en-GB" w:eastAsia="es-ES"/>
              </w:rPr>
              <w:t xml:space="preserve"> of Social Services for Family, Children and Youth together with the University "Ukraine" conducted an experiment on the implementation of the "Personal Assistant" service for persons with disabilities. According to preliminary data, 561 people needed this service, but this figure was still incomplete. The experiment was needed in order to understand the functionality of the assistant and calculate the cost of the service. After all, there were no state regulations regarding this service. For the experiment, 6 pairs were formed - an assistant and a person with a disability. Pairs were created from students of "Ukraine" University. The assistants accompanied the wards during their studies at the higher educational institution and during extracurricular hours. This made it possible to relieve the families of the wards, reduce psychological stress and provide time for self-realization.</w:t>
            </w:r>
          </w:p>
          <w:p w14:paraId="136F54BB" w14:textId="17A440E1" w:rsidR="3E15EAFB" w:rsidRPr="00016872" w:rsidRDefault="3E15EAFB" w:rsidP="50385F0F">
            <w:pPr>
              <w:rPr>
                <w:rFonts w:ascii="Arial" w:eastAsia="Avenir Book" w:hAnsi="Arial" w:cs="Arial"/>
                <w:b/>
                <w:bCs/>
                <w:color w:val="000000" w:themeColor="text1"/>
                <w:lang w:val="en-GB" w:eastAsia="es-ES"/>
              </w:rPr>
            </w:pPr>
            <w:r w:rsidRPr="00016872">
              <w:rPr>
                <w:rFonts w:ascii="Arial" w:eastAsia="Avenir Book" w:hAnsi="Arial" w:cs="Arial"/>
                <w:b/>
                <w:bCs/>
                <w:color w:val="000000" w:themeColor="text1"/>
                <w:lang w:val="en-GB" w:eastAsia="es-ES"/>
              </w:rPr>
              <w:t>Ref. No of the project:</w:t>
            </w:r>
            <w:r w:rsidR="00FD4474">
              <w:rPr>
                <w:rFonts w:ascii="Arial" w:eastAsia="Avenir Book" w:hAnsi="Arial" w:cs="Arial"/>
                <w:b/>
                <w:bCs/>
                <w:color w:val="000000" w:themeColor="text1"/>
                <w:lang w:val="en-GB" w:eastAsia="es-ES"/>
              </w:rPr>
              <w:t xml:space="preserve"> </w:t>
            </w:r>
          </w:p>
          <w:p w14:paraId="6340B150" w14:textId="7CEDB398" w:rsidR="2BB6E3AD" w:rsidRPr="00016872" w:rsidRDefault="2BB6E3AD" w:rsidP="50385F0F">
            <w:pPr>
              <w:rPr>
                <w:rFonts w:ascii="Arial" w:eastAsia="Avenir Book" w:hAnsi="Arial" w:cs="Arial"/>
                <w:b/>
                <w:bCs/>
                <w:color w:val="000000" w:themeColor="text1"/>
                <w:lang w:val="en-GB" w:eastAsia="es-ES"/>
              </w:rPr>
            </w:pPr>
          </w:p>
          <w:p w14:paraId="5FCD8DD2" w14:textId="503658AF" w:rsidR="3E15EAFB" w:rsidRPr="00BC0C7D" w:rsidRDefault="3E15EAFB" w:rsidP="50385F0F">
            <w:pPr>
              <w:rPr>
                <w:rFonts w:ascii="Arial" w:eastAsia="Avenir Book" w:hAnsi="Arial" w:cs="Arial"/>
                <w:bCs/>
                <w:color w:val="000000" w:themeColor="text1"/>
                <w:lang w:val="en-GB" w:eastAsia="es-ES"/>
              </w:rPr>
            </w:pPr>
            <w:r w:rsidRPr="00016872">
              <w:rPr>
                <w:rFonts w:ascii="Arial" w:eastAsia="Avenir Book" w:hAnsi="Arial" w:cs="Arial"/>
                <w:b/>
                <w:bCs/>
                <w:color w:val="000000" w:themeColor="text1"/>
                <w:lang w:val="en-GB" w:eastAsia="es-ES"/>
              </w:rPr>
              <w:t>Name of the project:</w:t>
            </w:r>
            <w:r w:rsidR="00BC0C7D">
              <w:t xml:space="preserve"> </w:t>
            </w:r>
            <w:r w:rsidR="00BC0C7D" w:rsidRPr="00BC0C7D">
              <w:rPr>
                <w:rFonts w:ascii="Arial" w:eastAsia="Avenir Book" w:hAnsi="Arial" w:cs="Arial"/>
                <w:bCs/>
                <w:color w:val="000000" w:themeColor="text1"/>
                <w:lang w:val="en-GB" w:eastAsia="es-ES"/>
              </w:rPr>
              <w:t>Ensuring the provision of comprehensive social and psychological assistance to Kyiv citizens</w:t>
            </w:r>
          </w:p>
          <w:p w14:paraId="473CD087" w14:textId="7BEF98F9" w:rsidR="3E15EAFB" w:rsidRPr="00BC0C7D" w:rsidRDefault="3E15EAFB" w:rsidP="50385F0F">
            <w:pPr>
              <w:rPr>
                <w:rFonts w:ascii="Arial" w:eastAsia="Avenir Book" w:hAnsi="Arial" w:cs="Arial"/>
                <w:bCs/>
                <w:color w:val="000000" w:themeColor="text1"/>
                <w:lang w:val="en-GB" w:eastAsia="es-ES"/>
              </w:rPr>
            </w:pPr>
            <w:r w:rsidRPr="00016872">
              <w:rPr>
                <w:rFonts w:ascii="Arial" w:eastAsia="Avenir Book" w:hAnsi="Arial" w:cs="Arial"/>
                <w:b/>
                <w:bCs/>
                <w:color w:val="000000" w:themeColor="text1"/>
                <w:lang w:val="en-GB" w:eastAsia="es-ES"/>
              </w:rPr>
              <w:t>Short description of the project:</w:t>
            </w:r>
            <w:r w:rsidR="00BC0C7D">
              <w:rPr>
                <w:rFonts w:ascii="Arial" w:eastAsia="Avenir Book" w:hAnsi="Arial" w:cs="Arial"/>
                <w:b/>
                <w:bCs/>
                <w:color w:val="000000" w:themeColor="text1"/>
                <w:lang w:val="en-GB" w:eastAsia="es-ES"/>
              </w:rPr>
              <w:t xml:space="preserve"> </w:t>
            </w:r>
            <w:r w:rsidR="00BC0C7D" w:rsidRPr="00BC0C7D">
              <w:rPr>
                <w:rFonts w:ascii="Arial" w:eastAsia="Avenir Book" w:hAnsi="Arial" w:cs="Arial"/>
                <w:bCs/>
                <w:color w:val="000000" w:themeColor="text1"/>
                <w:lang w:val="en-GB" w:eastAsia="es-ES"/>
              </w:rPr>
              <w:t>Joint project of social activities of University "Ukraine" and the Kyiv City State Administration "Ensuring the provision of comprehensive social and psychological assistance to Kyiv citizens who participated in the anti-terrorist operation, their family members and family members of dead (deceased) Kyiv residents who took part in the anti-terrorist operation"</w:t>
            </w:r>
            <w:r w:rsidR="00BC0C7D">
              <w:rPr>
                <w:rFonts w:ascii="Arial" w:eastAsia="Avenir Book" w:hAnsi="Arial" w:cs="Arial"/>
                <w:bCs/>
                <w:color w:val="000000" w:themeColor="text1"/>
                <w:lang w:val="en-GB" w:eastAsia="es-ES"/>
              </w:rPr>
              <w:t xml:space="preserve">. </w:t>
            </w:r>
            <w:r w:rsidR="00BC0C7D" w:rsidRPr="00BC0C7D">
              <w:rPr>
                <w:rFonts w:ascii="Arial" w:eastAsia="Avenir Book" w:hAnsi="Arial" w:cs="Arial"/>
                <w:bCs/>
                <w:color w:val="000000" w:themeColor="text1"/>
                <w:lang w:val="en-GB" w:eastAsia="es-ES"/>
              </w:rPr>
              <w:t xml:space="preserve">Organization of an Advisory Point and provision of social work services for combatants in Eastern Ukraine and their family members at the University "Ukraine". Work with PTSD, social and psychological consultations, adaptation to a peaceful life, individual consultations on establishing and establishing new social contacts, conducting conversations, meetings and consultations on issues of social protection of the population, social and legal issues, regarding types of social assistance, issues of obtaining social services, means of rehabilitation and conditions for obtaining them, assistance in establishing connections with other specialists, services, organizations, enterprises, bodies, establishments, institutions, assistance in obtaining an education, assistance in choosing a specialty, involvement of the </w:t>
            </w:r>
            <w:proofErr w:type="spellStart"/>
            <w:r w:rsidR="00BC0C7D" w:rsidRPr="00BC0C7D">
              <w:rPr>
                <w:rFonts w:ascii="Arial" w:eastAsia="Avenir Book" w:hAnsi="Arial" w:cs="Arial"/>
                <w:bCs/>
                <w:color w:val="000000" w:themeColor="text1"/>
                <w:lang w:val="en-GB" w:eastAsia="es-ES"/>
              </w:rPr>
              <w:t>Center's</w:t>
            </w:r>
            <w:proofErr w:type="spellEnd"/>
            <w:r w:rsidR="00BC0C7D" w:rsidRPr="00BC0C7D">
              <w:rPr>
                <w:rFonts w:ascii="Arial" w:eastAsia="Avenir Book" w:hAnsi="Arial" w:cs="Arial"/>
                <w:bCs/>
                <w:color w:val="000000" w:themeColor="text1"/>
                <w:lang w:val="en-GB" w:eastAsia="es-ES"/>
              </w:rPr>
              <w:t xml:space="preserve"> clients in cultural and mass events, etc.</w:t>
            </w:r>
          </w:p>
          <w:p w14:paraId="0627641A" w14:textId="35B8FBD6" w:rsidR="3E15EAFB" w:rsidRPr="00016872" w:rsidRDefault="3E15EAFB" w:rsidP="50385F0F">
            <w:pPr>
              <w:rPr>
                <w:rFonts w:ascii="Arial" w:eastAsia="Avenir Book" w:hAnsi="Arial" w:cs="Arial"/>
                <w:b/>
                <w:bCs/>
                <w:color w:val="000000" w:themeColor="text1"/>
                <w:lang w:val="en-GB" w:eastAsia="es-ES"/>
              </w:rPr>
            </w:pPr>
            <w:r w:rsidRPr="00016872">
              <w:rPr>
                <w:rFonts w:ascii="Arial" w:eastAsia="Avenir Book" w:hAnsi="Arial" w:cs="Arial"/>
                <w:b/>
                <w:bCs/>
                <w:color w:val="000000" w:themeColor="text1"/>
                <w:lang w:val="en-GB" w:eastAsia="es-ES"/>
              </w:rPr>
              <w:t>Ref. No of the project:</w:t>
            </w:r>
          </w:p>
          <w:p w14:paraId="681848A3" w14:textId="3AD1D424" w:rsidR="2BB6E3AD" w:rsidRPr="00016872" w:rsidRDefault="2BB6E3AD" w:rsidP="50385F0F">
            <w:pPr>
              <w:rPr>
                <w:rFonts w:ascii="Arial" w:eastAsia="Avenir Book" w:hAnsi="Arial" w:cs="Arial"/>
                <w:b/>
                <w:bCs/>
                <w:color w:val="000000" w:themeColor="text1"/>
                <w:lang w:val="en-GB" w:eastAsia="es-ES"/>
              </w:rPr>
            </w:pPr>
          </w:p>
        </w:tc>
      </w:tr>
    </w:tbl>
    <w:p w14:paraId="452DA1CC" w14:textId="1876DAA1" w:rsidR="00930CC1" w:rsidRPr="00016872" w:rsidRDefault="00930CC1" w:rsidP="3F41A90C">
      <w:pPr>
        <w:spacing w:after="200" w:line="276" w:lineRule="auto"/>
        <w:jc w:val="both"/>
        <w:rPr>
          <w:rFonts w:ascii="Arial" w:eastAsia="Avenir Book" w:hAnsi="Arial" w:cs="Arial"/>
          <w:color w:val="000000" w:themeColor="text1"/>
          <w:lang w:val="en-US"/>
        </w:rPr>
      </w:pPr>
    </w:p>
    <w:tbl>
      <w:tblPr>
        <w:tblStyle w:val="a3"/>
        <w:tblW w:w="0" w:type="auto"/>
        <w:tblLook w:val="04A0" w:firstRow="1" w:lastRow="0" w:firstColumn="1" w:lastColumn="0" w:noHBand="0" w:noVBand="1"/>
      </w:tblPr>
      <w:tblGrid>
        <w:gridCol w:w="8488"/>
      </w:tblGrid>
      <w:tr w:rsidR="00EB6A09" w:rsidRPr="00016872" w14:paraId="23B69809" w14:textId="77777777" w:rsidTr="00EB6A09">
        <w:tc>
          <w:tcPr>
            <w:tcW w:w="8488" w:type="dxa"/>
          </w:tcPr>
          <w:p w14:paraId="3C444FCF" w14:textId="5D734688" w:rsidR="00EB6A09" w:rsidRPr="00016872" w:rsidRDefault="00EB6A09" w:rsidP="3F41A90C">
            <w:pPr>
              <w:spacing w:after="200" w:line="276" w:lineRule="auto"/>
              <w:jc w:val="both"/>
              <w:rPr>
                <w:rFonts w:ascii="Arial" w:eastAsia="Avenir Book" w:hAnsi="Arial" w:cs="Arial"/>
                <w:color w:val="000000" w:themeColor="text1"/>
                <w:lang w:val="en-US"/>
              </w:rPr>
            </w:pPr>
            <w:r w:rsidRPr="00016872">
              <w:rPr>
                <w:rFonts w:ascii="Arial" w:eastAsia="Avenir Book" w:hAnsi="Arial" w:cs="Arial"/>
                <w:color w:val="000000" w:themeColor="text1"/>
                <w:lang w:val="en-US"/>
              </w:rPr>
              <w:t xml:space="preserve">1.4 Provide the </w:t>
            </w:r>
            <w:r w:rsidRPr="00FD4474">
              <w:rPr>
                <w:rFonts w:ascii="Arial" w:eastAsia="Avenir Book" w:hAnsi="Arial" w:cs="Arial"/>
                <w:b/>
                <w:bCs/>
                <w:color w:val="000000" w:themeColor="text1"/>
                <w:lang w:val="en-US"/>
              </w:rPr>
              <w:t>needs analysis regarding the project’s thematic</w:t>
            </w:r>
            <w:r w:rsidR="00F65981" w:rsidRPr="00FD4474">
              <w:rPr>
                <w:rFonts w:ascii="Arial" w:eastAsia="Avenir Book" w:hAnsi="Arial" w:cs="Arial"/>
                <w:b/>
                <w:bCs/>
                <w:color w:val="000000" w:themeColor="text1"/>
                <w:lang w:val="en-US"/>
              </w:rPr>
              <w:t xml:space="preserve"> / and target groups</w:t>
            </w:r>
            <w:r w:rsidR="00F65981" w:rsidRPr="00016872">
              <w:rPr>
                <w:rFonts w:ascii="Arial" w:eastAsia="Avenir Book" w:hAnsi="Arial" w:cs="Arial"/>
                <w:color w:val="000000" w:themeColor="text1"/>
                <w:lang w:val="en-US"/>
              </w:rPr>
              <w:t xml:space="preserve">, in your local and national level. </w:t>
            </w:r>
            <w:r w:rsidR="00D44D12" w:rsidRPr="00016872">
              <w:rPr>
                <w:rFonts w:ascii="Arial" w:eastAsia="Avenir Book" w:hAnsi="Arial" w:cs="Arial"/>
                <w:color w:val="000000" w:themeColor="text1"/>
                <w:lang w:val="en-US"/>
              </w:rPr>
              <w:t>(Related research and statistics on the topic of the project – from official sources on your country) maximum 1500 characters</w:t>
            </w:r>
          </w:p>
        </w:tc>
      </w:tr>
      <w:tr w:rsidR="00EB6A09" w:rsidRPr="00016872" w14:paraId="08ECF605" w14:textId="77777777" w:rsidTr="00EB6A09">
        <w:tc>
          <w:tcPr>
            <w:tcW w:w="8488" w:type="dxa"/>
          </w:tcPr>
          <w:p w14:paraId="77FC1F81" w14:textId="77777777" w:rsidR="00FD4474" w:rsidRPr="00FD4474" w:rsidRDefault="00FD4474" w:rsidP="00FD4474">
            <w:pPr>
              <w:jc w:val="both"/>
              <w:rPr>
                <w:rFonts w:ascii="Arial" w:eastAsia="Avenir Book" w:hAnsi="Arial" w:cs="Arial"/>
                <w:color w:val="000000" w:themeColor="text1"/>
                <w:lang w:val="en-US"/>
              </w:rPr>
            </w:pPr>
            <w:r w:rsidRPr="00FD4474">
              <w:rPr>
                <w:rFonts w:ascii="Arial" w:eastAsia="Avenir Book" w:hAnsi="Arial" w:cs="Arial"/>
                <w:color w:val="000000" w:themeColor="text1"/>
                <w:lang w:val="en-US"/>
              </w:rPr>
              <w:t>According to official data (https://zakon.rada.gov.ua/laws/show/752-2022-%D1%80#Text), over the past decades, Ukraine has made significant progress in ensuring equal rights and opportunities for children, women and men in all areas and has joined all major international treaties in the field of gender equality, children’s, people with disabilities and women's rights.</w:t>
            </w:r>
          </w:p>
          <w:p w14:paraId="1E519598" w14:textId="77777777" w:rsidR="00FD4474" w:rsidRPr="00FD4474" w:rsidRDefault="00FD4474" w:rsidP="00FD4474">
            <w:pPr>
              <w:jc w:val="both"/>
              <w:rPr>
                <w:rFonts w:ascii="Arial" w:eastAsia="Avenir Book" w:hAnsi="Arial" w:cs="Arial"/>
                <w:color w:val="000000" w:themeColor="text1"/>
                <w:lang w:val="en-US"/>
              </w:rPr>
            </w:pPr>
            <w:r w:rsidRPr="00FD4474">
              <w:rPr>
                <w:rFonts w:ascii="Arial" w:eastAsia="Avenir Book" w:hAnsi="Arial" w:cs="Arial"/>
                <w:color w:val="000000" w:themeColor="text1"/>
                <w:lang w:val="en-US"/>
              </w:rPr>
              <w:t>Despite positive developments the military aggression of the Russian Federation against Ukraine is exacerbating existing problems and creating new challenges for various vulnerable groups including displacement, loss of income and risk of poverty, violence, including conflict-related sexual violence, in temporarily occupied territories, risks of human trafficking.</w:t>
            </w:r>
          </w:p>
          <w:p w14:paraId="3AE4BA44" w14:textId="77777777" w:rsidR="00FD4474" w:rsidRPr="00FD4474" w:rsidRDefault="00FD4474" w:rsidP="00FD4474">
            <w:pPr>
              <w:jc w:val="both"/>
              <w:rPr>
                <w:rFonts w:ascii="Arial" w:eastAsia="Avenir Book" w:hAnsi="Arial" w:cs="Arial"/>
                <w:color w:val="000000" w:themeColor="text1"/>
                <w:lang w:val="en-US"/>
              </w:rPr>
            </w:pPr>
            <w:r w:rsidRPr="00FD4474">
              <w:rPr>
                <w:rFonts w:ascii="Arial" w:eastAsia="Avenir Book" w:hAnsi="Arial" w:cs="Arial"/>
                <w:color w:val="000000" w:themeColor="text1"/>
                <w:lang w:val="en-US"/>
              </w:rPr>
              <w:t>Thus, according to the Office of the United Nations High Commissioner for Refugees, as of May 15, 2022, about 6.2 million people were forced to leave their homes and go abroad as a result of the Russian invasion. These are mostly women with children, elderly women, and persons with disabilities.</w:t>
            </w:r>
          </w:p>
          <w:p w14:paraId="73CA9891" w14:textId="77777777" w:rsidR="00FD4474" w:rsidRPr="00FD4474" w:rsidRDefault="00FD4474" w:rsidP="00FD4474">
            <w:pPr>
              <w:jc w:val="both"/>
              <w:rPr>
                <w:rFonts w:ascii="Arial" w:eastAsia="Avenir Book" w:hAnsi="Arial" w:cs="Arial"/>
                <w:color w:val="000000" w:themeColor="text1"/>
                <w:lang w:val="en-US"/>
              </w:rPr>
            </w:pPr>
            <w:r w:rsidRPr="00FD4474">
              <w:rPr>
                <w:rFonts w:ascii="Arial" w:eastAsia="Avenir Book" w:hAnsi="Arial" w:cs="Arial"/>
                <w:color w:val="000000" w:themeColor="text1"/>
                <w:lang w:val="en-US"/>
              </w:rPr>
              <w:t xml:space="preserve">According to the rapid gender assessment conducted by the UN Women, in relatively safe regions of Ukraine, where women, men, and children began to move </w:t>
            </w:r>
            <w:proofErr w:type="spellStart"/>
            <w:r w:rsidRPr="00FD4474">
              <w:rPr>
                <w:rFonts w:ascii="Arial" w:eastAsia="Avenir Book" w:hAnsi="Arial" w:cs="Arial"/>
                <w:color w:val="000000" w:themeColor="text1"/>
                <w:lang w:val="en-US"/>
              </w:rPr>
              <w:t>en</w:t>
            </w:r>
            <w:proofErr w:type="spellEnd"/>
            <w:r w:rsidRPr="00FD4474">
              <w:rPr>
                <w:rFonts w:ascii="Arial" w:eastAsia="Avenir Book" w:hAnsi="Arial" w:cs="Arial"/>
                <w:color w:val="000000" w:themeColor="text1"/>
                <w:lang w:val="en-US"/>
              </w:rPr>
              <w:t xml:space="preserve"> masse from regions where active hostilities.</w:t>
            </w:r>
          </w:p>
          <w:p w14:paraId="3E4BF906" w14:textId="77777777" w:rsidR="00FD4474" w:rsidRPr="00FD4474" w:rsidRDefault="00FD4474" w:rsidP="00FD4474">
            <w:pPr>
              <w:jc w:val="both"/>
              <w:rPr>
                <w:rFonts w:ascii="Arial" w:eastAsia="Avenir Book" w:hAnsi="Arial" w:cs="Arial"/>
                <w:color w:val="000000" w:themeColor="text1"/>
                <w:lang w:val="en-US"/>
              </w:rPr>
            </w:pPr>
            <w:r w:rsidRPr="00FD4474">
              <w:rPr>
                <w:rFonts w:ascii="Arial" w:eastAsia="Avenir Book" w:hAnsi="Arial" w:cs="Arial"/>
                <w:color w:val="000000" w:themeColor="text1"/>
                <w:lang w:val="en-US"/>
              </w:rPr>
              <w:t xml:space="preserve">Due to limited opportunities to provide care for children of preschool age, women with such children cannot work productively. </w:t>
            </w:r>
          </w:p>
          <w:p w14:paraId="4775AFFA" w14:textId="039D28E2" w:rsidR="00EB6A09" w:rsidRPr="00016872" w:rsidRDefault="00FD4474" w:rsidP="00FD4474">
            <w:pPr>
              <w:jc w:val="both"/>
              <w:rPr>
                <w:rFonts w:ascii="Arial" w:eastAsia="Avenir Book" w:hAnsi="Arial" w:cs="Arial"/>
                <w:color w:val="000000" w:themeColor="text1"/>
                <w:lang w:val="en-US"/>
              </w:rPr>
            </w:pPr>
            <w:r w:rsidRPr="00FD4474">
              <w:rPr>
                <w:rFonts w:ascii="Arial" w:eastAsia="Avenir Book" w:hAnsi="Arial" w:cs="Arial"/>
                <w:color w:val="000000" w:themeColor="text1"/>
                <w:lang w:val="en-US"/>
              </w:rPr>
              <w:t>Since the beginning of the war, the employment level of the population has dropped sharply, especially in the private sector. For many families, especially single-parent families, families of persons with disabilities, social support has become the only source of income. As of April 2022, women accounted for about 72 percent of social assistance recipients.</w:t>
            </w:r>
          </w:p>
        </w:tc>
      </w:tr>
    </w:tbl>
    <w:p w14:paraId="7098EE5E" w14:textId="77777777" w:rsidR="00B00160" w:rsidRPr="00016872" w:rsidRDefault="00B00160" w:rsidP="3F41A90C">
      <w:pPr>
        <w:spacing w:after="200" w:line="276" w:lineRule="auto"/>
        <w:jc w:val="both"/>
        <w:rPr>
          <w:rFonts w:ascii="Arial" w:eastAsia="Avenir Book" w:hAnsi="Arial" w:cs="Arial"/>
          <w:color w:val="000000" w:themeColor="text1"/>
          <w:lang w:val="en-US"/>
        </w:rPr>
      </w:pPr>
    </w:p>
    <w:tbl>
      <w:tblPr>
        <w:tblStyle w:val="a3"/>
        <w:tblW w:w="0" w:type="auto"/>
        <w:tblLook w:val="04A0" w:firstRow="1" w:lastRow="0" w:firstColumn="1" w:lastColumn="0" w:noHBand="0" w:noVBand="1"/>
      </w:tblPr>
      <w:tblGrid>
        <w:gridCol w:w="8488"/>
      </w:tblGrid>
      <w:tr w:rsidR="3F41A90C" w:rsidRPr="00016872" w14:paraId="4EC46DB3" w14:textId="77777777" w:rsidTr="3F41A90C">
        <w:tc>
          <w:tcPr>
            <w:tcW w:w="8488" w:type="dxa"/>
          </w:tcPr>
          <w:p w14:paraId="7947C5A6" w14:textId="0799BC6A" w:rsidR="3F41A90C" w:rsidRPr="00016872" w:rsidRDefault="3F41A90C" w:rsidP="3F41A90C">
            <w:pPr>
              <w:rPr>
                <w:rFonts w:ascii="Arial" w:eastAsia="Avenir Book" w:hAnsi="Arial" w:cs="Arial"/>
                <w:lang w:val="en-US" w:eastAsia="es-ES"/>
              </w:rPr>
            </w:pPr>
            <w:r w:rsidRPr="00016872">
              <w:rPr>
                <w:rFonts w:ascii="Arial" w:eastAsia="Avenir Book" w:hAnsi="Arial" w:cs="Arial"/>
                <w:lang w:val="en-US" w:eastAsia="es-ES"/>
              </w:rPr>
              <w:t xml:space="preserve">1. </w:t>
            </w:r>
            <w:r w:rsidR="00EB6A09" w:rsidRPr="00016872">
              <w:rPr>
                <w:rFonts w:ascii="Arial" w:eastAsia="Avenir Book" w:hAnsi="Arial" w:cs="Arial"/>
                <w:lang w:val="en-US" w:eastAsia="es-ES"/>
              </w:rPr>
              <w:t>5</w:t>
            </w:r>
            <w:r w:rsidR="6564476B" w:rsidRPr="00016872">
              <w:rPr>
                <w:rFonts w:ascii="Arial" w:eastAsia="Avenir Book" w:hAnsi="Arial" w:cs="Arial"/>
                <w:lang w:val="en-US" w:eastAsia="es-ES"/>
              </w:rPr>
              <w:t xml:space="preserve"> </w:t>
            </w:r>
            <w:r w:rsidR="7AA18D83" w:rsidRPr="00016872">
              <w:rPr>
                <w:rFonts w:ascii="Arial" w:eastAsia="Avenir Book" w:hAnsi="Arial" w:cs="Arial"/>
                <w:lang w:val="en-US" w:eastAsia="es-ES"/>
              </w:rPr>
              <w:t xml:space="preserve">What will be the </w:t>
            </w:r>
            <w:r w:rsidR="7AA18D83" w:rsidRPr="0050782A">
              <w:rPr>
                <w:rFonts w:ascii="Arial" w:eastAsia="Avenir Book" w:hAnsi="Arial" w:cs="Arial"/>
                <w:lang w:val="en-US" w:eastAsia="es-ES"/>
              </w:rPr>
              <w:t>added value of your participation</w:t>
            </w:r>
            <w:r w:rsidR="7AA18D83" w:rsidRPr="00016872">
              <w:rPr>
                <w:rFonts w:ascii="Arial" w:eastAsia="Avenir Book" w:hAnsi="Arial" w:cs="Arial"/>
                <w:lang w:val="en-US" w:eastAsia="es-ES"/>
              </w:rPr>
              <w:t xml:space="preserve"> in the framework of the project?</w:t>
            </w:r>
          </w:p>
        </w:tc>
      </w:tr>
      <w:tr w:rsidR="3F41A90C" w:rsidRPr="00016872" w14:paraId="282100F7" w14:textId="77777777" w:rsidTr="3F41A90C">
        <w:tc>
          <w:tcPr>
            <w:tcW w:w="8488" w:type="dxa"/>
          </w:tcPr>
          <w:p w14:paraId="2B483E66" w14:textId="77777777" w:rsidR="3F41A90C" w:rsidRPr="00016872" w:rsidRDefault="3F41A90C" w:rsidP="3F41A90C">
            <w:pPr>
              <w:rPr>
                <w:rFonts w:ascii="Arial" w:eastAsia="Avenir Book" w:hAnsi="Arial" w:cs="Arial"/>
                <w:b/>
                <w:bCs/>
                <w:color w:val="000000" w:themeColor="text1"/>
                <w:lang w:val="en-GB" w:eastAsia="es-ES"/>
              </w:rPr>
            </w:pPr>
          </w:p>
          <w:p w14:paraId="49CDFCA8" w14:textId="77777777" w:rsidR="00654CFA" w:rsidRDefault="00654CFA" w:rsidP="00654CFA">
            <w:pPr>
              <w:jc w:val="both"/>
              <w:rPr>
                <w:rFonts w:ascii="Arial" w:eastAsia="Avenir Book" w:hAnsi="Arial" w:cs="Arial"/>
                <w:bCs/>
                <w:color w:val="000000" w:themeColor="text1"/>
                <w:lang w:val="en-US" w:eastAsia="es-ES"/>
              </w:rPr>
            </w:pPr>
            <w:r w:rsidRPr="00796423">
              <w:rPr>
                <w:rFonts w:ascii="Arial" w:eastAsia="Avenir Book" w:hAnsi="Arial" w:cs="Arial"/>
                <w:bCs/>
                <w:color w:val="000000" w:themeColor="text1"/>
                <w:lang w:val="en-US" w:eastAsia="es-ES"/>
              </w:rPr>
              <w:t xml:space="preserve">University "Ukraine" is the only higher education institution </w:t>
            </w:r>
            <w:r>
              <w:rPr>
                <w:rFonts w:ascii="Arial" w:eastAsia="Avenir Book" w:hAnsi="Arial" w:cs="Arial"/>
                <w:bCs/>
                <w:color w:val="000000" w:themeColor="text1"/>
                <w:lang w:val="en-US" w:eastAsia="es-ES"/>
              </w:rPr>
              <w:t xml:space="preserve">in Ukraine </w:t>
            </w:r>
            <w:r w:rsidRPr="00796423">
              <w:rPr>
                <w:rFonts w:ascii="Arial" w:eastAsia="Avenir Book" w:hAnsi="Arial" w:cs="Arial"/>
                <w:bCs/>
                <w:color w:val="000000" w:themeColor="text1"/>
                <w:lang w:val="en-US" w:eastAsia="es-ES"/>
              </w:rPr>
              <w:t xml:space="preserve">of integrated type, open to young people of different levels of training, differentiated social opportunities and different health conditions. </w:t>
            </w:r>
          </w:p>
          <w:p w14:paraId="7E62A18D" w14:textId="77777777" w:rsidR="00654CFA" w:rsidRDefault="00654CFA" w:rsidP="00654CFA">
            <w:pPr>
              <w:jc w:val="both"/>
              <w:rPr>
                <w:rFonts w:ascii="Arial" w:eastAsia="Avenir Book" w:hAnsi="Arial" w:cs="Arial"/>
                <w:bCs/>
                <w:color w:val="000000" w:themeColor="text1"/>
                <w:lang w:val="en-US" w:eastAsia="es-ES"/>
              </w:rPr>
            </w:pPr>
            <w:r w:rsidRPr="00796423">
              <w:rPr>
                <w:rFonts w:ascii="Arial" w:eastAsia="Avenir Book" w:hAnsi="Arial" w:cs="Arial"/>
                <w:bCs/>
                <w:color w:val="000000" w:themeColor="text1"/>
                <w:lang w:val="en-US" w:eastAsia="es-ES"/>
              </w:rPr>
              <w:t>University "Ukraine" consciously</w:t>
            </w:r>
            <w:r>
              <w:rPr>
                <w:rFonts w:ascii="Arial" w:eastAsia="Avenir Book" w:hAnsi="Arial" w:cs="Arial"/>
                <w:bCs/>
                <w:color w:val="000000" w:themeColor="text1"/>
                <w:lang w:val="en-US" w:eastAsia="es-ES"/>
              </w:rPr>
              <w:t xml:space="preserve"> has been </w:t>
            </w:r>
            <w:r w:rsidRPr="00796423">
              <w:rPr>
                <w:rFonts w:ascii="Arial" w:eastAsia="Avenir Book" w:hAnsi="Arial" w:cs="Arial"/>
                <w:bCs/>
                <w:color w:val="000000" w:themeColor="text1"/>
                <w:lang w:val="en-US" w:eastAsia="es-ES"/>
              </w:rPr>
              <w:t>undert</w:t>
            </w:r>
            <w:r>
              <w:rPr>
                <w:rFonts w:ascii="Arial" w:eastAsia="Avenir Book" w:hAnsi="Arial" w:cs="Arial"/>
                <w:bCs/>
                <w:color w:val="000000" w:themeColor="text1"/>
                <w:lang w:val="en-US" w:eastAsia="es-ES"/>
              </w:rPr>
              <w:t>aking for more than 25 years</w:t>
            </w:r>
            <w:r w:rsidRPr="00796423">
              <w:rPr>
                <w:rFonts w:ascii="Arial" w:eastAsia="Avenir Book" w:hAnsi="Arial" w:cs="Arial"/>
                <w:bCs/>
                <w:color w:val="000000" w:themeColor="text1"/>
                <w:lang w:val="en-US" w:eastAsia="es-ES"/>
              </w:rPr>
              <w:t xml:space="preserve"> the mission of teaching people with special educational needs. This is </w:t>
            </w:r>
            <w:r>
              <w:rPr>
                <w:rFonts w:ascii="Arial" w:eastAsia="Avenir Book" w:hAnsi="Arial" w:cs="Arial"/>
                <w:bCs/>
                <w:color w:val="000000" w:themeColor="text1"/>
                <w:lang w:val="en-US" w:eastAsia="es-ES"/>
              </w:rPr>
              <w:t xml:space="preserve">our </w:t>
            </w:r>
            <w:r w:rsidRPr="00796423">
              <w:rPr>
                <w:rFonts w:ascii="Arial" w:eastAsia="Avenir Book" w:hAnsi="Arial" w:cs="Arial"/>
                <w:bCs/>
                <w:color w:val="000000" w:themeColor="text1"/>
                <w:lang w:val="en-US" w:eastAsia="es-ES"/>
              </w:rPr>
              <w:t>uniqueness.</w:t>
            </w:r>
            <w:r>
              <w:rPr>
                <w:rFonts w:ascii="Arial" w:eastAsia="Avenir Book" w:hAnsi="Arial" w:cs="Arial"/>
                <w:bCs/>
                <w:color w:val="000000" w:themeColor="text1"/>
                <w:lang w:val="en-US" w:eastAsia="es-ES"/>
              </w:rPr>
              <w:t xml:space="preserve"> </w:t>
            </w:r>
          </w:p>
          <w:p w14:paraId="28DCAD56" w14:textId="77777777" w:rsidR="00654CFA" w:rsidRPr="00796423" w:rsidRDefault="00654CFA" w:rsidP="00654CFA">
            <w:pPr>
              <w:jc w:val="both"/>
              <w:rPr>
                <w:rFonts w:ascii="Arial" w:eastAsia="Avenir Book" w:hAnsi="Arial" w:cs="Arial"/>
                <w:bCs/>
                <w:color w:val="000000" w:themeColor="text1"/>
                <w:lang w:val="en-US" w:eastAsia="es-ES"/>
              </w:rPr>
            </w:pPr>
            <w:r w:rsidRPr="00796423">
              <w:rPr>
                <w:rFonts w:ascii="Arial" w:eastAsia="Avenir Book" w:hAnsi="Arial" w:cs="Arial"/>
                <w:bCs/>
                <w:color w:val="000000" w:themeColor="text1"/>
                <w:lang w:val="en-US" w:eastAsia="es-ES"/>
              </w:rPr>
              <w:t>The mission of University: quality available higher education for people who seek full personal self-realization for the benefit of society.</w:t>
            </w:r>
          </w:p>
          <w:p w14:paraId="34F293AF" w14:textId="77777777" w:rsidR="00654CFA" w:rsidRPr="00796423" w:rsidRDefault="00654CFA" w:rsidP="00654CFA">
            <w:pPr>
              <w:jc w:val="both"/>
              <w:rPr>
                <w:rFonts w:ascii="Arial" w:eastAsia="Avenir Book" w:hAnsi="Arial" w:cs="Arial"/>
                <w:bCs/>
                <w:color w:val="000000" w:themeColor="text1"/>
                <w:lang w:val="en-US" w:eastAsia="es-ES"/>
              </w:rPr>
            </w:pPr>
            <w:r w:rsidRPr="00796423">
              <w:rPr>
                <w:rFonts w:ascii="Arial" w:eastAsia="Avenir Book" w:hAnsi="Arial" w:cs="Arial"/>
                <w:bCs/>
                <w:color w:val="000000" w:themeColor="text1"/>
                <w:lang w:val="en-US" w:eastAsia="es-ES"/>
              </w:rPr>
              <w:t>The mission of the University is formed on the basis of autonomy, democratic principles of governance, academic culture, the needs of consumers of educational services and science research, the formation of an inclusive educational environment.</w:t>
            </w:r>
          </w:p>
          <w:p w14:paraId="4EA909E7" w14:textId="77777777" w:rsidR="00654CFA" w:rsidRPr="00654CFA" w:rsidRDefault="00654CFA" w:rsidP="00654CFA">
            <w:pPr>
              <w:jc w:val="both"/>
              <w:rPr>
                <w:rFonts w:ascii="Arial" w:eastAsia="Avenir Book" w:hAnsi="Arial" w:cs="Arial"/>
                <w:bCs/>
                <w:color w:val="000000" w:themeColor="text1"/>
                <w:lang w:val="en-US" w:eastAsia="es-ES"/>
              </w:rPr>
            </w:pPr>
            <w:r w:rsidRPr="00654CFA">
              <w:rPr>
                <w:rFonts w:ascii="Arial" w:eastAsia="Avenir Book" w:hAnsi="Arial" w:cs="Arial"/>
                <w:bCs/>
                <w:color w:val="000000" w:themeColor="text1"/>
                <w:lang w:val="en-US" w:eastAsia="es-ES"/>
              </w:rPr>
              <w:lastRenderedPageBreak/>
              <w:t>The University «Ukraine» is the first one and unique who has opened the doors for all people including disabled trying to decide their social rehabilitation problem in integrated educational environment. Now the 10% of students with disabilities are studying in the University.</w:t>
            </w:r>
          </w:p>
          <w:p w14:paraId="742676C8" w14:textId="45EDBFC1" w:rsidR="00654CFA" w:rsidRDefault="00654CFA" w:rsidP="00654CFA">
            <w:pPr>
              <w:jc w:val="both"/>
              <w:rPr>
                <w:rFonts w:ascii="Arial" w:eastAsia="Avenir Book" w:hAnsi="Arial" w:cs="Arial"/>
                <w:bCs/>
                <w:color w:val="000000" w:themeColor="text1"/>
                <w:lang w:val="en-US" w:eastAsia="es-ES"/>
              </w:rPr>
            </w:pPr>
            <w:r w:rsidRPr="00654CFA">
              <w:rPr>
                <w:rFonts w:ascii="Arial" w:eastAsia="Avenir Book" w:hAnsi="Arial" w:cs="Arial"/>
                <w:bCs/>
                <w:color w:val="000000" w:themeColor="text1"/>
                <w:lang w:val="en-US" w:eastAsia="es-ES"/>
              </w:rPr>
              <w:t>One of the priority topics of the university's research is the development and introduction into the educational process of modern methods and technologies of inclusive education of students with disabilities, innovative technologies for their rehabilitation and socialization of persons with disabilities. Every year at the University there is an international scientific conference "Actual problems of education and training of persons with disabilities in the light of the implementation of the UN Convention on the Rights of Persons with Disabilities under the conditions of an integrated educational environment", which unites the best practice of the world and Ukraine in effectively solving educational problems, and socialization of persons with disabilities.</w:t>
            </w:r>
          </w:p>
          <w:p w14:paraId="76101BB5" w14:textId="04E398B9" w:rsidR="3F41A90C" w:rsidRPr="00B12D22" w:rsidRDefault="00796423" w:rsidP="0050782A">
            <w:pPr>
              <w:jc w:val="both"/>
              <w:rPr>
                <w:rFonts w:ascii="Arial" w:eastAsia="Avenir Book" w:hAnsi="Arial" w:cs="Arial"/>
                <w:bCs/>
                <w:color w:val="000000" w:themeColor="text1"/>
                <w:lang w:val="en-US" w:eastAsia="es-ES"/>
              </w:rPr>
            </w:pPr>
            <w:r>
              <w:rPr>
                <w:rFonts w:ascii="Arial" w:eastAsia="Avenir Book" w:hAnsi="Arial" w:cs="Arial"/>
                <w:bCs/>
                <w:color w:val="000000" w:themeColor="text1"/>
                <w:lang w:val="en-US" w:eastAsia="es-ES"/>
              </w:rPr>
              <w:t xml:space="preserve">We have a unique experience in teaching and in socialization of people with special educational needs from different vulnerable groups, especially of youth with disabilities. The academic staff of the University are experienced Professors, As. Professors have not </w:t>
            </w:r>
            <w:r w:rsidR="00B12D22">
              <w:rPr>
                <w:rFonts w:ascii="Arial" w:eastAsia="Avenir Book" w:hAnsi="Arial" w:cs="Arial"/>
                <w:bCs/>
                <w:color w:val="000000" w:themeColor="text1"/>
                <w:lang w:val="en-US" w:eastAsia="es-ES"/>
              </w:rPr>
              <w:t>just</w:t>
            </w:r>
            <w:r>
              <w:rPr>
                <w:rFonts w:ascii="Arial" w:eastAsia="Avenir Book" w:hAnsi="Arial" w:cs="Arial"/>
                <w:bCs/>
                <w:color w:val="000000" w:themeColor="text1"/>
                <w:lang w:val="en-US" w:eastAsia="es-ES"/>
              </w:rPr>
              <w:t xml:space="preserve"> conducted theoretical investigations on the topics of the project, </w:t>
            </w:r>
            <w:r w:rsidR="00B12D22">
              <w:rPr>
                <w:rFonts w:ascii="Arial" w:eastAsia="Avenir Book" w:hAnsi="Arial" w:cs="Arial"/>
                <w:bCs/>
                <w:color w:val="000000" w:themeColor="text1"/>
                <w:lang w:val="en-US" w:eastAsia="es-ES"/>
              </w:rPr>
              <w:t>but have a huge practical experience of implementation.</w:t>
            </w:r>
            <w:r>
              <w:rPr>
                <w:rFonts w:ascii="Arial" w:eastAsia="Avenir Book" w:hAnsi="Arial" w:cs="Arial"/>
                <w:bCs/>
                <w:color w:val="000000" w:themeColor="text1"/>
                <w:lang w:val="en-US" w:eastAsia="es-ES"/>
              </w:rPr>
              <w:t xml:space="preserve"> </w:t>
            </w:r>
          </w:p>
        </w:tc>
      </w:tr>
    </w:tbl>
    <w:p w14:paraId="38A2E2C9" w14:textId="5056C403" w:rsidR="2BB6E3AD" w:rsidRPr="00016872" w:rsidRDefault="2BB6E3AD" w:rsidP="50385F0F">
      <w:pPr>
        <w:rPr>
          <w:rFonts w:ascii="Arial" w:eastAsia="Avenir Book" w:hAnsi="Arial" w:cs="Arial"/>
          <w:b/>
          <w:bCs/>
          <w:color w:val="000000" w:themeColor="text1"/>
          <w:lang w:val="en-US" w:eastAsia="es-ES"/>
        </w:rPr>
      </w:pPr>
    </w:p>
    <w:tbl>
      <w:tblPr>
        <w:tblStyle w:val="a3"/>
        <w:tblW w:w="0" w:type="auto"/>
        <w:tblLook w:val="04A0" w:firstRow="1" w:lastRow="0" w:firstColumn="1" w:lastColumn="0" w:noHBand="0" w:noVBand="1"/>
      </w:tblPr>
      <w:tblGrid>
        <w:gridCol w:w="8488"/>
      </w:tblGrid>
      <w:tr w:rsidR="00867FDE" w:rsidRPr="00016872" w14:paraId="78ACC96C" w14:textId="77777777" w:rsidTr="3F41A90C">
        <w:tc>
          <w:tcPr>
            <w:tcW w:w="8488" w:type="dxa"/>
          </w:tcPr>
          <w:p w14:paraId="6AAC8D12" w14:textId="6E6CCFA1" w:rsidR="00867FDE" w:rsidRPr="00016872" w:rsidRDefault="56458FDA" w:rsidP="50385F0F">
            <w:pPr>
              <w:spacing w:line="259" w:lineRule="auto"/>
              <w:rPr>
                <w:rFonts w:ascii="Arial" w:eastAsia="Avenir Book" w:hAnsi="Arial" w:cs="Arial"/>
                <w:lang w:val="en-US" w:eastAsia="es-ES"/>
              </w:rPr>
            </w:pPr>
            <w:r w:rsidRPr="00016872">
              <w:rPr>
                <w:rFonts w:ascii="Arial" w:eastAsia="Avenir Book" w:hAnsi="Arial" w:cs="Arial"/>
                <w:lang w:val="en-US" w:eastAsia="es-ES"/>
              </w:rPr>
              <w:t>1.</w:t>
            </w:r>
            <w:r w:rsidR="00EB6A09" w:rsidRPr="00016872">
              <w:rPr>
                <w:rFonts w:ascii="Arial" w:eastAsia="Avenir Book" w:hAnsi="Arial" w:cs="Arial"/>
                <w:lang w:val="en-US" w:eastAsia="es-ES"/>
              </w:rPr>
              <w:t>6</w:t>
            </w:r>
            <w:r w:rsidRPr="00016872">
              <w:rPr>
                <w:rFonts w:ascii="Arial" w:eastAsia="Avenir Book" w:hAnsi="Arial" w:cs="Arial"/>
                <w:lang w:val="en-US" w:eastAsia="es-ES"/>
              </w:rPr>
              <w:t xml:space="preserve"> </w:t>
            </w:r>
            <w:r w:rsidR="0031F18D" w:rsidRPr="00016872">
              <w:rPr>
                <w:rFonts w:ascii="Arial" w:eastAsia="Avenir Book" w:hAnsi="Arial" w:cs="Arial"/>
                <w:lang w:val="en-US" w:eastAsia="es-ES"/>
              </w:rPr>
              <w:t xml:space="preserve">List your organization’s dissemination means </w:t>
            </w:r>
            <w:r w:rsidR="0031F18D" w:rsidRPr="00016872">
              <w:rPr>
                <w:rFonts w:ascii="Arial" w:eastAsia="Avenir Book" w:hAnsi="Arial" w:cs="Arial"/>
                <w:b/>
                <w:bCs/>
                <w:lang w:val="en-US" w:eastAsia="es-ES"/>
              </w:rPr>
              <w:t>(number of social media followers, newsletter recipients, local media that you collaborate with</w:t>
            </w:r>
            <w:r w:rsidR="0031F18D" w:rsidRPr="00016872">
              <w:rPr>
                <w:rFonts w:ascii="Arial" w:eastAsia="Avenir Book" w:hAnsi="Arial" w:cs="Arial"/>
                <w:lang w:val="en-US" w:eastAsia="es-ES"/>
              </w:rPr>
              <w:t xml:space="preserve">) </w:t>
            </w:r>
          </w:p>
        </w:tc>
      </w:tr>
      <w:tr w:rsidR="00867FDE" w:rsidRPr="00016872" w14:paraId="0E6D7922" w14:textId="77777777" w:rsidTr="004676DD">
        <w:trPr>
          <w:trHeight w:val="701"/>
        </w:trPr>
        <w:tc>
          <w:tcPr>
            <w:tcW w:w="8488" w:type="dxa"/>
          </w:tcPr>
          <w:p w14:paraId="0A473790" w14:textId="77777777" w:rsidR="00867FDE" w:rsidRPr="00016872" w:rsidRDefault="00867FDE" w:rsidP="50385F0F">
            <w:pPr>
              <w:rPr>
                <w:rFonts w:ascii="Arial" w:eastAsia="Avenir Book" w:hAnsi="Arial" w:cs="Arial"/>
                <w:b/>
                <w:bCs/>
                <w:color w:val="000000" w:themeColor="text1"/>
                <w:shd w:val="clear" w:color="auto" w:fill="FFFFFF"/>
                <w:lang w:val="en-US" w:eastAsia="es-ES"/>
              </w:rPr>
            </w:pPr>
          </w:p>
          <w:p w14:paraId="751F333A" w14:textId="77777777" w:rsidR="00B71141" w:rsidRDefault="00C16DBD" w:rsidP="50385F0F">
            <w:pPr>
              <w:rPr>
                <w:rFonts w:ascii="Arial" w:eastAsia="Avenir Book" w:hAnsi="Arial" w:cs="Arial"/>
                <w:bCs/>
                <w:color w:val="000000" w:themeColor="text1"/>
                <w:shd w:val="clear" w:color="auto" w:fill="FFFFFF"/>
                <w:lang w:val="en-US" w:eastAsia="es-ES"/>
              </w:rPr>
            </w:pPr>
            <w:r>
              <w:rPr>
                <w:rFonts w:ascii="Arial" w:eastAsia="Avenir Book" w:hAnsi="Arial" w:cs="Arial"/>
                <w:bCs/>
                <w:color w:val="000000" w:themeColor="text1"/>
                <w:shd w:val="clear" w:color="auto" w:fill="FFFFFF"/>
                <w:lang w:val="en-US" w:eastAsia="es-ES"/>
              </w:rPr>
              <w:t xml:space="preserve">The University has a vide structure of media resources. It consists of the resources of all </w:t>
            </w:r>
            <w:r w:rsidR="00C66F7F" w:rsidRPr="00C66F7F">
              <w:rPr>
                <w:rFonts w:ascii="Arial" w:eastAsia="Avenir Book" w:hAnsi="Arial" w:cs="Arial"/>
                <w:bCs/>
                <w:color w:val="000000" w:themeColor="text1"/>
                <w:shd w:val="clear" w:color="auto" w:fill="FFFFFF"/>
                <w:lang w:val="en-US" w:eastAsia="es-ES"/>
              </w:rPr>
              <w:t>Websites</w:t>
            </w:r>
            <w:r w:rsidR="00C66F7F">
              <w:rPr>
                <w:rFonts w:ascii="Arial" w:eastAsia="Avenir Book" w:hAnsi="Arial" w:cs="Arial"/>
                <w:bCs/>
                <w:color w:val="000000" w:themeColor="text1"/>
                <w:shd w:val="clear" w:color="auto" w:fill="FFFFFF"/>
                <w:lang w:val="en-US" w:eastAsia="es-ES"/>
              </w:rPr>
              <w:t xml:space="preserve"> of the University (</w:t>
            </w:r>
            <w:r>
              <w:rPr>
                <w:rFonts w:ascii="Arial" w:eastAsia="Avenir Book" w:hAnsi="Arial" w:cs="Arial"/>
                <w:bCs/>
                <w:color w:val="000000" w:themeColor="text1"/>
                <w:shd w:val="clear" w:color="auto" w:fill="FFFFFF"/>
                <w:lang w:val="en-US" w:eastAsia="es-ES"/>
              </w:rPr>
              <w:t>the</w:t>
            </w:r>
            <w:r w:rsidR="00C66F7F">
              <w:rPr>
                <w:rFonts w:ascii="Arial" w:eastAsia="Avenir Book" w:hAnsi="Arial" w:cs="Arial"/>
                <w:bCs/>
                <w:color w:val="000000" w:themeColor="text1"/>
                <w:shd w:val="clear" w:color="auto" w:fill="FFFFFF"/>
                <w:lang w:val="en-US" w:eastAsia="es-ES"/>
              </w:rPr>
              <w:t xml:space="preserve"> main one</w:t>
            </w:r>
            <w:r>
              <w:rPr>
                <w:rFonts w:ascii="Arial" w:eastAsia="Avenir Book" w:hAnsi="Arial" w:cs="Arial"/>
                <w:bCs/>
                <w:color w:val="000000" w:themeColor="text1"/>
                <w:shd w:val="clear" w:color="auto" w:fill="FFFFFF"/>
                <w:lang w:val="en-US" w:eastAsia="es-ES"/>
              </w:rPr>
              <w:t xml:space="preserve"> and</w:t>
            </w:r>
            <w:r w:rsidR="00C66F7F">
              <w:rPr>
                <w:rFonts w:ascii="Arial" w:eastAsia="Avenir Book" w:hAnsi="Arial" w:cs="Arial"/>
                <w:bCs/>
                <w:color w:val="000000" w:themeColor="text1"/>
                <w:shd w:val="clear" w:color="auto" w:fill="FFFFFF"/>
                <w:lang w:val="en-US" w:eastAsia="es-ES"/>
              </w:rPr>
              <w:t xml:space="preserve"> </w:t>
            </w:r>
            <w:r w:rsidR="00B71141">
              <w:rPr>
                <w:rFonts w:ascii="Arial" w:eastAsia="Avenir Book" w:hAnsi="Arial" w:cs="Arial"/>
                <w:bCs/>
                <w:color w:val="000000" w:themeColor="text1"/>
                <w:shd w:val="clear" w:color="auto" w:fill="FFFFFF"/>
                <w:lang w:val="en-US" w:eastAsia="es-ES"/>
              </w:rPr>
              <w:t>of all structural divisions all over Ukraine)</w:t>
            </w:r>
            <w:r w:rsidR="00C66F7F" w:rsidRPr="00C66F7F">
              <w:rPr>
                <w:rFonts w:ascii="Arial" w:eastAsia="Avenir Book" w:hAnsi="Arial" w:cs="Arial"/>
                <w:bCs/>
                <w:color w:val="000000" w:themeColor="text1"/>
                <w:shd w:val="clear" w:color="auto" w:fill="FFFFFF"/>
                <w:lang w:val="en-US" w:eastAsia="es-ES"/>
              </w:rPr>
              <w:t xml:space="preserve">: </w:t>
            </w:r>
          </w:p>
          <w:p w14:paraId="62947F64" w14:textId="5028A0A5" w:rsidR="00ED3725" w:rsidRPr="00ED3725" w:rsidRDefault="00ED3725" w:rsidP="00ED3725">
            <w:pPr>
              <w:rPr>
                <w:rFonts w:ascii="Arial" w:eastAsia="Avenir Book" w:hAnsi="Arial" w:cs="Arial"/>
                <w:bCs/>
                <w:color w:val="000000" w:themeColor="text1"/>
                <w:shd w:val="clear" w:color="auto" w:fill="FFFFFF"/>
                <w:lang w:val="uk-UA" w:eastAsia="es-ES"/>
              </w:rPr>
            </w:pPr>
            <w:r w:rsidRPr="00106AB4">
              <w:rPr>
                <w:rFonts w:ascii="Arial" w:eastAsia="Avenir Book" w:hAnsi="Arial" w:cs="Arial"/>
                <w:bCs/>
                <w:color w:val="000000" w:themeColor="text1"/>
                <w:shd w:val="clear" w:color="auto" w:fill="FFFFFF"/>
                <w:lang w:val="en-US" w:eastAsia="es-ES"/>
              </w:rPr>
              <w:t xml:space="preserve">Official website of the University "Ukraine" </w:t>
            </w:r>
            <w:hyperlink r:id="rId11" w:history="1">
              <w:r w:rsidRPr="0034779D">
                <w:rPr>
                  <w:rStyle w:val="a8"/>
                  <w:rFonts w:ascii="Arial" w:eastAsia="Avenir Book" w:hAnsi="Arial" w:cs="Arial"/>
                  <w:bCs/>
                  <w:shd w:val="clear" w:color="auto" w:fill="FFFFFF"/>
                  <w:lang w:val="en-US" w:eastAsia="es-ES"/>
                </w:rPr>
                <w:t>http://uu.edu.ua/</w:t>
              </w:r>
            </w:hyperlink>
            <w:r>
              <w:rPr>
                <w:rFonts w:ascii="Arial" w:eastAsia="Avenir Book" w:hAnsi="Arial" w:cs="Arial"/>
                <w:bCs/>
                <w:color w:val="000000" w:themeColor="text1"/>
                <w:shd w:val="clear" w:color="auto" w:fill="FFFFFF"/>
                <w:lang w:val="uk-UA" w:eastAsia="es-ES"/>
              </w:rPr>
              <w:t xml:space="preserve"> </w:t>
            </w:r>
          </w:p>
          <w:p w14:paraId="75E81AE2" w14:textId="6DBE90D2" w:rsidR="00ED3725" w:rsidRPr="00ED3725" w:rsidRDefault="00F13BDA" w:rsidP="00ED3725">
            <w:pPr>
              <w:rPr>
                <w:rFonts w:ascii="Arial" w:eastAsia="Avenir Book" w:hAnsi="Arial" w:cs="Arial"/>
                <w:bCs/>
                <w:color w:val="000000" w:themeColor="text1"/>
                <w:shd w:val="clear" w:color="auto" w:fill="FFFFFF"/>
                <w:lang w:val="uk-UA" w:eastAsia="es-ES"/>
              </w:rPr>
            </w:pPr>
            <w:hyperlink r:id="rId12" w:history="1">
              <w:r w:rsidR="00ED3725" w:rsidRPr="0034779D">
                <w:rPr>
                  <w:rStyle w:val="a8"/>
                  <w:rFonts w:ascii="Arial" w:eastAsia="Avenir Book" w:hAnsi="Arial" w:cs="Arial"/>
                  <w:bCs/>
                  <w:shd w:val="clear" w:color="auto" w:fill="FFFFFF"/>
                  <w:lang w:val="en-US" w:eastAsia="es-ES"/>
                </w:rPr>
                <w:t>http</w:t>
              </w:r>
              <w:r w:rsidR="00ED3725" w:rsidRPr="00ED3725">
                <w:rPr>
                  <w:rStyle w:val="a8"/>
                  <w:rFonts w:ascii="Arial" w:eastAsia="Avenir Book" w:hAnsi="Arial" w:cs="Arial"/>
                  <w:bCs/>
                  <w:shd w:val="clear" w:color="auto" w:fill="FFFFFF"/>
                  <w:lang w:val="uk-UA" w:eastAsia="es-ES"/>
                </w:rPr>
                <w:t>://</w:t>
              </w:r>
              <w:proofErr w:type="spellStart"/>
              <w:r w:rsidR="00ED3725" w:rsidRPr="0034779D">
                <w:rPr>
                  <w:rStyle w:val="a8"/>
                  <w:rFonts w:ascii="Arial" w:eastAsia="Avenir Book" w:hAnsi="Arial" w:cs="Arial"/>
                  <w:bCs/>
                  <w:shd w:val="clear" w:color="auto" w:fill="FFFFFF"/>
                  <w:lang w:val="en-US" w:eastAsia="es-ES"/>
                </w:rPr>
                <w:t>en</w:t>
              </w:r>
              <w:proofErr w:type="spellEnd"/>
              <w:r w:rsidR="00ED3725" w:rsidRPr="00ED3725">
                <w:rPr>
                  <w:rStyle w:val="a8"/>
                  <w:rFonts w:ascii="Arial" w:eastAsia="Avenir Book" w:hAnsi="Arial" w:cs="Arial"/>
                  <w:bCs/>
                  <w:shd w:val="clear" w:color="auto" w:fill="FFFFFF"/>
                  <w:lang w:val="uk-UA" w:eastAsia="es-ES"/>
                </w:rPr>
                <w:t>.</w:t>
              </w:r>
              <w:proofErr w:type="spellStart"/>
              <w:r w:rsidR="00ED3725" w:rsidRPr="0034779D">
                <w:rPr>
                  <w:rStyle w:val="a8"/>
                  <w:rFonts w:ascii="Arial" w:eastAsia="Avenir Book" w:hAnsi="Arial" w:cs="Arial"/>
                  <w:bCs/>
                  <w:shd w:val="clear" w:color="auto" w:fill="FFFFFF"/>
                  <w:lang w:val="en-US" w:eastAsia="es-ES"/>
                </w:rPr>
                <w:t>vmurol</w:t>
              </w:r>
              <w:proofErr w:type="spellEnd"/>
              <w:r w:rsidR="00ED3725" w:rsidRPr="00ED3725">
                <w:rPr>
                  <w:rStyle w:val="a8"/>
                  <w:rFonts w:ascii="Arial" w:eastAsia="Avenir Book" w:hAnsi="Arial" w:cs="Arial"/>
                  <w:bCs/>
                  <w:shd w:val="clear" w:color="auto" w:fill="FFFFFF"/>
                  <w:lang w:val="uk-UA" w:eastAsia="es-ES"/>
                </w:rPr>
                <w:t>.</w:t>
              </w:r>
              <w:r w:rsidR="00ED3725" w:rsidRPr="0034779D">
                <w:rPr>
                  <w:rStyle w:val="a8"/>
                  <w:rFonts w:ascii="Arial" w:eastAsia="Avenir Book" w:hAnsi="Arial" w:cs="Arial"/>
                  <w:bCs/>
                  <w:shd w:val="clear" w:color="auto" w:fill="FFFFFF"/>
                  <w:lang w:val="en-US" w:eastAsia="es-ES"/>
                </w:rPr>
                <w:t>com</w:t>
              </w:r>
              <w:r w:rsidR="00ED3725" w:rsidRPr="00ED3725">
                <w:rPr>
                  <w:rStyle w:val="a8"/>
                  <w:rFonts w:ascii="Arial" w:eastAsia="Avenir Book" w:hAnsi="Arial" w:cs="Arial"/>
                  <w:bCs/>
                  <w:shd w:val="clear" w:color="auto" w:fill="FFFFFF"/>
                  <w:lang w:val="uk-UA" w:eastAsia="es-ES"/>
                </w:rPr>
                <w:t>.</w:t>
              </w:r>
              <w:proofErr w:type="spellStart"/>
              <w:r w:rsidR="00ED3725" w:rsidRPr="0034779D">
                <w:rPr>
                  <w:rStyle w:val="a8"/>
                  <w:rFonts w:ascii="Arial" w:eastAsia="Avenir Book" w:hAnsi="Arial" w:cs="Arial"/>
                  <w:bCs/>
                  <w:shd w:val="clear" w:color="auto" w:fill="FFFFFF"/>
                  <w:lang w:val="en-US" w:eastAsia="es-ES"/>
                </w:rPr>
                <w:t>ua</w:t>
              </w:r>
              <w:proofErr w:type="spellEnd"/>
              <w:r w:rsidR="00ED3725" w:rsidRPr="00ED3725">
                <w:rPr>
                  <w:rStyle w:val="a8"/>
                  <w:rFonts w:ascii="Arial" w:eastAsia="Avenir Book" w:hAnsi="Arial" w:cs="Arial"/>
                  <w:bCs/>
                  <w:shd w:val="clear" w:color="auto" w:fill="FFFFFF"/>
                  <w:lang w:val="uk-UA" w:eastAsia="es-ES"/>
                </w:rPr>
                <w:t>/</w:t>
              </w:r>
            </w:hyperlink>
            <w:r w:rsidR="00ED3725">
              <w:rPr>
                <w:rFonts w:ascii="Arial" w:eastAsia="Avenir Book" w:hAnsi="Arial" w:cs="Arial"/>
                <w:bCs/>
                <w:color w:val="000000" w:themeColor="text1"/>
                <w:shd w:val="clear" w:color="auto" w:fill="FFFFFF"/>
                <w:lang w:val="uk-UA" w:eastAsia="es-ES"/>
              </w:rPr>
              <w:t xml:space="preserve"> </w:t>
            </w:r>
          </w:p>
          <w:p w14:paraId="1E64A896" w14:textId="1C1E186C" w:rsidR="00106AB4" w:rsidRPr="00ED3725" w:rsidRDefault="00106AB4" w:rsidP="00106AB4">
            <w:pPr>
              <w:rPr>
                <w:rFonts w:ascii="Arial" w:eastAsia="Avenir Book" w:hAnsi="Arial" w:cs="Arial"/>
                <w:bCs/>
                <w:color w:val="000000" w:themeColor="text1"/>
                <w:shd w:val="clear" w:color="auto" w:fill="FFFFFF"/>
                <w:lang w:val="uk-UA" w:eastAsia="es-ES"/>
              </w:rPr>
            </w:pPr>
            <w:r w:rsidRPr="00106AB4">
              <w:rPr>
                <w:rFonts w:ascii="Arial" w:eastAsia="Avenir Book" w:hAnsi="Arial" w:cs="Arial"/>
                <w:bCs/>
                <w:color w:val="000000" w:themeColor="text1"/>
                <w:shd w:val="clear" w:color="auto" w:fill="FFFFFF"/>
                <w:lang w:val="en-US" w:eastAsia="es-ES"/>
              </w:rPr>
              <w:t xml:space="preserve">The official page of the University "Ukraine" on Facebook </w:t>
            </w:r>
            <w:hyperlink r:id="rId13" w:history="1">
              <w:r w:rsidR="00ED3725" w:rsidRPr="0034779D">
                <w:rPr>
                  <w:rStyle w:val="a8"/>
                  <w:rFonts w:ascii="Arial" w:eastAsia="Avenir Book" w:hAnsi="Arial" w:cs="Arial"/>
                  <w:bCs/>
                  <w:shd w:val="clear" w:color="auto" w:fill="FFFFFF"/>
                  <w:lang w:val="en-US" w:eastAsia="es-ES"/>
                </w:rPr>
                <w:t>https://www.facebook.com/UUkraine/</w:t>
              </w:r>
            </w:hyperlink>
            <w:r w:rsidR="00ED3725">
              <w:rPr>
                <w:rFonts w:ascii="Arial" w:eastAsia="Avenir Book" w:hAnsi="Arial" w:cs="Arial"/>
                <w:bCs/>
                <w:color w:val="000000" w:themeColor="text1"/>
                <w:shd w:val="clear" w:color="auto" w:fill="FFFFFF"/>
                <w:lang w:val="uk-UA" w:eastAsia="es-ES"/>
              </w:rPr>
              <w:t xml:space="preserve"> </w:t>
            </w:r>
          </w:p>
          <w:p w14:paraId="16A43838" w14:textId="77777777" w:rsidR="00106AB4" w:rsidRPr="00106AB4" w:rsidRDefault="00106AB4" w:rsidP="00106AB4">
            <w:pPr>
              <w:rPr>
                <w:rFonts w:ascii="Arial" w:eastAsia="Avenir Book" w:hAnsi="Arial" w:cs="Arial"/>
                <w:bCs/>
                <w:color w:val="000000" w:themeColor="text1"/>
                <w:shd w:val="clear" w:color="auto" w:fill="FFFFFF"/>
                <w:lang w:val="en-US" w:eastAsia="es-ES"/>
              </w:rPr>
            </w:pPr>
            <w:r w:rsidRPr="00106AB4">
              <w:rPr>
                <w:rFonts w:ascii="Arial" w:eastAsia="Avenir Book" w:hAnsi="Arial" w:cs="Arial"/>
                <w:bCs/>
                <w:color w:val="000000" w:themeColor="text1"/>
                <w:shd w:val="clear" w:color="auto" w:fill="FFFFFF"/>
                <w:lang w:val="en-US" w:eastAsia="es-ES"/>
              </w:rPr>
              <w:t>The official channel of "Ukraine" University on YouTube</w:t>
            </w:r>
          </w:p>
          <w:p w14:paraId="350D78E3" w14:textId="5DACEF89" w:rsidR="00106AB4" w:rsidRDefault="00F13BDA" w:rsidP="00106AB4">
            <w:pPr>
              <w:rPr>
                <w:rFonts w:ascii="Arial" w:eastAsia="Avenir Book" w:hAnsi="Arial" w:cs="Arial"/>
                <w:bCs/>
                <w:color w:val="000000" w:themeColor="text1"/>
                <w:shd w:val="clear" w:color="auto" w:fill="FFFFFF"/>
                <w:lang w:val="uk-UA" w:eastAsia="es-ES"/>
              </w:rPr>
            </w:pPr>
            <w:hyperlink r:id="rId14" w:history="1">
              <w:r w:rsidR="00ED3725" w:rsidRPr="0034779D">
                <w:rPr>
                  <w:rStyle w:val="a8"/>
                  <w:rFonts w:ascii="Arial" w:eastAsia="Avenir Book" w:hAnsi="Arial" w:cs="Arial"/>
                  <w:bCs/>
                  <w:shd w:val="clear" w:color="auto" w:fill="FFFFFF"/>
                  <w:lang w:val="en-US" w:eastAsia="es-ES"/>
                </w:rPr>
                <w:t>https://www.youtube.com/channel/UCrbnYa_gHr5l3PrShyURovQ</w:t>
              </w:r>
            </w:hyperlink>
            <w:r w:rsidR="00ED3725">
              <w:rPr>
                <w:rFonts w:ascii="Arial" w:eastAsia="Avenir Book" w:hAnsi="Arial" w:cs="Arial"/>
                <w:bCs/>
                <w:color w:val="000000" w:themeColor="text1"/>
                <w:shd w:val="clear" w:color="auto" w:fill="FFFFFF"/>
                <w:lang w:val="uk-UA" w:eastAsia="es-ES"/>
              </w:rPr>
              <w:t xml:space="preserve"> </w:t>
            </w:r>
          </w:p>
          <w:p w14:paraId="1EE1DB9D" w14:textId="77777777" w:rsidR="00654CFA" w:rsidRPr="00654CFA" w:rsidRDefault="00654CFA" w:rsidP="00654CFA">
            <w:pPr>
              <w:rPr>
                <w:rFonts w:ascii="Arial" w:eastAsia="Avenir Book" w:hAnsi="Arial" w:cs="Arial"/>
                <w:bCs/>
                <w:color w:val="000000" w:themeColor="text1"/>
                <w:shd w:val="clear" w:color="auto" w:fill="FFFFFF"/>
                <w:lang w:val="uk-UA" w:eastAsia="es-ES"/>
              </w:rPr>
            </w:pPr>
            <w:proofErr w:type="spellStart"/>
            <w:r w:rsidRPr="00654CFA">
              <w:rPr>
                <w:rFonts w:ascii="Arial" w:eastAsia="Avenir Book" w:hAnsi="Arial" w:cs="Arial"/>
                <w:bCs/>
                <w:color w:val="000000" w:themeColor="text1"/>
                <w:shd w:val="clear" w:color="auto" w:fill="FFFFFF"/>
                <w:lang w:val="uk-UA" w:eastAsia="es-ES"/>
              </w:rPr>
              <w:t>Instagram</w:t>
            </w:r>
            <w:proofErr w:type="spellEnd"/>
            <w:r w:rsidRPr="00654CFA">
              <w:rPr>
                <w:rFonts w:ascii="Arial" w:eastAsia="Avenir Book" w:hAnsi="Arial" w:cs="Arial"/>
                <w:bCs/>
                <w:color w:val="000000" w:themeColor="text1"/>
                <w:shd w:val="clear" w:color="auto" w:fill="FFFFFF"/>
                <w:lang w:val="uk-UA" w:eastAsia="es-ES"/>
              </w:rPr>
              <w:t>: @</w:t>
            </w:r>
            <w:proofErr w:type="spellStart"/>
            <w:r w:rsidRPr="00654CFA">
              <w:rPr>
                <w:rFonts w:ascii="Arial" w:eastAsia="Avenir Book" w:hAnsi="Arial" w:cs="Arial"/>
                <w:bCs/>
                <w:color w:val="000000" w:themeColor="text1"/>
                <w:shd w:val="clear" w:color="auto" w:fill="FFFFFF"/>
                <w:lang w:val="uk-UA" w:eastAsia="es-ES"/>
              </w:rPr>
              <w:t>uu_university</w:t>
            </w:r>
            <w:proofErr w:type="spellEnd"/>
          </w:p>
          <w:p w14:paraId="4E6E3043" w14:textId="556E86AA" w:rsidR="00654CFA" w:rsidRDefault="00F13BDA" w:rsidP="00654CFA">
            <w:pPr>
              <w:rPr>
                <w:rFonts w:ascii="Arial" w:eastAsia="Avenir Book" w:hAnsi="Arial" w:cs="Arial"/>
                <w:bCs/>
                <w:color w:val="000000" w:themeColor="text1"/>
                <w:shd w:val="clear" w:color="auto" w:fill="FFFFFF"/>
                <w:lang w:val="uk-UA" w:eastAsia="es-ES"/>
              </w:rPr>
            </w:pPr>
            <w:hyperlink r:id="rId15" w:history="1">
              <w:r w:rsidR="00654CFA" w:rsidRPr="0034779D">
                <w:rPr>
                  <w:rStyle w:val="a8"/>
                  <w:rFonts w:ascii="Arial" w:eastAsia="Avenir Book" w:hAnsi="Arial" w:cs="Arial"/>
                  <w:bCs/>
                  <w:shd w:val="clear" w:color="auto" w:fill="FFFFFF"/>
                  <w:lang w:val="uk-UA" w:eastAsia="es-ES"/>
                </w:rPr>
                <w:t>https://instagram.com/uu_university?utm_medium=copy_link</w:t>
              </w:r>
            </w:hyperlink>
            <w:r w:rsidR="00654CFA">
              <w:rPr>
                <w:rFonts w:ascii="Arial" w:eastAsia="Avenir Book" w:hAnsi="Arial" w:cs="Arial"/>
                <w:bCs/>
                <w:color w:val="000000" w:themeColor="text1"/>
                <w:shd w:val="clear" w:color="auto" w:fill="FFFFFF"/>
                <w:lang w:val="uk-UA" w:eastAsia="es-ES"/>
              </w:rPr>
              <w:t xml:space="preserve"> </w:t>
            </w:r>
            <w:r w:rsidR="00654CFA" w:rsidRPr="00654CFA">
              <w:rPr>
                <w:rFonts w:ascii="Arial" w:eastAsia="Avenir Book" w:hAnsi="Arial" w:cs="Arial"/>
                <w:bCs/>
                <w:color w:val="000000" w:themeColor="text1"/>
                <w:shd w:val="clear" w:color="auto" w:fill="FFFFFF"/>
                <w:lang w:val="uk-UA" w:eastAsia="es-ES"/>
              </w:rPr>
              <w:t xml:space="preserve"> </w:t>
            </w:r>
          </w:p>
          <w:p w14:paraId="2248D1F8" w14:textId="2B9F6B50" w:rsidR="004676DD" w:rsidRPr="004676DD" w:rsidRDefault="004676DD" w:rsidP="00106AB4">
            <w:pPr>
              <w:rPr>
                <w:rFonts w:ascii="Arial" w:eastAsia="Avenir Book" w:hAnsi="Arial" w:cs="Arial"/>
                <w:bCs/>
                <w:color w:val="000000" w:themeColor="text1"/>
                <w:shd w:val="clear" w:color="auto" w:fill="FFFFFF"/>
                <w:lang w:val="en-US" w:eastAsia="es-ES"/>
              </w:rPr>
            </w:pPr>
            <w:proofErr w:type="spellStart"/>
            <w:r w:rsidRPr="004676DD">
              <w:rPr>
                <w:rFonts w:ascii="Arial" w:eastAsia="Avenir Book" w:hAnsi="Arial" w:cs="Arial"/>
                <w:bCs/>
                <w:color w:val="000000" w:themeColor="text1"/>
                <w:shd w:val="clear" w:color="auto" w:fill="FFFFFF"/>
                <w:lang w:val="uk-UA" w:eastAsia="es-ES"/>
              </w:rPr>
              <w:t>Electronic</w:t>
            </w:r>
            <w:proofErr w:type="spellEnd"/>
            <w:r w:rsidRPr="004676DD">
              <w:rPr>
                <w:rFonts w:ascii="Arial" w:eastAsia="Avenir Book" w:hAnsi="Arial" w:cs="Arial"/>
                <w:bCs/>
                <w:color w:val="000000" w:themeColor="text1"/>
                <w:shd w:val="clear" w:color="auto" w:fill="FFFFFF"/>
                <w:lang w:val="uk-UA" w:eastAsia="es-ES"/>
              </w:rPr>
              <w:t xml:space="preserve"> </w:t>
            </w:r>
            <w:proofErr w:type="spellStart"/>
            <w:r w:rsidRPr="004676DD">
              <w:rPr>
                <w:rFonts w:ascii="Arial" w:eastAsia="Avenir Book" w:hAnsi="Arial" w:cs="Arial"/>
                <w:bCs/>
                <w:color w:val="000000" w:themeColor="text1"/>
                <w:shd w:val="clear" w:color="auto" w:fill="FFFFFF"/>
                <w:lang w:val="uk-UA" w:eastAsia="es-ES"/>
              </w:rPr>
              <w:t>library</w:t>
            </w:r>
            <w:proofErr w:type="spellEnd"/>
            <w:r w:rsidRPr="004676DD">
              <w:rPr>
                <w:rFonts w:ascii="Arial" w:eastAsia="Avenir Book" w:hAnsi="Arial" w:cs="Arial"/>
                <w:bCs/>
                <w:color w:val="000000" w:themeColor="text1"/>
                <w:shd w:val="clear" w:color="auto" w:fill="FFFFFF"/>
                <w:lang w:val="uk-UA" w:eastAsia="es-ES"/>
              </w:rPr>
              <w:t xml:space="preserve"> </w:t>
            </w:r>
            <w:proofErr w:type="spellStart"/>
            <w:r w:rsidRPr="004676DD">
              <w:rPr>
                <w:rFonts w:ascii="Arial" w:eastAsia="Avenir Book" w:hAnsi="Arial" w:cs="Arial"/>
                <w:bCs/>
                <w:color w:val="000000" w:themeColor="text1"/>
                <w:shd w:val="clear" w:color="auto" w:fill="FFFFFF"/>
                <w:lang w:val="uk-UA" w:eastAsia="es-ES"/>
              </w:rPr>
              <w:t>of</w:t>
            </w:r>
            <w:proofErr w:type="spellEnd"/>
            <w:r w:rsidRPr="004676DD">
              <w:rPr>
                <w:rFonts w:ascii="Arial" w:eastAsia="Avenir Book" w:hAnsi="Arial" w:cs="Arial"/>
                <w:bCs/>
                <w:color w:val="000000" w:themeColor="text1"/>
                <w:shd w:val="clear" w:color="auto" w:fill="FFFFFF"/>
                <w:lang w:val="uk-UA" w:eastAsia="es-ES"/>
              </w:rPr>
              <w:t xml:space="preserve"> "</w:t>
            </w:r>
            <w:proofErr w:type="spellStart"/>
            <w:r w:rsidRPr="004676DD">
              <w:rPr>
                <w:rFonts w:ascii="Arial" w:eastAsia="Avenir Book" w:hAnsi="Arial" w:cs="Arial"/>
                <w:bCs/>
                <w:color w:val="000000" w:themeColor="text1"/>
                <w:shd w:val="clear" w:color="auto" w:fill="FFFFFF"/>
                <w:lang w:val="uk-UA" w:eastAsia="es-ES"/>
              </w:rPr>
              <w:t>Ukraine</w:t>
            </w:r>
            <w:proofErr w:type="spellEnd"/>
            <w:r w:rsidRPr="004676DD">
              <w:rPr>
                <w:rFonts w:ascii="Arial" w:eastAsia="Avenir Book" w:hAnsi="Arial" w:cs="Arial"/>
                <w:bCs/>
                <w:color w:val="000000" w:themeColor="text1"/>
                <w:shd w:val="clear" w:color="auto" w:fill="FFFFFF"/>
                <w:lang w:val="uk-UA" w:eastAsia="es-ES"/>
              </w:rPr>
              <w:t xml:space="preserve">" </w:t>
            </w:r>
            <w:proofErr w:type="spellStart"/>
            <w:r w:rsidRPr="004676DD">
              <w:rPr>
                <w:rFonts w:ascii="Arial" w:eastAsia="Avenir Book" w:hAnsi="Arial" w:cs="Arial"/>
                <w:bCs/>
                <w:color w:val="000000" w:themeColor="text1"/>
                <w:shd w:val="clear" w:color="auto" w:fill="FFFFFF"/>
                <w:lang w:val="uk-UA" w:eastAsia="es-ES"/>
              </w:rPr>
              <w:t>University</w:t>
            </w:r>
            <w:proofErr w:type="spellEnd"/>
            <w:r w:rsidRPr="004676DD">
              <w:rPr>
                <w:rFonts w:ascii="Arial" w:eastAsia="Avenir Book" w:hAnsi="Arial" w:cs="Arial"/>
                <w:bCs/>
                <w:color w:val="000000" w:themeColor="text1"/>
                <w:shd w:val="clear" w:color="auto" w:fill="FFFFFF"/>
                <w:lang w:val="uk-UA" w:eastAsia="es-ES"/>
              </w:rPr>
              <w:t xml:space="preserve"> </w:t>
            </w:r>
            <w:hyperlink r:id="rId16" w:history="1">
              <w:r w:rsidRPr="0034779D">
                <w:rPr>
                  <w:rStyle w:val="a8"/>
                  <w:rFonts w:ascii="Arial" w:eastAsia="Avenir Book" w:hAnsi="Arial" w:cs="Arial"/>
                  <w:bCs/>
                  <w:shd w:val="clear" w:color="auto" w:fill="FFFFFF"/>
                  <w:lang w:val="uk-UA" w:eastAsia="es-ES"/>
                </w:rPr>
                <w:t>http://library.ukraine.edu.ua/</w:t>
              </w:r>
            </w:hyperlink>
            <w:r>
              <w:rPr>
                <w:rFonts w:ascii="Arial" w:eastAsia="Avenir Book" w:hAnsi="Arial" w:cs="Arial"/>
                <w:bCs/>
                <w:color w:val="000000" w:themeColor="text1"/>
                <w:shd w:val="clear" w:color="auto" w:fill="FFFFFF"/>
                <w:lang w:val="en-US" w:eastAsia="es-ES"/>
              </w:rPr>
              <w:t xml:space="preserve"> </w:t>
            </w:r>
          </w:p>
          <w:p w14:paraId="004DA03B" w14:textId="20785824" w:rsidR="004676DD" w:rsidRPr="004676DD" w:rsidRDefault="004676DD" w:rsidP="004676DD">
            <w:pPr>
              <w:rPr>
                <w:rFonts w:ascii="Arial" w:eastAsia="Avenir Book" w:hAnsi="Arial" w:cs="Arial"/>
                <w:bCs/>
                <w:color w:val="000000" w:themeColor="text1"/>
                <w:shd w:val="clear" w:color="auto" w:fill="FFFFFF"/>
                <w:lang w:val="uk-UA" w:eastAsia="es-ES"/>
              </w:rPr>
            </w:pPr>
            <w:proofErr w:type="spellStart"/>
            <w:r w:rsidRPr="004676DD">
              <w:rPr>
                <w:rFonts w:ascii="Arial" w:eastAsia="Avenir Book" w:hAnsi="Arial" w:cs="Arial"/>
                <w:bCs/>
                <w:color w:val="000000" w:themeColor="text1"/>
                <w:shd w:val="clear" w:color="auto" w:fill="FFFFFF"/>
                <w:lang w:val="uk-UA" w:eastAsia="es-ES"/>
              </w:rPr>
              <w:t>Bulletin</w:t>
            </w:r>
            <w:proofErr w:type="spellEnd"/>
            <w:r w:rsidRPr="004676DD">
              <w:rPr>
                <w:rFonts w:ascii="Arial" w:eastAsia="Avenir Book" w:hAnsi="Arial" w:cs="Arial"/>
                <w:bCs/>
                <w:color w:val="000000" w:themeColor="text1"/>
                <w:shd w:val="clear" w:color="auto" w:fill="FFFFFF"/>
                <w:lang w:val="uk-UA" w:eastAsia="es-ES"/>
              </w:rPr>
              <w:t xml:space="preserve"> </w:t>
            </w:r>
            <w:proofErr w:type="spellStart"/>
            <w:r w:rsidRPr="004676DD">
              <w:rPr>
                <w:rFonts w:ascii="Arial" w:eastAsia="Avenir Book" w:hAnsi="Arial" w:cs="Arial"/>
                <w:bCs/>
                <w:color w:val="000000" w:themeColor="text1"/>
                <w:shd w:val="clear" w:color="auto" w:fill="FFFFFF"/>
                <w:lang w:val="uk-UA" w:eastAsia="es-ES"/>
              </w:rPr>
              <w:t>of</w:t>
            </w:r>
            <w:proofErr w:type="spellEnd"/>
            <w:r w:rsidRPr="004676DD">
              <w:rPr>
                <w:rFonts w:ascii="Arial" w:eastAsia="Avenir Book" w:hAnsi="Arial" w:cs="Arial"/>
                <w:bCs/>
                <w:color w:val="000000" w:themeColor="text1"/>
                <w:shd w:val="clear" w:color="auto" w:fill="FFFFFF"/>
                <w:lang w:val="uk-UA" w:eastAsia="es-ES"/>
              </w:rPr>
              <w:t xml:space="preserve"> </w:t>
            </w:r>
            <w:proofErr w:type="spellStart"/>
            <w:r w:rsidRPr="004676DD">
              <w:rPr>
                <w:rFonts w:ascii="Arial" w:eastAsia="Avenir Book" w:hAnsi="Arial" w:cs="Arial"/>
                <w:bCs/>
                <w:color w:val="000000" w:themeColor="text1"/>
                <w:shd w:val="clear" w:color="auto" w:fill="FFFFFF"/>
                <w:lang w:val="uk-UA" w:eastAsia="es-ES"/>
              </w:rPr>
              <w:t>the</w:t>
            </w:r>
            <w:proofErr w:type="spellEnd"/>
            <w:r w:rsidRPr="004676DD">
              <w:rPr>
                <w:rFonts w:ascii="Arial" w:eastAsia="Avenir Book" w:hAnsi="Arial" w:cs="Arial"/>
                <w:bCs/>
                <w:color w:val="000000" w:themeColor="text1"/>
                <w:shd w:val="clear" w:color="auto" w:fill="FFFFFF"/>
                <w:lang w:val="uk-UA" w:eastAsia="es-ES"/>
              </w:rPr>
              <w:t xml:space="preserve"> </w:t>
            </w:r>
            <w:proofErr w:type="spellStart"/>
            <w:r w:rsidRPr="004676DD">
              <w:rPr>
                <w:rFonts w:ascii="Arial" w:eastAsia="Avenir Book" w:hAnsi="Arial" w:cs="Arial"/>
                <w:bCs/>
                <w:color w:val="000000" w:themeColor="text1"/>
                <w:shd w:val="clear" w:color="auto" w:fill="FFFFFF"/>
                <w:lang w:val="uk-UA" w:eastAsia="es-ES"/>
              </w:rPr>
              <w:t>University</w:t>
            </w:r>
            <w:proofErr w:type="spellEnd"/>
            <w:r w:rsidRPr="004676DD">
              <w:rPr>
                <w:rFonts w:ascii="Arial" w:eastAsia="Avenir Book" w:hAnsi="Arial" w:cs="Arial"/>
                <w:bCs/>
                <w:color w:val="000000" w:themeColor="text1"/>
                <w:shd w:val="clear" w:color="auto" w:fill="FFFFFF"/>
                <w:lang w:val="uk-UA" w:eastAsia="es-ES"/>
              </w:rPr>
              <w:t xml:space="preserve"> "</w:t>
            </w:r>
            <w:proofErr w:type="spellStart"/>
            <w:r w:rsidRPr="004676DD">
              <w:rPr>
                <w:rFonts w:ascii="Arial" w:eastAsia="Avenir Book" w:hAnsi="Arial" w:cs="Arial"/>
                <w:bCs/>
                <w:color w:val="000000" w:themeColor="text1"/>
                <w:shd w:val="clear" w:color="auto" w:fill="FFFFFF"/>
                <w:lang w:val="uk-UA" w:eastAsia="es-ES"/>
              </w:rPr>
              <w:t>Ukraine</w:t>
            </w:r>
            <w:proofErr w:type="spellEnd"/>
            <w:r w:rsidRPr="004676DD">
              <w:rPr>
                <w:rFonts w:ascii="Arial" w:eastAsia="Avenir Book" w:hAnsi="Arial" w:cs="Arial"/>
                <w:bCs/>
                <w:color w:val="000000" w:themeColor="text1"/>
                <w:shd w:val="clear" w:color="auto" w:fill="FFFFFF"/>
                <w:lang w:val="uk-UA" w:eastAsia="es-ES"/>
              </w:rPr>
              <w:t xml:space="preserve">". </w:t>
            </w:r>
            <w:proofErr w:type="spellStart"/>
            <w:r w:rsidRPr="004676DD">
              <w:rPr>
                <w:rFonts w:ascii="Arial" w:eastAsia="Avenir Book" w:hAnsi="Arial" w:cs="Arial"/>
                <w:bCs/>
                <w:color w:val="000000" w:themeColor="text1"/>
                <w:shd w:val="clear" w:color="auto" w:fill="FFFFFF"/>
                <w:lang w:val="uk-UA" w:eastAsia="es-ES"/>
              </w:rPr>
              <w:t>Series</w:t>
            </w:r>
            <w:proofErr w:type="spellEnd"/>
            <w:r w:rsidRPr="004676DD">
              <w:rPr>
                <w:rFonts w:ascii="Arial" w:eastAsia="Avenir Book" w:hAnsi="Arial" w:cs="Arial"/>
                <w:bCs/>
                <w:color w:val="000000" w:themeColor="text1"/>
                <w:shd w:val="clear" w:color="auto" w:fill="FFFFFF"/>
                <w:lang w:val="uk-UA" w:eastAsia="es-ES"/>
              </w:rPr>
              <w:t xml:space="preserve"> "</w:t>
            </w:r>
            <w:proofErr w:type="spellStart"/>
            <w:r w:rsidRPr="004676DD">
              <w:rPr>
                <w:rFonts w:ascii="Arial" w:eastAsia="Avenir Book" w:hAnsi="Arial" w:cs="Arial"/>
                <w:bCs/>
                <w:color w:val="000000" w:themeColor="text1"/>
                <w:shd w:val="clear" w:color="auto" w:fill="FFFFFF"/>
                <w:lang w:val="uk-UA" w:eastAsia="es-ES"/>
              </w:rPr>
              <w:t>Informatics</w:t>
            </w:r>
            <w:proofErr w:type="spellEnd"/>
            <w:r w:rsidRPr="004676DD">
              <w:rPr>
                <w:rFonts w:ascii="Arial" w:eastAsia="Avenir Book" w:hAnsi="Arial" w:cs="Arial"/>
                <w:bCs/>
                <w:color w:val="000000" w:themeColor="text1"/>
                <w:shd w:val="clear" w:color="auto" w:fill="FFFFFF"/>
                <w:lang w:val="uk-UA" w:eastAsia="es-ES"/>
              </w:rPr>
              <w:t xml:space="preserve">, </w:t>
            </w:r>
            <w:proofErr w:type="spellStart"/>
            <w:r w:rsidRPr="004676DD">
              <w:rPr>
                <w:rFonts w:ascii="Arial" w:eastAsia="Avenir Book" w:hAnsi="Arial" w:cs="Arial"/>
                <w:bCs/>
                <w:color w:val="000000" w:themeColor="text1"/>
                <w:shd w:val="clear" w:color="auto" w:fill="FFFFFF"/>
                <w:lang w:val="uk-UA" w:eastAsia="es-ES"/>
              </w:rPr>
              <w:t>computing</w:t>
            </w:r>
            <w:proofErr w:type="spellEnd"/>
            <w:r w:rsidRPr="004676DD">
              <w:rPr>
                <w:rFonts w:ascii="Arial" w:eastAsia="Avenir Book" w:hAnsi="Arial" w:cs="Arial"/>
                <w:bCs/>
                <w:color w:val="000000" w:themeColor="text1"/>
                <w:shd w:val="clear" w:color="auto" w:fill="FFFFFF"/>
                <w:lang w:val="uk-UA" w:eastAsia="es-ES"/>
              </w:rPr>
              <w:t xml:space="preserve"> </w:t>
            </w:r>
            <w:proofErr w:type="spellStart"/>
            <w:r w:rsidRPr="004676DD">
              <w:rPr>
                <w:rFonts w:ascii="Arial" w:eastAsia="Avenir Book" w:hAnsi="Arial" w:cs="Arial"/>
                <w:bCs/>
                <w:color w:val="000000" w:themeColor="text1"/>
                <w:shd w:val="clear" w:color="auto" w:fill="FFFFFF"/>
                <w:lang w:val="uk-UA" w:eastAsia="es-ES"/>
              </w:rPr>
              <w:t>and</w:t>
            </w:r>
            <w:proofErr w:type="spellEnd"/>
            <w:r w:rsidRPr="004676DD">
              <w:rPr>
                <w:rFonts w:ascii="Arial" w:eastAsia="Avenir Book" w:hAnsi="Arial" w:cs="Arial"/>
                <w:bCs/>
                <w:color w:val="000000" w:themeColor="text1"/>
                <w:shd w:val="clear" w:color="auto" w:fill="FFFFFF"/>
                <w:lang w:val="uk-UA" w:eastAsia="es-ES"/>
              </w:rPr>
              <w:t xml:space="preserve"> </w:t>
            </w:r>
            <w:proofErr w:type="spellStart"/>
            <w:r w:rsidRPr="004676DD">
              <w:rPr>
                <w:rFonts w:ascii="Arial" w:eastAsia="Avenir Book" w:hAnsi="Arial" w:cs="Arial"/>
                <w:bCs/>
                <w:color w:val="000000" w:themeColor="text1"/>
                <w:shd w:val="clear" w:color="auto" w:fill="FFFFFF"/>
                <w:lang w:val="uk-UA" w:eastAsia="es-ES"/>
              </w:rPr>
              <w:t>cybernetics</w:t>
            </w:r>
            <w:proofErr w:type="spellEnd"/>
            <w:r w:rsidRPr="004676DD">
              <w:rPr>
                <w:rFonts w:ascii="Arial" w:eastAsia="Avenir Book" w:hAnsi="Arial" w:cs="Arial"/>
                <w:bCs/>
                <w:color w:val="000000" w:themeColor="text1"/>
                <w:shd w:val="clear" w:color="auto" w:fill="FFFFFF"/>
                <w:lang w:val="uk-UA" w:eastAsia="es-ES"/>
              </w:rPr>
              <w:t xml:space="preserve">" </w:t>
            </w:r>
            <w:hyperlink r:id="rId17" w:history="1">
              <w:r w:rsidRPr="0034779D">
                <w:rPr>
                  <w:rStyle w:val="a8"/>
                  <w:rFonts w:ascii="Arial" w:eastAsia="Avenir Book" w:hAnsi="Arial" w:cs="Arial"/>
                  <w:bCs/>
                  <w:shd w:val="clear" w:color="auto" w:fill="FFFFFF"/>
                  <w:lang w:val="uk-UA" w:eastAsia="es-ES"/>
                </w:rPr>
                <w:t>http://visn-it.uu.edu.ua/</w:t>
              </w:r>
            </w:hyperlink>
            <w:r>
              <w:rPr>
                <w:rFonts w:ascii="Arial" w:eastAsia="Avenir Book" w:hAnsi="Arial" w:cs="Arial"/>
                <w:bCs/>
                <w:color w:val="000000" w:themeColor="text1"/>
                <w:shd w:val="clear" w:color="auto" w:fill="FFFFFF"/>
                <w:lang w:val="uk-UA" w:eastAsia="es-ES"/>
              </w:rPr>
              <w:t xml:space="preserve"> </w:t>
            </w:r>
          </w:p>
          <w:p w14:paraId="441C09AC" w14:textId="3C596FB9" w:rsidR="00BE2402" w:rsidRDefault="004676DD" w:rsidP="004676DD">
            <w:pPr>
              <w:rPr>
                <w:rFonts w:ascii="Arial" w:eastAsia="Avenir Book" w:hAnsi="Arial" w:cs="Arial"/>
                <w:bCs/>
                <w:color w:val="000000" w:themeColor="text1"/>
                <w:shd w:val="clear" w:color="auto" w:fill="FFFFFF"/>
                <w:lang w:val="uk-UA" w:eastAsia="es-ES"/>
              </w:rPr>
            </w:pPr>
            <w:proofErr w:type="spellStart"/>
            <w:r w:rsidRPr="004676DD">
              <w:rPr>
                <w:rFonts w:ascii="Arial" w:eastAsia="Avenir Book" w:hAnsi="Arial" w:cs="Arial"/>
                <w:bCs/>
                <w:color w:val="000000" w:themeColor="text1"/>
                <w:shd w:val="clear" w:color="auto" w:fill="FFFFFF"/>
                <w:lang w:val="uk-UA" w:eastAsia="es-ES"/>
              </w:rPr>
              <w:t>Bulletin</w:t>
            </w:r>
            <w:proofErr w:type="spellEnd"/>
            <w:r w:rsidRPr="004676DD">
              <w:rPr>
                <w:rFonts w:ascii="Arial" w:eastAsia="Avenir Book" w:hAnsi="Arial" w:cs="Arial"/>
                <w:bCs/>
                <w:color w:val="000000" w:themeColor="text1"/>
                <w:shd w:val="clear" w:color="auto" w:fill="FFFFFF"/>
                <w:lang w:val="uk-UA" w:eastAsia="es-ES"/>
              </w:rPr>
              <w:t xml:space="preserve"> </w:t>
            </w:r>
            <w:proofErr w:type="spellStart"/>
            <w:r w:rsidRPr="004676DD">
              <w:rPr>
                <w:rFonts w:ascii="Arial" w:eastAsia="Avenir Book" w:hAnsi="Arial" w:cs="Arial"/>
                <w:bCs/>
                <w:color w:val="000000" w:themeColor="text1"/>
                <w:shd w:val="clear" w:color="auto" w:fill="FFFFFF"/>
                <w:lang w:val="uk-UA" w:eastAsia="es-ES"/>
              </w:rPr>
              <w:t>of</w:t>
            </w:r>
            <w:proofErr w:type="spellEnd"/>
            <w:r w:rsidRPr="004676DD">
              <w:rPr>
                <w:rFonts w:ascii="Arial" w:eastAsia="Avenir Book" w:hAnsi="Arial" w:cs="Arial"/>
                <w:bCs/>
                <w:color w:val="000000" w:themeColor="text1"/>
                <w:shd w:val="clear" w:color="auto" w:fill="FFFFFF"/>
                <w:lang w:val="uk-UA" w:eastAsia="es-ES"/>
              </w:rPr>
              <w:t xml:space="preserve"> </w:t>
            </w:r>
            <w:proofErr w:type="spellStart"/>
            <w:r w:rsidRPr="004676DD">
              <w:rPr>
                <w:rFonts w:ascii="Arial" w:eastAsia="Avenir Book" w:hAnsi="Arial" w:cs="Arial"/>
                <w:bCs/>
                <w:color w:val="000000" w:themeColor="text1"/>
                <w:shd w:val="clear" w:color="auto" w:fill="FFFFFF"/>
                <w:lang w:val="uk-UA" w:eastAsia="es-ES"/>
              </w:rPr>
              <w:t>the</w:t>
            </w:r>
            <w:proofErr w:type="spellEnd"/>
            <w:r w:rsidRPr="004676DD">
              <w:rPr>
                <w:rFonts w:ascii="Arial" w:eastAsia="Avenir Book" w:hAnsi="Arial" w:cs="Arial"/>
                <w:bCs/>
                <w:color w:val="000000" w:themeColor="text1"/>
                <w:shd w:val="clear" w:color="auto" w:fill="FFFFFF"/>
                <w:lang w:val="uk-UA" w:eastAsia="es-ES"/>
              </w:rPr>
              <w:t xml:space="preserve"> </w:t>
            </w:r>
            <w:proofErr w:type="spellStart"/>
            <w:r w:rsidRPr="004676DD">
              <w:rPr>
                <w:rFonts w:ascii="Arial" w:eastAsia="Avenir Book" w:hAnsi="Arial" w:cs="Arial"/>
                <w:bCs/>
                <w:color w:val="000000" w:themeColor="text1"/>
                <w:shd w:val="clear" w:color="auto" w:fill="FFFFFF"/>
                <w:lang w:val="uk-UA" w:eastAsia="es-ES"/>
              </w:rPr>
              <w:t>University</w:t>
            </w:r>
            <w:proofErr w:type="spellEnd"/>
            <w:r w:rsidRPr="004676DD">
              <w:rPr>
                <w:rFonts w:ascii="Arial" w:eastAsia="Avenir Book" w:hAnsi="Arial" w:cs="Arial"/>
                <w:bCs/>
                <w:color w:val="000000" w:themeColor="text1"/>
                <w:shd w:val="clear" w:color="auto" w:fill="FFFFFF"/>
                <w:lang w:val="uk-UA" w:eastAsia="es-ES"/>
              </w:rPr>
              <w:t xml:space="preserve"> "</w:t>
            </w:r>
            <w:proofErr w:type="spellStart"/>
            <w:r w:rsidRPr="004676DD">
              <w:rPr>
                <w:rFonts w:ascii="Arial" w:eastAsia="Avenir Book" w:hAnsi="Arial" w:cs="Arial"/>
                <w:bCs/>
                <w:color w:val="000000" w:themeColor="text1"/>
                <w:shd w:val="clear" w:color="auto" w:fill="FFFFFF"/>
                <w:lang w:val="uk-UA" w:eastAsia="es-ES"/>
              </w:rPr>
              <w:t>Ukraine</w:t>
            </w:r>
            <w:proofErr w:type="spellEnd"/>
            <w:r w:rsidRPr="004676DD">
              <w:rPr>
                <w:rFonts w:ascii="Arial" w:eastAsia="Avenir Book" w:hAnsi="Arial" w:cs="Arial"/>
                <w:bCs/>
                <w:color w:val="000000" w:themeColor="text1"/>
                <w:shd w:val="clear" w:color="auto" w:fill="FFFFFF"/>
                <w:lang w:val="uk-UA" w:eastAsia="es-ES"/>
              </w:rPr>
              <w:t xml:space="preserve">". </w:t>
            </w:r>
            <w:proofErr w:type="spellStart"/>
            <w:r w:rsidRPr="004676DD">
              <w:rPr>
                <w:rFonts w:ascii="Arial" w:eastAsia="Avenir Book" w:hAnsi="Arial" w:cs="Arial"/>
                <w:bCs/>
                <w:color w:val="000000" w:themeColor="text1"/>
                <w:shd w:val="clear" w:color="auto" w:fill="FFFFFF"/>
                <w:lang w:val="uk-UA" w:eastAsia="es-ES"/>
              </w:rPr>
              <w:t>Series</w:t>
            </w:r>
            <w:proofErr w:type="spellEnd"/>
            <w:r w:rsidRPr="004676DD">
              <w:rPr>
                <w:rFonts w:ascii="Arial" w:eastAsia="Avenir Book" w:hAnsi="Arial" w:cs="Arial"/>
                <w:bCs/>
                <w:color w:val="000000" w:themeColor="text1"/>
                <w:shd w:val="clear" w:color="auto" w:fill="FFFFFF"/>
                <w:lang w:val="uk-UA" w:eastAsia="es-ES"/>
              </w:rPr>
              <w:t xml:space="preserve"> "</w:t>
            </w:r>
            <w:proofErr w:type="spellStart"/>
            <w:r w:rsidRPr="004676DD">
              <w:rPr>
                <w:rFonts w:ascii="Arial" w:eastAsia="Avenir Book" w:hAnsi="Arial" w:cs="Arial"/>
                <w:bCs/>
                <w:color w:val="000000" w:themeColor="text1"/>
                <w:shd w:val="clear" w:color="auto" w:fill="FFFFFF"/>
                <w:lang w:val="uk-UA" w:eastAsia="es-ES"/>
              </w:rPr>
              <w:t>Law</w:t>
            </w:r>
            <w:proofErr w:type="spellEnd"/>
            <w:r w:rsidRPr="004676DD">
              <w:rPr>
                <w:rFonts w:ascii="Arial" w:eastAsia="Avenir Book" w:hAnsi="Arial" w:cs="Arial"/>
                <w:bCs/>
                <w:color w:val="000000" w:themeColor="text1"/>
                <w:shd w:val="clear" w:color="auto" w:fill="FFFFFF"/>
                <w:lang w:val="uk-UA" w:eastAsia="es-ES"/>
              </w:rPr>
              <w:t xml:space="preserve">" </w:t>
            </w:r>
            <w:hyperlink r:id="rId18" w:history="1">
              <w:r w:rsidRPr="0034779D">
                <w:rPr>
                  <w:rStyle w:val="a8"/>
                  <w:rFonts w:ascii="Arial" w:eastAsia="Avenir Book" w:hAnsi="Arial" w:cs="Arial"/>
                  <w:bCs/>
                  <w:shd w:val="clear" w:color="auto" w:fill="FFFFFF"/>
                  <w:lang w:val="uk-UA" w:eastAsia="es-ES"/>
                </w:rPr>
                <w:t>http://visn-pr.uu.edu.ua/</w:t>
              </w:r>
            </w:hyperlink>
            <w:r>
              <w:rPr>
                <w:rFonts w:ascii="Arial" w:eastAsia="Avenir Book" w:hAnsi="Arial" w:cs="Arial"/>
                <w:bCs/>
                <w:color w:val="000000" w:themeColor="text1"/>
                <w:shd w:val="clear" w:color="auto" w:fill="FFFFFF"/>
                <w:lang w:val="uk-UA" w:eastAsia="es-ES"/>
              </w:rPr>
              <w:t xml:space="preserve"> </w:t>
            </w:r>
          </w:p>
          <w:p w14:paraId="42060CC7" w14:textId="36BB6106" w:rsidR="004676DD" w:rsidRDefault="004676DD" w:rsidP="00ED3725">
            <w:pPr>
              <w:rPr>
                <w:rFonts w:ascii="Arial" w:eastAsia="Avenir Book" w:hAnsi="Arial" w:cs="Arial"/>
                <w:bCs/>
                <w:color w:val="000000" w:themeColor="text1"/>
                <w:shd w:val="clear" w:color="auto" w:fill="FFFFFF"/>
                <w:lang w:val="en-US" w:eastAsia="es-ES"/>
              </w:rPr>
            </w:pPr>
            <w:r w:rsidRPr="004676DD">
              <w:rPr>
                <w:rFonts w:ascii="Arial" w:eastAsia="Avenir Book" w:hAnsi="Arial" w:cs="Arial"/>
                <w:bCs/>
                <w:color w:val="000000" w:themeColor="text1"/>
                <w:shd w:val="clear" w:color="auto" w:fill="FFFFFF"/>
                <w:lang w:val="en-US" w:eastAsia="es-ES"/>
              </w:rPr>
              <w:t xml:space="preserve">International scientific journal "Social welfare: an interdisciplinary approach" </w:t>
            </w:r>
            <w:hyperlink r:id="rId19" w:history="1">
              <w:r w:rsidRPr="0034779D">
                <w:rPr>
                  <w:rStyle w:val="a8"/>
                  <w:rFonts w:ascii="Arial" w:eastAsia="Avenir Book" w:hAnsi="Arial" w:cs="Arial"/>
                  <w:bCs/>
                  <w:shd w:val="clear" w:color="auto" w:fill="FFFFFF"/>
                  <w:lang w:val="en-US" w:eastAsia="es-ES"/>
                </w:rPr>
                <w:t>http://socialwelfare.eu/</w:t>
              </w:r>
            </w:hyperlink>
            <w:r>
              <w:rPr>
                <w:rFonts w:ascii="Arial" w:eastAsia="Avenir Book" w:hAnsi="Arial" w:cs="Arial"/>
                <w:bCs/>
                <w:color w:val="000000" w:themeColor="text1"/>
                <w:shd w:val="clear" w:color="auto" w:fill="FFFFFF"/>
                <w:lang w:val="en-US" w:eastAsia="es-ES"/>
              </w:rPr>
              <w:t xml:space="preserve"> </w:t>
            </w:r>
          </w:p>
          <w:p w14:paraId="1C3E0F06" w14:textId="2B143A1C" w:rsidR="004676DD" w:rsidRDefault="004676DD" w:rsidP="00ED3725">
            <w:pPr>
              <w:rPr>
                <w:rFonts w:ascii="Arial" w:eastAsia="Avenir Book" w:hAnsi="Arial" w:cs="Arial"/>
                <w:bCs/>
                <w:color w:val="000000" w:themeColor="text1"/>
                <w:shd w:val="clear" w:color="auto" w:fill="FFFFFF"/>
                <w:lang w:val="uk-UA" w:eastAsia="es-ES"/>
              </w:rPr>
            </w:pPr>
            <w:r>
              <w:rPr>
                <w:rFonts w:ascii="Arial" w:eastAsia="Avenir Book" w:hAnsi="Arial" w:cs="Arial"/>
                <w:bCs/>
                <w:color w:val="000000" w:themeColor="text1"/>
                <w:shd w:val="clear" w:color="auto" w:fill="FFFFFF"/>
                <w:lang w:val="en-US" w:eastAsia="es-ES"/>
              </w:rPr>
              <w:t>S</w:t>
            </w:r>
            <w:proofErr w:type="spellStart"/>
            <w:r w:rsidRPr="004676DD">
              <w:rPr>
                <w:rFonts w:ascii="Arial" w:eastAsia="Avenir Book" w:hAnsi="Arial" w:cs="Arial"/>
                <w:bCs/>
                <w:color w:val="000000" w:themeColor="text1"/>
                <w:shd w:val="clear" w:color="auto" w:fill="FFFFFF"/>
                <w:lang w:val="uk-UA" w:eastAsia="es-ES"/>
              </w:rPr>
              <w:t>cientific</w:t>
            </w:r>
            <w:proofErr w:type="spellEnd"/>
            <w:r w:rsidRPr="004676DD">
              <w:rPr>
                <w:rFonts w:ascii="Arial" w:eastAsia="Avenir Book" w:hAnsi="Arial" w:cs="Arial"/>
                <w:bCs/>
                <w:color w:val="000000" w:themeColor="text1"/>
                <w:shd w:val="clear" w:color="auto" w:fill="FFFFFF"/>
                <w:lang w:val="uk-UA" w:eastAsia="es-ES"/>
              </w:rPr>
              <w:t xml:space="preserve"> </w:t>
            </w:r>
            <w:proofErr w:type="spellStart"/>
            <w:r w:rsidRPr="004676DD">
              <w:rPr>
                <w:rFonts w:ascii="Arial" w:eastAsia="Avenir Book" w:hAnsi="Arial" w:cs="Arial"/>
                <w:bCs/>
                <w:color w:val="000000" w:themeColor="text1"/>
                <w:shd w:val="clear" w:color="auto" w:fill="FFFFFF"/>
                <w:lang w:val="uk-UA" w:eastAsia="es-ES"/>
              </w:rPr>
              <w:t>journal</w:t>
            </w:r>
            <w:proofErr w:type="spellEnd"/>
            <w:r w:rsidRPr="004676DD">
              <w:rPr>
                <w:rFonts w:ascii="Arial" w:eastAsia="Avenir Book" w:hAnsi="Arial" w:cs="Arial"/>
                <w:bCs/>
                <w:color w:val="000000" w:themeColor="text1"/>
                <w:shd w:val="clear" w:color="auto" w:fill="FFFFFF"/>
                <w:lang w:val="uk-UA" w:eastAsia="es-ES"/>
              </w:rPr>
              <w:t xml:space="preserve"> "</w:t>
            </w:r>
            <w:proofErr w:type="spellStart"/>
            <w:r w:rsidRPr="004676DD">
              <w:rPr>
                <w:rFonts w:ascii="Arial" w:eastAsia="Avenir Book" w:hAnsi="Arial" w:cs="Arial"/>
                <w:bCs/>
                <w:color w:val="000000" w:themeColor="text1"/>
                <w:shd w:val="clear" w:color="auto" w:fill="FFFFFF"/>
                <w:lang w:val="uk-UA" w:eastAsia="es-ES"/>
              </w:rPr>
              <w:t>Education</w:t>
            </w:r>
            <w:proofErr w:type="spellEnd"/>
            <w:r w:rsidRPr="004676DD">
              <w:rPr>
                <w:rFonts w:ascii="Arial" w:eastAsia="Avenir Book" w:hAnsi="Arial" w:cs="Arial"/>
                <w:bCs/>
                <w:color w:val="000000" w:themeColor="text1"/>
                <w:shd w:val="clear" w:color="auto" w:fill="FFFFFF"/>
                <w:lang w:val="uk-UA" w:eastAsia="es-ES"/>
              </w:rPr>
              <w:t xml:space="preserve"> </w:t>
            </w:r>
            <w:proofErr w:type="spellStart"/>
            <w:r w:rsidRPr="004676DD">
              <w:rPr>
                <w:rFonts w:ascii="Arial" w:eastAsia="Avenir Book" w:hAnsi="Arial" w:cs="Arial"/>
                <w:bCs/>
                <w:color w:val="000000" w:themeColor="text1"/>
                <w:shd w:val="clear" w:color="auto" w:fill="FFFFFF"/>
                <w:lang w:val="uk-UA" w:eastAsia="es-ES"/>
              </w:rPr>
              <w:t>of</w:t>
            </w:r>
            <w:proofErr w:type="spellEnd"/>
            <w:r w:rsidRPr="004676DD">
              <w:rPr>
                <w:rFonts w:ascii="Arial" w:eastAsia="Avenir Book" w:hAnsi="Arial" w:cs="Arial"/>
                <w:bCs/>
                <w:color w:val="000000" w:themeColor="text1"/>
                <w:shd w:val="clear" w:color="auto" w:fill="FFFFFF"/>
                <w:lang w:val="uk-UA" w:eastAsia="es-ES"/>
              </w:rPr>
              <w:t xml:space="preserve"> </w:t>
            </w:r>
            <w:proofErr w:type="spellStart"/>
            <w:r w:rsidRPr="004676DD">
              <w:rPr>
                <w:rFonts w:ascii="Arial" w:eastAsia="Avenir Book" w:hAnsi="Arial" w:cs="Arial"/>
                <w:bCs/>
                <w:color w:val="000000" w:themeColor="text1"/>
                <w:shd w:val="clear" w:color="auto" w:fill="FFFFFF"/>
                <w:lang w:val="uk-UA" w:eastAsia="es-ES"/>
              </w:rPr>
              <w:t>the</w:t>
            </w:r>
            <w:proofErr w:type="spellEnd"/>
            <w:r w:rsidRPr="004676DD">
              <w:rPr>
                <w:rFonts w:ascii="Arial" w:eastAsia="Avenir Book" w:hAnsi="Arial" w:cs="Arial"/>
                <w:bCs/>
                <w:color w:val="000000" w:themeColor="text1"/>
                <w:shd w:val="clear" w:color="auto" w:fill="FFFFFF"/>
                <w:lang w:val="uk-UA" w:eastAsia="es-ES"/>
              </w:rPr>
              <w:t xml:space="preserve"> </w:t>
            </w:r>
            <w:proofErr w:type="spellStart"/>
            <w:r w:rsidRPr="004676DD">
              <w:rPr>
                <w:rFonts w:ascii="Arial" w:eastAsia="Avenir Book" w:hAnsi="Arial" w:cs="Arial"/>
                <w:bCs/>
                <w:color w:val="000000" w:themeColor="text1"/>
                <w:shd w:val="clear" w:color="auto" w:fill="FFFFFF"/>
                <w:lang w:val="uk-UA" w:eastAsia="es-ES"/>
              </w:rPr>
              <w:t>region</w:t>
            </w:r>
            <w:proofErr w:type="spellEnd"/>
            <w:r w:rsidRPr="004676DD">
              <w:rPr>
                <w:rFonts w:ascii="Arial" w:eastAsia="Avenir Book" w:hAnsi="Arial" w:cs="Arial"/>
                <w:bCs/>
                <w:color w:val="000000" w:themeColor="text1"/>
                <w:shd w:val="clear" w:color="auto" w:fill="FFFFFF"/>
                <w:lang w:val="uk-UA" w:eastAsia="es-ES"/>
              </w:rPr>
              <w:t xml:space="preserve"> - </w:t>
            </w:r>
            <w:proofErr w:type="spellStart"/>
            <w:r w:rsidRPr="004676DD">
              <w:rPr>
                <w:rFonts w:ascii="Arial" w:eastAsia="Avenir Book" w:hAnsi="Arial" w:cs="Arial"/>
                <w:bCs/>
                <w:color w:val="000000" w:themeColor="text1"/>
                <w:shd w:val="clear" w:color="auto" w:fill="FFFFFF"/>
                <w:lang w:val="uk-UA" w:eastAsia="es-ES"/>
              </w:rPr>
              <w:t>political</w:t>
            </w:r>
            <w:proofErr w:type="spellEnd"/>
            <w:r w:rsidRPr="004676DD">
              <w:rPr>
                <w:rFonts w:ascii="Arial" w:eastAsia="Avenir Book" w:hAnsi="Arial" w:cs="Arial"/>
                <w:bCs/>
                <w:color w:val="000000" w:themeColor="text1"/>
                <w:shd w:val="clear" w:color="auto" w:fill="FFFFFF"/>
                <w:lang w:val="uk-UA" w:eastAsia="es-ES"/>
              </w:rPr>
              <w:t xml:space="preserve"> </w:t>
            </w:r>
            <w:proofErr w:type="spellStart"/>
            <w:r w:rsidRPr="004676DD">
              <w:rPr>
                <w:rFonts w:ascii="Arial" w:eastAsia="Avenir Book" w:hAnsi="Arial" w:cs="Arial"/>
                <w:bCs/>
                <w:color w:val="000000" w:themeColor="text1"/>
                <w:shd w:val="clear" w:color="auto" w:fill="FFFFFF"/>
                <w:lang w:val="uk-UA" w:eastAsia="es-ES"/>
              </w:rPr>
              <w:t>science</w:t>
            </w:r>
            <w:proofErr w:type="spellEnd"/>
            <w:r w:rsidRPr="004676DD">
              <w:rPr>
                <w:rFonts w:ascii="Arial" w:eastAsia="Avenir Book" w:hAnsi="Arial" w:cs="Arial"/>
                <w:bCs/>
                <w:color w:val="000000" w:themeColor="text1"/>
                <w:shd w:val="clear" w:color="auto" w:fill="FFFFFF"/>
                <w:lang w:val="uk-UA" w:eastAsia="es-ES"/>
              </w:rPr>
              <w:t xml:space="preserve">, </w:t>
            </w:r>
            <w:proofErr w:type="spellStart"/>
            <w:r w:rsidRPr="004676DD">
              <w:rPr>
                <w:rFonts w:ascii="Arial" w:eastAsia="Avenir Book" w:hAnsi="Arial" w:cs="Arial"/>
                <w:bCs/>
                <w:color w:val="000000" w:themeColor="text1"/>
                <w:shd w:val="clear" w:color="auto" w:fill="FFFFFF"/>
                <w:lang w:val="uk-UA" w:eastAsia="es-ES"/>
              </w:rPr>
              <w:t>psychology</w:t>
            </w:r>
            <w:proofErr w:type="spellEnd"/>
            <w:r w:rsidRPr="004676DD">
              <w:rPr>
                <w:rFonts w:ascii="Arial" w:eastAsia="Avenir Book" w:hAnsi="Arial" w:cs="Arial"/>
                <w:bCs/>
                <w:color w:val="000000" w:themeColor="text1"/>
                <w:shd w:val="clear" w:color="auto" w:fill="FFFFFF"/>
                <w:lang w:val="uk-UA" w:eastAsia="es-ES"/>
              </w:rPr>
              <w:t xml:space="preserve">, </w:t>
            </w:r>
            <w:proofErr w:type="spellStart"/>
            <w:r w:rsidRPr="004676DD">
              <w:rPr>
                <w:rFonts w:ascii="Arial" w:eastAsia="Avenir Book" w:hAnsi="Arial" w:cs="Arial"/>
                <w:bCs/>
                <w:color w:val="000000" w:themeColor="text1"/>
                <w:shd w:val="clear" w:color="auto" w:fill="FFFFFF"/>
                <w:lang w:val="uk-UA" w:eastAsia="es-ES"/>
              </w:rPr>
              <w:t>communications</w:t>
            </w:r>
            <w:proofErr w:type="spellEnd"/>
            <w:r w:rsidRPr="004676DD">
              <w:rPr>
                <w:rFonts w:ascii="Arial" w:eastAsia="Avenir Book" w:hAnsi="Arial" w:cs="Arial"/>
                <w:bCs/>
                <w:color w:val="000000" w:themeColor="text1"/>
                <w:shd w:val="clear" w:color="auto" w:fill="FFFFFF"/>
                <w:lang w:val="uk-UA" w:eastAsia="es-ES"/>
              </w:rPr>
              <w:t xml:space="preserve">" </w:t>
            </w:r>
            <w:hyperlink r:id="rId20" w:history="1">
              <w:r w:rsidRPr="0034779D">
                <w:rPr>
                  <w:rStyle w:val="a8"/>
                  <w:rFonts w:ascii="Arial" w:eastAsia="Avenir Book" w:hAnsi="Arial" w:cs="Arial"/>
                  <w:bCs/>
                  <w:shd w:val="clear" w:color="auto" w:fill="FFFFFF"/>
                  <w:lang w:val="uk-UA" w:eastAsia="es-ES"/>
                </w:rPr>
                <w:t>http://social-science.uu.edu.ua/</w:t>
              </w:r>
            </w:hyperlink>
          </w:p>
          <w:p w14:paraId="581A781F" w14:textId="314CE115" w:rsidR="004676DD" w:rsidRDefault="004676DD" w:rsidP="00ED3725">
            <w:pPr>
              <w:rPr>
                <w:rFonts w:ascii="Arial" w:eastAsia="Avenir Book" w:hAnsi="Arial" w:cs="Arial"/>
                <w:bCs/>
                <w:color w:val="000000" w:themeColor="text1"/>
                <w:shd w:val="clear" w:color="auto" w:fill="FFFFFF"/>
                <w:lang w:val="en-US" w:eastAsia="es-ES"/>
              </w:rPr>
            </w:pPr>
            <w:proofErr w:type="spellStart"/>
            <w:r w:rsidRPr="004676DD">
              <w:rPr>
                <w:rFonts w:ascii="Arial" w:eastAsia="Avenir Book" w:hAnsi="Arial" w:cs="Arial"/>
                <w:bCs/>
                <w:color w:val="000000" w:themeColor="text1"/>
                <w:shd w:val="clear" w:color="auto" w:fill="FFFFFF"/>
                <w:lang w:val="uk-UA" w:eastAsia="es-ES"/>
              </w:rPr>
              <w:t>Scientific</w:t>
            </w:r>
            <w:proofErr w:type="spellEnd"/>
            <w:r w:rsidRPr="004676DD">
              <w:rPr>
                <w:rFonts w:ascii="Arial" w:eastAsia="Avenir Book" w:hAnsi="Arial" w:cs="Arial"/>
                <w:bCs/>
                <w:color w:val="000000" w:themeColor="text1"/>
                <w:shd w:val="clear" w:color="auto" w:fill="FFFFFF"/>
                <w:lang w:val="uk-UA" w:eastAsia="es-ES"/>
              </w:rPr>
              <w:t xml:space="preserve"> </w:t>
            </w:r>
            <w:proofErr w:type="spellStart"/>
            <w:r w:rsidRPr="004676DD">
              <w:rPr>
                <w:rFonts w:ascii="Arial" w:eastAsia="Avenir Book" w:hAnsi="Arial" w:cs="Arial"/>
                <w:bCs/>
                <w:color w:val="000000" w:themeColor="text1"/>
                <w:shd w:val="clear" w:color="auto" w:fill="FFFFFF"/>
                <w:lang w:val="uk-UA" w:eastAsia="es-ES"/>
              </w:rPr>
              <w:t>journal</w:t>
            </w:r>
            <w:proofErr w:type="spellEnd"/>
            <w:r w:rsidRPr="004676DD">
              <w:rPr>
                <w:rFonts w:ascii="Arial" w:eastAsia="Avenir Book" w:hAnsi="Arial" w:cs="Arial"/>
                <w:bCs/>
                <w:color w:val="000000" w:themeColor="text1"/>
                <w:shd w:val="clear" w:color="auto" w:fill="FFFFFF"/>
                <w:lang w:val="uk-UA" w:eastAsia="es-ES"/>
              </w:rPr>
              <w:t xml:space="preserve"> "</w:t>
            </w:r>
            <w:proofErr w:type="spellStart"/>
            <w:r w:rsidRPr="004676DD">
              <w:rPr>
                <w:rFonts w:ascii="Arial" w:eastAsia="Avenir Book" w:hAnsi="Arial" w:cs="Arial"/>
                <w:bCs/>
                <w:color w:val="000000" w:themeColor="text1"/>
                <w:shd w:val="clear" w:color="auto" w:fill="FFFFFF"/>
                <w:lang w:val="uk-UA" w:eastAsia="es-ES"/>
              </w:rPr>
              <w:t>Actual</w:t>
            </w:r>
            <w:proofErr w:type="spellEnd"/>
            <w:r w:rsidRPr="004676DD">
              <w:rPr>
                <w:rFonts w:ascii="Arial" w:eastAsia="Avenir Book" w:hAnsi="Arial" w:cs="Arial"/>
                <w:bCs/>
                <w:color w:val="000000" w:themeColor="text1"/>
                <w:shd w:val="clear" w:color="auto" w:fill="FFFFFF"/>
                <w:lang w:val="uk-UA" w:eastAsia="es-ES"/>
              </w:rPr>
              <w:t xml:space="preserve"> </w:t>
            </w:r>
            <w:proofErr w:type="spellStart"/>
            <w:r w:rsidRPr="004676DD">
              <w:rPr>
                <w:rFonts w:ascii="Arial" w:eastAsia="Avenir Book" w:hAnsi="Arial" w:cs="Arial"/>
                <w:bCs/>
                <w:color w:val="000000" w:themeColor="text1"/>
                <w:shd w:val="clear" w:color="auto" w:fill="FFFFFF"/>
                <w:lang w:val="uk-UA" w:eastAsia="es-ES"/>
              </w:rPr>
              <w:t>problems</w:t>
            </w:r>
            <w:proofErr w:type="spellEnd"/>
            <w:r w:rsidRPr="004676DD">
              <w:rPr>
                <w:rFonts w:ascii="Arial" w:eastAsia="Avenir Book" w:hAnsi="Arial" w:cs="Arial"/>
                <w:bCs/>
                <w:color w:val="000000" w:themeColor="text1"/>
                <w:shd w:val="clear" w:color="auto" w:fill="FFFFFF"/>
                <w:lang w:val="uk-UA" w:eastAsia="es-ES"/>
              </w:rPr>
              <w:t xml:space="preserve"> </w:t>
            </w:r>
            <w:proofErr w:type="spellStart"/>
            <w:r w:rsidRPr="004676DD">
              <w:rPr>
                <w:rFonts w:ascii="Arial" w:eastAsia="Avenir Book" w:hAnsi="Arial" w:cs="Arial"/>
                <w:bCs/>
                <w:color w:val="000000" w:themeColor="text1"/>
                <w:shd w:val="clear" w:color="auto" w:fill="FFFFFF"/>
                <w:lang w:val="uk-UA" w:eastAsia="es-ES"/>
              </w:rPr>
              <w:t>of</w:t>
            </w:r>
            <w:proofErr w:type="spellEnd"/>
            <w:r w:rsidRPr="004676DD">
              <w:rPr>
                <w:rFonts w:ascii="Arial" w:eastAsia="Avenir Book" w:hAnsi="Arial" w:cs="Arial"/>
                <w:bCs/>
                <w:color w:val="000000" w:themeColor="text1"/>
                <w:shd w:val="clear" w:color="auto" w:fill="FFFFFF"/>
                <w:lang w:val="uk-UA" w:eastAsia="es-ES"/>
              </w:rPr>
              <w:t xml:space="preserve"> </w:t>
            </w:r>
            <w:proofErr w:type="spellStart"/>
            <w:r w:rsidRPr="004676DD">
              <w:rPr>
                <w:rFonts w:ascii="Arial" w:eastAsia="Avenir Book" w:hAnsi="Arial" w:cs="Arial"/>
                <w:bCs/>
                <w:color w:val="000000" w:themeColor="text1"/>
                <w:shd w:val="clear" w:color="auto" w:fill="FFFFFF"/>
                <w:lang w:val="uk-UA" w:eastAsia="es-ES"/>
              </w:rPr>
              <w:t>education</w:t>
            </w:r>
            <w:proofErr w:type="spellEnd"/>
            <w:r w:rsidRPr="004676DD">
              <w:rPr>
                <w:rFonts w:ascii="Arial" w:eastAsia="Avenir Book" w:hAnsi="Arial" w:cs="Arial"/>
                <w:bCs/>
                <w:color w:val="000000" w:themeColor="text1"/>
                <w:shd w:val="clear" w:color="auto" w:fill="FFFFFF"/>
                <w:lang w:val="uk-UA" w:eastAsia="es-ES"/>
              </w:rPr>
              <w:t xml:space="preserve"> </w:t>
            </w:r>
            <w:proofErr w:type="spellStart"/>
            <w:r w:rsidRPr="004676DD">
              <w:rPr>
                <w:rFonts w:ascii="Arial" w:eastAsia="Avenir Book" w:hAnsi="Arial" w:cs="Arial"/>
                <w:bCs/>
                <w:color w:val="000000" w:themeColor="text1"/>
                <w:shd w:val="clear" w:color="auto" w:fill="FFFFFF"/>
                <w:lang w:val="uk-UA" w:eastAsia="es-ES"/>
              </w:rPr>
              <w:t>and</w:t>
            </w:r>
            <w:proofErr w:type="spellEnd"/>
            <w:r w:rsidRPr="004676DD">
              <w:rPr>
                <w:rFonts w:ascii="Arial" w:eastAsia="Avenir Book" w:hAnsi="Arial" w:cs="Arial"/>
                <w:bCs/>
                <w:color w:val="000000" w:themeColor="text1"/>
                <w:shd w:val="clear" w:color="auto" w:fill="FFFFFF"/>
                <w:lang w:val="uk-UA" w:eastAsia="es-ES"/>
              </w:rPr>
              <w:t xml:space="preserve"> </w:t>
            </w:r>
            <w:proofErr w:type="spellStart"/>
            <w:r w:rsidRPr="004676DD">
              <w:rPr>
                <w:rFonts w:ascii="Arial" w:eastAsia="Avenir Book" w:hAnsi="Arial" w:cs="Arial"/>
                <w:bCs/>
                <w:color w:val="000000" w:themeColor="text1"/>
                <w:shd w:val="clear" w:color="auto" w:fill="FFFFFF"/>
                <w:lang w:val="uk-UA" w:eastAsia="es-ES"/>
              </w:rPr>
              <w:t>upbringing</w:t>
            </w:r>
            <w:proofErr w:type="spellEnd"/>
            <w:r w:rsidRPr="004676DD">
              <w:rPr>
                <w:rFonts w:ascii="Arial" w:eastAsia="Avenir Book" w:hAnsi="Arial" w:cs="Arial"/>
                <w:bCs/>
                <w:color w:val="000000" w:themeColor="text1"/>
                <w:shd w:val="clear" w:color="auto" w:fill="FFFFFF"/>
                <w:lang w:val="uk-UA" w:eastAsia="es-ES"/>
              </w:rPr>
              <w:t xml:space="preserve"> </w:t>
            </w:r>
            <w:proofErr w:type="spellStart"/>
            <w:r w:rsidRPr="004676DD">
              <w:rPr>
                <w:rFonts w:ascii="Arial" w:eastAsia="Avenir Book" w:hAnsi="Arial" w:cs="Arial"/>
                <w:bCs/>
                <w:color w:val="000000" w:themeColor="text1"/>
                <w:shd w:val="clear" w:color="auto" w:fill="FFFFFF"/>
                <w:lang w:val="uk-UA" w:eastAsia="es-ES"/>
              </w:rPr>
              <w:t>of</w:t>
            </w:r>
            <w:proofErr w:type="spellEnd"/>
            <w:r w:rsidRPr="004676DD">
              <w:rPr>
                <w:rFonts w:ascii="Arial" w:eastAsia="Avenir Book" w:hAnsi="Arial" w:cs="Arial"/>
                <w:bCs/>
                <w:color w:val="000000" w:themeColor="text1"/>
                <w:shd w:val="clear" w:color="auto" w:fill="FFFFFF"/>
                <w:lang w:val="uk-UA" w:eastAsia="es-ES"/>
              </w:rPr>
              <w:t xml:space="preserve"> </w:t>
            </w:r>
            <w:proofErr w:type="spellStart"/>
            <w:r w:rsidRPr="004676DD">
              <w:rPr>
                <w:rFonts w:ascii="Arial" w:eastAsia="Avenir Book" w:hAnsi="Arial" w:cs="Arial"/>
                <w:bCs/>
                <w:color w:val="000000" w:themeColor="text1"/>
                <w:shd w:val="clear" w:color="auto" w:fill="FFFFFF"/>
                <w:lang w:val="uk-UA" w:eastAsia="es-ES"/>
              </w:rPr>
              <w:t>people</w:t>
            </w:r>
            <w:proofErr w:type="spellEnd"/>
            <w:r w:rsidRPr="004676DD">
              <w:rPr>
                <w:rFonts w:ascii="Arial" w:eastAsia="Avenir Book" w:hAnsi="Arial" w:cs="Arial"/>
                <w:bCs/>
                <w:color w:val="000000" w:themeColor="text1"/>
                <w:shd w:val="clear" w:color="auto" w:fill="FFFFFF"/>
                <w:lang w:val="uk-UA" w:eastAsia="es-ES"/>
              </w:rPr>
              <w:t xml:space="preserve"> </w:t>
            </w:r>
            <w:proofErr w:type="spellStart"/>
            <w:r w:rsidRPr="004676DD">
              <w:rPr>
                <w:rFonts w:ascii="Arial" w:eastAsia="Avenir Book" w:hAnsi="Arial" w:cs="Arial"/>
                <w:bCs/>
                <w:color w:val="000000" w:themeColor="text1"/>
                <w:shd w:val="clear" w:color="auto" w:fill="FFFFFF"/>
                <w:lang w:val="uk-UA" w:eastAsia="es-ES"/>
              </w:rPr>
              <w:t>with</w:t>
            </w:r>
            <w:proofErr w:type="spellEnd"/>
            <w:r w:rsidRPr="004676DD">
              <w:rPr>
                <w:rFonts w:ascii="Arial" w:eastAsia="Avenir Book" w:hAnsi="Arial" w:cs="Arial"/>
                <w:bCs/>
                <w:color w:val="000000" w:themeColor="text1"/>
                <w:shd w:val="clear" w:color="auto" w:fill="FFFFFF"/>
                <w:lang w:val="uk-UA" w:eastAsia="es-ES"/>
              </w:rPr>
              <w:t xml:space="preserve"> </w:t>
            </w:r>
            <w:proofErr w:type="spellStart"/>
            <w:r w:rsidRPr="004676DD">
              <w:rPr>
                <w:rFonts w:ascii="Arial" w:eastAsia="Avenir Book" w:hAnsi="Arial" w:cs="Arial"/>
                <w:bCs/>
                <w:color w:val="000000" w:themeColor="text1"/>
                <w:shd w:val="clear" w:color="auto" w:fill="FFFFFF"/>
                <w:lang w:val="uk-UA" w:eastAsia="es-ES"/>
              </w:rPr>
              <w:t>special</w:t>
            </w:r>
            <w:proofErr w:type="spellEnd"/>
            <w:r w:rsidRPr="004676DD">
              <w:rPr>
                <w:rFonts w:ascii="Arial" w:eastAsia="Avenir Book" w:hAnsi="Arial" w:cs="Arial"/>
                <w:bCs/>
                <w:color w:val="000000" w:themeColor="text1"/>
                <w:shd w:val="clear" w:color="auto" w:fill="FFFFFF"/>
                <w:lang w:val="uk-UA" w:eastAsia="es-ES"/>
              </w:rPr>
              <w:t xml:space="preserve"> </w:t>
            </w:r>
            <w:proofErr w:type="spellStart"/>
            <w:r w:rsidRPr="004676DD">
              <w:rPr>
                <w:rFonts w:ascii="Arial" w:eastAsia="Avenir Book" w:hAnsi="Arial" w:cs="Arial"/>
                <w:bCs/>
                <w:color w:val="000000" w:themeColor="text1"/>
                <w:shd w:val="clear" w:color="auto" w:fill="FFFFFF"/>
                <w:lang w:val="uk-UA" w:eastAsia="es-ES"/>
              </w:rPr>
              <w:t>needs</w:t>
            </w:r>
            <w:proofErr w:type="spellEnd"/>
            <w:r w:rsidRPr="004676DD">
              <w:rPr>
                <w:rFonts w:ascii="Arial" w:eastAsia="Avenir Book" w:hAnsi="Arial" w:cs="Arial"/>
                <w:bCs/>
                <w:color w:val="000000" w:themeColor="text1"/>
                <w:shd w:val="clear" w:color="auto" w:fill="FFFFFF"/>
                <w:lang w:val="uk-UA" w:eastAsia="es-ES"/>
              </w:rPr>
              <w:t xml:space="preserve">" </w:t>
            </w:r>
            <w:hyperlink r:id="rId21" w:history="1">
              <w:r w:rsidRPr="0034779D">
                <w:rPr>
                  <w:rStyle w:val="a8"/>
                  <w:rFonts w:ascii="Arial" w:eastAsia="Avenir Book" w:hAnsi="Arial" w:cs="Arial"/>
                  <w:bCs/>
                  <w:shd w:val="clear" w:color="auto" w:fill="FFFFFF"/>
                  <w:lang w:val="uk-UA" w:eastAsia="es-ES"/>
                </w:rPr>
                <w:t>http://ap.uu.edu.ua/</w:t>
              </w:r>
            </w:hyperlink>
            <w:r>
              <w:rPr>
                <w:rFonts w:ascii="Arial" w:eastAsia="Avenir Book" w:hAnsi="Arial" w:cs="Arial"/>
                <w:bCs/>
                <w:color w:val="000000" w:themeColor="text1"/>
                <w:shd w:val="clear" w:color="auto" w:fill="FFFFFF"/>
                <w:lang w:val="en-US" w:eastAsia="es-ES"/>
              </w:rPr>
              <w:t xml:space="preserve"> </w:t>
            </w:r>
          </w:p>
          <w:p w14:paraId="6D63BDBD" w14:textId="2BD1E306" w:rsidR="004676DD" w:rsidRPr="004676DD" w:rsidRDefault="004676DD" w:rsidP="00ED3725">
            <w:pPr>
              <w:rPr>
                <w:rFonts w:ascii="Arial" w:eastAsia="Avenir Book" w:hAnsi="Arial" w:cs="Arial"/>
                <w:bCs/>
                <w:color w:val="000000" w:themeColor="text1"/>
                <w:shd w:val="clear" w:color="auto" w:fill="FFFFFF"/>
                <w:lang w:val="en-US" w:eastAsia="es-ES"/>
              </w:rPr>
            </w:pPr>
            <w:r w:rsidRPr="004676DD">
              <w:rPr>
                <w:rFonts w:ascii="Arial" w:eastAsia="Avenir Book" w:hAnsi="Arial" w:cs="Arial"/>
                <w:bCs/>
                <w:color w:val="000000" w:themeColor="text1"/>
                <w:shd w:val="clear" w:color="auto" w:fill="FFFFFF"/>
                <w:lang w:val="en-US" w:eastAsia="es-ES"/>
              </w:rPr>
              <w:t xml:space="preserve">Internet support of the educational process </w:t>
            </w:r>
            <w:hyperlink r:id="rId22" w:history="1">
              <w:r w:rsidRPr="0034779D">
                <w:rPr>
                  <w:rStyle w:val="a8"/>
                  <w:rFonts w:ascii="Arial" w:eastAsia="Avenir Book" w:hAnsi="Arial" w:cs="Arial"/>
                  <w:bCs/>
                  <w:shd w:val="clear" w:color="auto" w:fill="FFFFFF"/>
                  <w:lang w:val="en-US" w:eastAsia="es-ES"/>
                </w:rPr>
                <w:t>http://vo.ukraine.edu.ua/</w:t>
              </w:r>
            </w:hyperlink>
            <w:r>
              <w:rPr>
                <w:rFonts w:ascii="Arial" w:eastAsia="Avenir Book" w:hAnsi="Arial" w:cs="Arial"/>
                <w:bCs/>
                <w:color w:val="000000" w:themeColor="text1"/>
                <w:shd w:val="clear" w:color="auto" w:fill="FFFFFF"/>
                <w:lang w:val="en-US" w:eastAsia="es-ES"/>
              </w:rPr>
              <w:t xml:space="preserve"> </w:t>
            </w:r>
          </w:p>
          <w:p w14:paraId="6821F9C3" w14:textId="31015C48" w:rsidR="00ED3725" w:rsidRPr="00ED3725" w:rsidRDefault="00ED3725" w:rsidP="00ED3725">
            <w:pPr>
              <w:rPr>
                <w:rFonts w:ascii="Arial" w:eastAsia="Avenir Book" w:hAnsi="Arial" w:cs="Arial"/>
                <w:bCs/>
                <w:color w:val="000000" w:themeColor="text1"/>
                <w:shd w:val="clear" w:color="auto" w:fill="FFFFFF"/>
                <w:lang w:val="uk-UA" w:eastAsia="es-ES"/>
              </w:rPr>
            </w:pPr>
            <w:r w:rsidRPr="00ED3725">
              <w:rPr>
                <w:rFonts w:ascii="Arial" w:eastAsia="Avenir Book" w:hAnsi="Arial" w:cs="Arial"/>
                <w:bCs/>
                <w:color w:val="000000" w:themeColor="text1"/>
                <w:shd w:val="clear" w:color="auto" w:fill="FFFFFF"/>
                <w:lang w:val="uk-UA" w:eastAsia="es-ES"/>
              </w:rPr>
              <w:t xml:space="preserve">UU </w:t>
            </w:r>
            <w:proofErr w:type="spellStart"/>
            <w:r w:rsidRPr="00ED3725">
              <w:rPr>
                <w:rFonts w:ascii="Arial" w:eastAsia="Avenir Book" w:hAnsi="Arial" w:cs="Arial"/>
                <w:bCs/>
                <w:color w:val="000000" w:themeColor="text1"/>
                <w:shd w:val="clear" w:color="auto" w:fill="FFFFFF"/>
                <w:lang w:val="uk-UA" w:eastAsia="es-ES"/>
              </w:rPr>
              <w:t>Digest</w:t>
            </w:r>
            <w:proofErr w:type="spellEnd"/>
            <w:r w:rsidRPr="00ED3725">
              <w:rPr>
                <w:rFonts w:ascii="Arial" w:eastAsia="Avenir Book" w:hAnsi="Arial" w:cs="Arial"/>
                <w:bCs/>
                <w:color w:val="000000" w:themeColor="text1"/>
                <w:shd w:val="clear" w:color="auto" w:fill="FFFFFF"/>
                <w:lang w:val="uk-UA" w:eastAsia="es-ES"/>
              </w:rPr>
              <w:t xml:space="preserve"> (</w:t>
            </w:r>
            <w:proofErr w:type="spellStart"/>
            <w:r w:rsidRPr="00ED3725">
              <w:rPr>
                <w:rFonts w:ascii="Arial" w:eastAsia="Avenir Book" w:hAnsi="Arial" w:cs="Arial"/>
                <w:bCs/>
                <w:color w:val="000000" w:themeColor="text1"/>
                <w:shd w:val="clear" w:color="auto" w:fill="FFFFFF"/>
                <w:lang w:val="uk-UA" w:eastAsia="es-ES"/>
              </w:rPr>
              <w:t>video</w:t>
            </w:r>
            <w:proofErr w:type="spellEnd"/>
            <w:r w:rsidRPr="00ED3725">
              <w:rPr>
                <w:rFonts w:ascii="Arial" w:eastAsia="Avenir Book" w:hAnsi="Arial" w:cs="Arial"/>
                <w:bCs/>
                <w:color w:val="000000" w:themeColor="text1"/>
                <w:shd w:val="clear" w:color="auto" w:fill="FFFFFF"/>
                <w:lang w:val="uk-UA" w:eastAsia="es-ES"/>
              </w:rPr>
              <w:t xml:space="preserve"> </w:t>
            </w:r>
            <w:proofErr w:type="spellStart"/>
            <w:r w:rsidRPr="00ED3725">
              <w:rPr>
                <w:rFonts w:ascii="Arial" w:eastAsia="Avenir Book" w:hAnsi="Arial" w:cs="Arial"/>
                <w:bCs/>
                <w:color w:val="000000" w:themeColor="text1"/>
                <w:shd w:val="clear" w:color="auto" w:fill="FFFFFF"/>
                <w:lang w:val="uk-UA" w:eastAsia="es-ES"/>
              </w:rPr>
              <w:t>channel</w:t>
            </w:r>
            <w:proofErr w:type="spellEnd"/>
            <w:r w:rsidRPr="00ED3725">
              <w:rPr>
                <w:rFonts w:ascii="Arial" w:eastAsia="Avenir Book" w:hAnsi="Arial" w:cs="Arial"/>
                <w:bCs/>
                <w:color w:val="000000" w:themeColor="text1"/>
                <w:shd w:val="clear" w:color="auto" w:fill="FFFFFF"/>
                <w:lang w:val="uk-UA" w:eastAsia="es-ES"/>
              </w:rPr>
              <w:t xml:space="preserve"> </w:t>
            </w:r>
            <w:proofErr w:type="spellStart"/>
            <w:r w:rsidRPr="00ED3725">
              <w:rPr>
                <w:rFonts w:ascii="Arial" w:eastAsia="Avenir Book" w:hAnsi="Arial" w:cs="Arial"/>
                <w:bCs/>
                <w:color w:val="000000" w:themeColor="text1"/>
                <w:shd w:val="clear" w:color="auto" w:fill="FFFFFF"/>
                <w:lang w:val="uk-UA" w:eastAsia="es-ES"/>
              </w:rPr>
              <w:t>of</w:t>
            </w:r>
            <w:proofErr w:type="spellEnd"/>
            <w:r w:rsidRPr="00ED3725">
              <w:rPr>
                <w:rFonts w:ascii="Arial" w:eastAsia="Avenir Book" w:hAnsi="Arial" w:cs="Arial"/>
                <w:bCs/>
                <w:color w:val="000000" w:themeColor="text1"/>
                <w:shd w:val="clear" w:color="auto" w:fill="FFFFFF"/>
                <w:lang w:val="uk-UA" w:eastAsia="es-ES"/>
              </w:rPr>
              <w:t xml:space="preserve"> </w:t>
            </w:r>
            <w:proofErr w:type="spellStart"/>
            <w:r w:rsidRPr="00ED3725">
              <w:rPr>
                <w:rFonts w:ascii="Arial" w:eastAsia="Avenir Book" w:hAnsi="Arial" w:cs="Arial"/>
                <w:bCs/>
                <w:color w:val="000000" w:themeColor="text1"/>
                <w:shd w:val="clear" w:color="auto" w:fill="FFFFFF"/>
                <w:lang w:val="uk-UA" w:eastAsia="es-ES"/>
              </w:rPr>
              <w:t>student</w:t>
            </w:r>
            <w:proofErr w:type="spellEnd"/>
            <w:r w:rsidRPr="00ED3725">
              <w:rPr>
                <w:rFonts w:ascii="Arial" w:eastAsia="Avenir Book" w:hAnsi="Arial" w:cs="Arial"/>
                <w:bCs/>
                <w:color w:val="000000" w:themeColor="text1"/>
                <w:shd w:val="clear" w:color="auto" w:fill="FFFFFF"/>
                <w:lang w:val="uk-UA" w:eastAsia="es-ES"/>
              </w:rPr>
              <w:t xml:space="preserve"> </w:t>
            </w:r>
            <w:proofErr w:type="spellStart"/>
            <w:r w:rsidRPr="00ED3725">
              <w:rPr>
                <w:rFonts w:ascii="Arial" w:eastAsia="Avenir Book" w:hAnsi="Arial" w:cs="Arial"/>
                <w:bCs/>
                <w:color w:val="000000" w:themeColor="text1"/>
                <w:shd w:val="clear" w:color="auto" w:fill="FFFFFF"/>
                <w:lang w:val="uk-UA" w:eastAsia="es-ES"/>
              </w:rPr>
              <w:t>self-government</w:t>
            </w:r>
            <w:proofErr w:type="spellEnd"/>
            <w:r w:rsidRPr="00ED3725">
              <w:rPr>
                <w:rFonts w:ascii="Arial" w:eastAsia="Avenir Book" w:hAnsi="Arial" w:cs="Arial"/>
                <w:bCs/>
                <w:color w:val="000000" w:themeColor="text1"/>
                <w:shd w:val="clear" w:color="auto" w:fill="FFFFFF"/>
                <w:lang w:val="uk-UA" w:eastAsia="es-ES"/>
              </w:rPr>
              <w:t>)</w:t>
            </w:r>
          </w:p>
          <w:p w14:paraId="24AF2189" w14:textId="7E66F2E2" w:rsidR="00ED3725" w:rsidRDefault="00F13BDA" w:rsidP="00ED3725">
            <w:pPr>
              <w:rPr>
                <w:rFonts w:ascii="Arial" w:eastAsia="Avenir Book" w:hAnsi="Arial" w:cs="Arial"/>
                <w:bCs/>
                <w:color w:val="000000" w:themeColor="text1"/>
                <w:shd w:val="clear" w:color="auto" w:fill="FFFFFF"/>
                <w:lang w:val="uk-UA" w:eastAsia="es-ES"/>
              </w:rPr>
            </w:pPr>
            <w:hyperlink r:id="rId23" w:history="1">
              <w:r w:rsidR="00ED3725" w:rsidRPr="0034779D">
                <w:rPr>
                  <w:rStyle w:val="a8"/>
                  <w:rFonts w:ascii="Arial" w:eastAsia="Avenir Book" w:hAnsi="Arial" w:cs="Arial"/>
                  <w:bCs/>
                  <w:shd w:val="clear" w:color="auto" w:fill="FFFFFF"/>
                  <w:lang w:val="uk-UA" w:eastAsia="es-ES"/>
                </w:rPr>
                <w:t>https://www.youtube.com/channel/UCrbnYa_gHr5l3PrShyURovQ</w:t>
              </w:r>
            </w:hyperlink>
          </w:p>
          <w:p w14:paraId="63FC5219" w14:textId="23CC74A4" w:rsidR="00106AB4" w:rsidRPr="00106AB4" w:rsidRDefault="00106AB4" w:rsidP="00106AB4">
            <w:pPr>
              <w:rPr>
                <w:rFonts w:ascii="Arial" w:eastAsia="Avenir Book" w:hAnsi="Arial" w:cs="Arial"/>
                <w:bCs/>
                <w:color w:val="000000" w:themeColor="text1"/>
                <w:shd w:val="clear" w:color="auto" w:fill="FFFFFF"/>
                <w:lang w:val="en-US" w:eastAsia="es-ES"/>
              </w:rPr>
            </w:pPr>
            <w:r w:rsidRPr="00106AB4">
              <w:rPr>
                <w:rFonts w:ascii="Arial" w:eastAsia="Avenir Book" w:hAnsi="Arial" w:cs="Arial"/>
                <w:bCs/>
                <w:color w:val="000000" w:themeColor="text1"/>
                <w:shd w:val="clear" w:color="auto" w:fill="FFFFFF"/>
                <w:lang w:val="en-US" w:eastAsia="es-ES"/>
              </w:rPr>
              <w:lastRenderedPageBreak/>
              <w:t xml:space="preserve">Audio-video studio of "Ukraine" University "Talan-studio" </w:t>
            </w:r>
            <w:hyperlink r:id="rId24" w:history="1">
              <w:r w:rsidR="00ED3725" w:rsidRPr="0034779D">
                <w:rPr>
                  <w:rStyle w:val="a8"/>
                  <w:rFonts w:ascii="Arial" w:eastAsia="Avenir Book" w:hAnsi="Arial" w:cs="Arial"/>
                  <w:bCs/>
                  <w:shd w:val="clear" w:color="auto" w:fill="FFFFFF"/>
                  <w:lang w:val="en-US" w:eastAsia="es-ES"/>
                </w:rPr>
                <w:t>http://www.talan-studio.com.ua</w:t>
              </w:r>
            </w:hyperlink>
            <w:r w:rsidR="00ED3725">
              <w:rPr>
                <w:rFonts w:ascii="Arial" w:eastAsia="Avenir Book" w:hAnsi="Arial" w:cs="Arial"/>
                <w:bCs/>
                <w:color w:val="000000" w:themeColor="text1"/>
                <w:shd w:val="clear" w:color="auto" w:fill="FFFFFF"/>
                <w:lang w:val="en-US" w:eastAsia="es-ES"/>
              </w:rPr>
              <w:t xml:space="preserve"> </w:t>
            </w:r>
          </w:p>
          <w:p w14:paraId="757CA683" w14:textId="77777777" w:rsidR="00BE2402" w:rsidRPr="00ED3725" w:rsidRDefault="00BE2402" w:rsidP="00BE2402">
            <w:pPr>
              <w:rPr>
                <w:rFonts w:ascii="Arial" w:eastAsia="Avenir Book" w:hAnsi="Arial" w:cs="Arial"/>
                <w:bCs/>
                <w:color w:val="000000" w:themeColor="text1"/>
                <w:shd w:val="clear" w:color="auto" w:fill="FFFFFF"/>
                <w:lang w:val="uk-UA" w:eastAsia="es-ES"/>
              </w:rPr>
            </w:pPr>
            <w:proofErr w:type="spellStart"/>
            <w:r w:rsidRPr="00ED3725">
              <w:rPr>
                <w:rFonts w:ascii="Arial" w:eastAsia="Avenir Book" w:hAnsi="Arial" w:cs="Arial"/>
                <w:bCs/>
                <w:color w:val="000000" w:themeColor="text1"/>
                <w:shd w:val="clear" w:color="auto" w:fill="FFFFFF"/>
                <w:lang w:val="uk-UA" w:eastAsia="es-ES"/>
              </w:rPr>
              <w:t>Hotel</w:t>
            </w:r>
            <w:proofErr w:type="spellEnd"/>
            <w:r w:rsidRPr="00ED3725">
              <w:rPr>
                <w:rFonts w:ascii="Arial" w:eastAsia="Avenir Book" w:hAnsi="Arial" w:cs="Arial"/>
                <w:bCs/>
                <w:color w:val="000000" w:themeColor="text1"/>
                <w:shd w:val="clear" w:color="auto" w:fill="FFFFFF"/>
                <w:lang w:val="uk-UA" w:eastAsia="es-ES"/>
              </w:rPr>
              <w:t xml:space="preserve"> </w:t>
            </w:r>
            <w:proofErr w:type="spellStart"/>
            <w:r w:rsidRPr="00ED3725">
              <w:rPr>
                <w:rFonts w:ascii="Arial" w:eastAsia="Avenir Book" w:hAnsi="Arial" w:cs="Arial"/>
                <w:bCs/>
                <w:color w:val="000000" w:themeColor="text1"/>
                <w:shd w:val="clear" w:color="auto" w:fill="FFFFFF"/>
                <w:lang w:val="uk-UA" w:eastAsia="es-ES"/>
              </w:rPr>
              <w:t>and</w:t>
            </w:r>
            <w:proofErr w:type="spellEnd"/>
            <w:r w:rsidRPr="00ED3725">
              <w:rPr>
                <w:rFonts w:ascii="Arial" w:eastAsia="Avenir Book" w:hAnsi="Arial" w:cs="Arial"/>
                <w:bCs/>
                <w:color w:val="000000" w:themeColor="text1"/>
                <w:shd w:val="clear" w:color="auto" w:fill="FFFFFF"/>
                <w:lang w:val="uk-UA" w:eastAsia="es-ES"/>
              </w:rPr>
              <w:t xml:space="preserve"> </w:t>
            </w:r>
            <w:proofErr w:type="spellStart"/>
            <w:r w:rsidRPr="00ED3725">
              <w:rPr>
                <w:rFonts w:ascii="Arial" w:eastAsia="Avenir Book" w:hAnsi="Arial" w:cs="Arial"/>
                <w:bCs/>
                <w:color w:val="000000" w:themeColor="text1"/>
                <w:shd w:val="clear" w:color="auto" w:fill="FFFFFF"/>
                <w:lang w:val="uk-UA" w:eastAsia="es-ES"/>
              </w:rPr>
              <w:t>recreation</w:t>
            </w:r>
            <w:proofErr w:type="spellEnd"/>
            <w:r w:rsidRPr="00ED3725">
              <w:rPr>
                <w:rFonts w:ascii="Arial" w:eastAsia="Avenir Book" w:hAnsi="Arial" w:cs="Arial"/>
                <w:bCs/>
                <w:color w:val="000000" w:themeColor="text1"/>
                <w:shd w:val="clear" w:color="auto" w:fill="FFFFFF"/>
                <w:lang w:val="uk-UA" w:eastAsia="es-ES"/>
              </w:rPr>
              <w:t xml:space="preserve"> </w:t>
            </w:r>
            <w:proofErr w:type="spellStart"/>
            <w:r w:rsidRPr="00ED3725">
              <w:rPr>
                <w:rFonts w:ascii="Arial" w:eastAsia="Avenir Book" w:hAnsi="Arial" w:cs="Arial"/>
                <w:bCs/>
                <w:color w:val="000000" w:themeColor="text1"/>
                <w:shd w:val="clear" w:color="auto" w:fill="FFFFFF"/>
                <w:lang w:val="uk-UA" w:eastAsia="es-ES"/>
              </w:rPr>
              <w:t>complex</w:t>
            </w:r>
            <w:proofErr w:type="spellEnd"/>
            <w:r w:rsidRPr="00ED3725">
              <w:rPr>
                <w:rFonts w:ascii="Arial" w:eastAsia="Avenir Book" w:hAnsi="Arial" w:cs="Arial"/>
                <w:bCs/>
                <w:color w:val="000000" w:themeColor="text1"/>
                <w:shd w:val="clear" w:color="auto" w:fill="FFFFFF"/>
                <w:lang w:val="uk-UA" w:eastAsia="es-ES"/>
              </w:rPr>
              <w:t xml:space="preserve"> "</w:t>
            </w:r>
            <w:proofErr w:type="spellStart"/>
            <w:r w:rsidRPr="00ED3725">
              <w:rPr>
                <w:rFonts w:ascii="Arial" w:eastAsia="Avenir Book" w:hAnsi="Arial" w:cs="Arial"/>
                <w:bCs/>
                <w:color w:val="000000" w:themeColor="text1"/>
                <w:shd w:val="clear" w:color="auto" w:fill="FFFFFF"/>
                <w:lang w:val="uk-UA" w:eastAsia="es-ES"/>
              </w:rPr>
              <w:t>Petrivska</w:t>
            </w:r>
            <w:proofErr w:type="spellEnd"/>
            <w:r w:rsidRPr="00ED3725">
              <w:rPr>
                <w:rFonts w:ascii="Arial" w:eastAsia="Avenir Book" w:hAnsi="Arial" w:cs="Arial"/>
                <w:bCs/>
                <w:color w:val="000000" w:themeColor="text1"/>
                <w:shd w:val="clear" w:color="auto" w:fill="FFFFFF"/>
                <w:lang w:val="uk-UA" w:eastAsia="es-ES"/>
              </w:rPr>
              <w:t xml:space="preserve"> </w:t>
            </w:r>
            <w:proofErr w:type="spellStart"/>
            <w:r w:rsidRPr="00ED3725">
              <w:rPr>
                <w:rFonts w:ascii="Arial" w:eastAsia="Avenir Book" w:hAnsi="Arial" w:cs="Arial"/>
                <w:bCs/>
                <w:color w:val="000000" w:themeColor="text1"/>
                <w:shd w:val="clear" w:color="auto" w:fill="FFFFFF"/>
                <w:lang w:val="uk-UA" w:eastAsia="es-ES"/>
              </w:rPr>
              <w:t>Sloboda</w:t>
            </w:r>
            <w:proofErr w:type="spellEnd"/>
            <w:r w:rsidRPr="00ED3725">
              <w:rPr>
                <w:rFonts w:ascii="Arial" w:eastAsia="Avenir Book" w:hAnsi="Arial" w:cs="Arial"/>
                <w:bCs/>
                <w:color w:val="000000" w:themeColor="text1"/>
                <w:shd w:val="clear" w:color="auto" w:fill="FFFFFF"/>
                <w:lang w:val="uk-UA" w:eastAsia="es-ES"/>
              </w:rPr>
              <w:t>" (</w:t>
            </w:r>
            <w:proofErr w:type="spellStart"/>
            <w:r w:rsidRPr="00ED3725">
              <w:rPr>
                <w:rFonts w:ascii="Arial" w:eastAsia="Avenir Book" w:hAnsi="Arial" w:cs="Arial"/>
                <w:bCs/>
                <w:color w:val="000000" w:themeColor="text1"/>
                <w:shd w:val="clear" w:color="auto" w:fill="FFFFFF"/>
                <w:lang w:val="uk-UA" w:eastAsia="es-ES"/>
              </w:rPr>
              <w:t>Transcarpathia</w:t>
            </w:r>
            <w:proofErr w:type="spellEnd"/>
            <w:r w:rsidRPr="00ED3725">
              <w:rPr>
                <w:rFonts w:ascii="Arial" w:eastAsia="Avenir Book" w:hAnsi="Arial" w:cs="Arial"/>
                <w:bCs/>
                <w:color w:val="000000" w:themeColor="text1"/>
                <w:shd w:val="clear" w:color="auto" w:fill="FFFFFF"/>
                <w:lang w:val="uk-UA" w:eastAsia="es-ES"/>
              </w:rPr>
              <w:t>)</w:t>
            </w:r>
          </w:p>
          <w:p w14:paraId="4A0CE8F9" w14:textId="77777777" w:rsidR="00BE2402" w:rsidRPr="00ED3725" w:rsidRDefault="00F13BDA" w:rsidP="00BE2402">
            <w:pPr>
              <w:rPr>
                <w:rFonts w:ascii="Arial" w:eastAsia="Avenir Book" w:hAnsi="Arial" w:cs="Arial"/>
                <w:bCs/>
                <w:color w:val="000000" w:themeColor="text1"/>
                <w:shd w:val="clear" w:color="auto" w:fill="FFFFFF"/>
                <w:lang w:val="en-US" w:eastAsia="es-ES"/>
              </w:rPr>
            </w:pPr>
            <w:hyperlink r:id="rId25" w:history="1">
              <w:r w:rsidR="00BE2402" w:rsidRPr="0034779D">
                <w:rPr>
                  <w:rStyle w:val="a8"/>
                  <w:rFonts w:ascii="Arial" w:eastAsia="Avenir Book" w:hAnsi="Arial" w:cs="Arial"/>
                  <w:bCs/>
                  <w:shd w:val="clear" w:color="auto" w:fill="FFFFFF"/>
                  <w:lang w:val="uk-UA" w:eastAsia="es-ES"/>
                </w:rPr>
                <w:t>http://psloboda.at.ua/</w:t>
              </w:r>
            </w:hyperlink>
            <w:r w:rsidR="00BE2402">
              <w:rPr>
                <w:rFonts w:ascii="Arial" w:eastAsia="Avenir Book" w:hAnsi="Arial" w:cs="Arial"/>
                <w:bCs/>
                <w:color w:val="000000" w:themeColor="text1"/>
                <w:shd w:val="clear" w:color="auto" w:fill="FFFFFF"/>
                <w:lang w:val="en-US" w:eastAsia="es-ES"/>
              </w:rPr>
              <w:t xml:space="preserve"> </w:t>
            </w:r>
          </w:p>
          <w:p w14:paraId="61E66671" w14:textId="7AC29F10" w:rsidR="00106AB4" w:rsidRPr="00106AB4" w:rsidRDefault="00ED3725" w:rsidP="00106AB4">
            <w:pPr>
              <w:rPr>
                <w:rFonts w:ascii="Arial" w:eastAsia="Avenir Book" w:hAnsi="Arial" w:cs="Arial"/>
                <w:bCs/>
                <w:color w:val="000000" w:themeColor="text1"/>
                <w:shd w:val="clear" w:color="auto" w:fill="FFFFFF"/>
                <w:lang w:val="en-US" w:eastAsia="es-ES"/>
              </w:rPr>
            </w:pPr>
            <w:proofErr w:type="spellStart"/>
            <w:r>
              <w:rPr>
                <w:rFonts w:ascii="Arial" w:eastAsia="Avenir Book" w:hAnsi="Arial" w:cs="Arial"/>
                <w:bCs/>
                <w:color w:val="000000" w:themeColor="text1"/>
                <w:shd w:val="clear" w:color="auto" w:fill="FFFFFF"/>
                <w:lang w:val="en-US" w:eastAsia="es-ES"/>
              </w:rPr>
              <w:t>Bila</w:t>
            </w:r>
            <w:proofErr w:type="spellEnd"/>
            <w:r>
              <w:rPr>
                <w:rFonts w:ascii="Arial" w:eastAsia="Avenir Book" w:hAnsi="Arial" w:cs="Arial"/>
                <w:bCs/>
                <w:color w:val="000000" w:themeColor="text1"/>
                <w:shd w:val="clear" w:color="auto" w:fill="FFFFFF"/>
                <w:lang w:val="en-US" w:eastAsia="es-ES"/>
              </w:rPr>
              <w:t xml:space="preserve"> </w:t>
            </w:r>
            <w:proofErr w:type="spellStart"/>
            <w:r>
              <w:rPr>
                <w:rFonts w:ascii="Arial" w:eastAsia="Avenir Book" w:hAnsi="Arial" w:cs="Arial"/>
                <w:bCs/>
                <w:color w:val="000000" w:themeColor="text1"/>
                <w:shd w:val="clear" w:color="auto" w:fill="FFFFFF"/>
                <w:lang w:val="en-US" w:eastAsia="es-ES"/>
              </w:rPr>
              <w:t>T</w:t>
            </w:r>
            <w:r w:rsidR="00106AB4" w:rsidRPr="00106AB4">
              <w:rPr>
                <w:rFonts w:ascii="Arial" w:eastAsia="Avenir Book" w:hAnsi="Arial" w:cs="Arial"/>
                <w:bCs/>
                <w:color w:val="000000" w:themeColor="text1"/>
                <w:shd w:val="clear" w:color="auto" w:fill="FFFFFF"/>
                <w:lang w:val="en-US" w:eastAsia="es-ES"/>
              </w:rPr>
              <w:t>serk</w:t>
            </w:r>
            <w:r>
              <w:rPr>
                <w:rFonts w:ascii="Arial" w:eastAsia="Avenir Book" w:hAnsi="Arial" w:cs="Arial"/>
                <w:bCs/>
                <w:color w:val="000000" w:themeColor="text1"/>
                <w:shd w:val="clear" w:color="auto" w:fill="FFFFFF"/>
                <w:lang w:val="en-US" w:eastAsia="es-ES"/>
              </w:rPr>
              <w:t>va</w:t>
            </w:r>
            <w:proofErr w:type="spellEnd"/>
            <w:r w:rsidR="00106AB4" w:rsidRPr="00106AB4">
              <w:rPr>
                <w:rFonts w:ascii="Arial" w:eastAsia="Avenir Book" w:hAnsi="Arial" w:cs="Arial"/>
                <w:bCs/>
                <w:color w:val="000000" w:themeColor="text1"/>
                <w:shd w:val="clear" w:color="auto" w:fill="FFFFFF"/>
                <w:lang w:val="en-US" w:eastAsia="es-ES"/>
              </w:rPr>
              <w:t xml:space="preserve"> Institute of Economics and Management (Kyiv region)</w:t>
            </w:r>
          </w:p>
          <w:p w14:paraId="09BA1621" w14:textId="7EB790D3" w:rsidR="00106AB4" w:rsidRPr="00106AB4" w:rsidRDefault="00F13BDA" w:rsidP="00106AB4">
            <w:pPr>
              <w:rPr>
                <w:rFonts w:ascii="Arial" w:eastAsia="Avenir Book" w:hAnsi="Arial" w:cs="Arial"/>
                <w:bCs/>
                <w:color w:val="000000" w:themeColor="text1"/>
                <w:shd w:val="clear" w:color="auto" w:fill="FFFFFF"/>
                <w:lang w:val="en-US" w:eastAsia="es-ES"/>
              </w:rPr>
            </w:pPr>
            <w:hyperlink r:id="rId26" w:history="1">
              <w:r w:rsidR="00106AB4" w:rsidRPr="00106AB4">
                <w:rPr>
                  <w:rStyle w:val="a8"/>
                  <w:rFonts w:ascii="Arial" w:eastAsia="Avenir Book" w:hAnsi="Arial" w:cs="Arial"/>
                  <w:bCs/>
                  <w:shd w:val="clear" w:color="auto" w:fill="FFFFFF"/>
                  <w:lang w:val="en-US" w:eastAsia="es-ES"/>
                </w:rPr>
                <w:t>http://www.bc-uu.com.ua/</w:t>
              </w:r>
            </w:hyperlink>
          </w:p>
          <w:p w14:paraId="7DFDACE9" w14:textId="3318E9E5" w:rsidR="00ED3725" w:rsidRPr="00ED3725" w:rsidRDefault="00ED3725" w:rsidP="00ED3725">
            <w:pPr>
              <w:rPr>
                <w:rFonts w:ascii="Arial" w:eastAsia="Avenir Book" w:hAnsi="Arial" w:cs="Arial"/>
                <w:bCs/>
                <w:color w:val="000000" w:themeColor="text1"/>
                <w:shd w:val="clear" w:color="auto" w:fill="FFFFFF"/>
                <w:lang w:val="en-US" w:eastAsia="es-ES"/>
              </w:rPr>
            </w:pPr>
            <w:proofErr w:type="spellStart"/>
            <w:r w:rsidRPr="00ED3725">
              <w:rPr>
                <w:rFonts w:ascii="Arial" w:eastAsia="Avenir Book" w:hAnsi="Arial" w:cs="Arial"/>
                <w:bCs/>
                <w:color w:val="000000" w:themeColor="text1"/>
                <w:shd w:val="clear" w:color="auto" w:fill="FFFFFF"/>
                <w:lang w:val="en-US" w:eastAsia="es-ES"/>
              </w:rPr>
              <w:t>Bila</w:t>
            </w:r>
            <w:proofErr w:type="spellEnd"/>
            <w:r w:rsidRPr="00ED3725">
              <w:rPr>
                <w:rFonts w:ascii="Arial" w:eastAsia="Avenir Book" w:hAnsi="Arial" w:cs="Arial"/>
                <w:bCs/>
                <w:color w:val="000000" w:themeColor="text1"/>
                <w:shd w:val="clear" w:color="auto" w:fill="FFFFFF"/>
                <w:lang w:val="en-US" w:eastAsia="es-ES"/>
              </w:rPr>
              <w:t xml:space="preserve"> </w:t>
            </w:r>
            <w:proofErr w:type="spellStart"/>
            <w:r w:rsidRPr="00ED3725">
              <w:rPr>
                <w:rFonts w:ascii="Arial" w:eastAsia="Avenir Book" w:hAnsi="Arial" w:cs="Arial"/>
                <w:bCs/>
                <w:color w:val="000000" w:themeColor="text1"/>
                <w:shd w:val="clear" w:color="auto" w:fill="FFFFFF"/>
                <w:lang w:val="en-US" w:eastAsia="es-ES"/>
              </w:rPr>
              <w:t>Tserkva</w:t>
            </w:r>
            <w:proofErr w:type="spellEnd"/>
            <w:r w:rsidRPr="00ED3725">
              <w:rPr>
                <w:rFonts w:ascii="Arial" w:eastAsia="Avenir Book" w:hAnsi="Arial" w:cs="Arial"/>
                <w:bCs/>
                <w:color w:val="000000" w:themeColor="text1"/>
                <w:shd w:val="clear" w:color="auto" w:fill="FFFFFF"/>
                <w:lang w:val="en-US" w:eastAsia="es-ES"/>
              </w:rPr>
              <w:t xml:space="preserve"> Institute of Economics and Management (subdomain of the official website of the University "Ukraine")</w:t>
            </w:r>
            <w:r>
              <w:rPr>
                <w:rFonts w:ascii="Arial" w:eastAsia="Avenir Book" w:hAnsi="Arial" w:cs="Arial"/>
                <w:bCs/>
                <w:color w:val="000000" w:themeColor="text1"/>
                <w:shd w:val="clear" w:color="auto" w:fill="FFFFFF"/>
                <w:lang w:val="en-US" w:eastAsia="es-ES"/>
              </w:rPr>
              <w:t xml:space="preserve"> </w:t>
            </w:r>
            <w:hyperlink r:id="rId27" w:history="1">
              <w:r w:rsidRPr="0034779D">
                <w:rPr>
                  <w:rStyle w:val="a8"/>
                  <w:rFonts w:ascii="Arial" w:eastAsia="Avenir Book" w:hAnsi="Arial" w:cs="Arial"/>
                  <w:bCs/>
                  <w:shd w:val="clear" w:color="auto" w:fill="FFFFFF"/>
                  <w:lang w:val="en-US" w:eastAsia="es-ES"/>
                </w:rPr>
                <w:t>http://bc.uu.edu.ua/</w:t>
              </w:r>
            </w:hyperlink>
            <w:r>
              <w:rPr>
                <w:rFonts w:ascii="Arial" w:eastAsia="Avenir Book" w:hAnsi="Arial" w:cs="Arial"/>
                <w:bCs/>
                <w:color w:val="000000" w:themeColor="text1"/>
                <w:shd w:val="clear" w:color="auto" w:fill="FFFFFF"/>
                <w:lang w:val="en-US" w:eastAsia="es-ES"/>
              </w:rPr>
              <w:t xml:space="preserve"> </w:t>
            </w:r>
          </w:p>
          <w:p w14:paraId="07DF5AA3" w14:textId="6AC6F43E" w:rsidR="00ED3725" w:rsidRPr="00ED3725" w:rsidRDefault="00ED3725" w:rsidP="00ED3725">
            <w:pPr>
              <w:rPr>
                <w:rFonts w:ascii="Arial" w:eastAsia="Avenir Book" w:hAnsi="Arial" w:cs="Arial"/>
                <w:bCs/>
                <w:color w:val="000000" w:themeColor="text1"/>
                <w:shd w:val="clear" w:color="auto" w:fill="FFFFFF"/>
                <w:lang w:val="it-IT" w:eastAsia="es-ES"/>
              </w:rPr>
            </w:pPr>
            <w:r w:rsidRPr="00ED3725">
              <w:rPr>
                <w:rFonts w:ascii="Arial" w:eastAsia="Avenir Book" w:hAnsi="Arial" w:cs="Arial"/>
                <w:bCs/>
                <w:color w:val="000000" w:themeColor="text1"/>
                <w:shd w:val="clear" w:color="auto" w:fill="FFFFFF"/>
                <w:lang w:val="it-IT" w:eastAsia="es-ES"/>
              </w:rPr>
              <w:t xml:space="preserve">Bila Tserkva College (Kyiv region) </w:t>
            </w:r>
            <w:r>
              <w:rPr>
                <w:rFonts w:ascii="Arial" w:eastAsia="Avenir Book" w:hAnsi="Arial" w:cs="Arial"/>
                <w:bCs/>
                <w:color w:val="000000" w:themeColor="text1"/>
                <w:shd w:val="clear" w:color="auto" w:fill="FFFFFF"/>
                <w:lang w:val="it-IT" w:eastAsia="es-ES"/>
              </w:rPr>
              <w:fldChar w:fldCharType="begin"/>
            </w:r>
            <w:r>
              <w:rPr>
                <w:rFonts w:ascii="Arial" w:eastAsia="Avenir Book" w:hAnsi="Arial" w:cs="Arial"/>
                <w:bCs/>
                <w:color w:val="000000" w:themeColor="text1"/>
                <w:shd w:val="clear" w:color="auto" w:fill="FFFFFF"/>
                <w:lang w:val="it-IT" w:eastAsia="es-ES"/>
              </w:rPr>
              <w:instrText xml:space="preserve"> HYPERLINK "</w:instrText>
            </w:r>
            <w:r w:rsidRPr="00ED3725">
              <w:rPr>
                <w:rFonts w:ascii="Arial" w:eastAsia="Avenir Book" w:hAnsi="Arial" w:cs="Arial"/>
                <w:bCs/>
                <w:color w:val="000000" w:themeColor="text1"/>
                <w:shd w:val="clear" w:color="auto" w:fill="FFFFFF"/>
                <w:lang w:val="it-IT" w:eastAsia="es-ES"/>
              </w:rPr>
              <w:instrText>http://bc-coll.uu.edu.ua/</w:instrText>
            </w:r>
            <w:r>
              <w:rPr>
                <w:rFonts w:ascii="Arial" w:eastAsia="Avenir Book" w:hAnsi="Arial" w:cs="Arial"/>
                <w:bCs/>
                <w:color w:val="000000" w:themeColor="text1"/>
                <w:shd w:val="clear" w:color="auto" w:fill="FFFFFF"/>
                <w:lang w:val="it-IT" w:eastAsia="es-ES"/>
              </w:rPr>
              <w:instrText xml:space="preserve">" </w:instrText>
            </w:r>
            <w:r>
              <w:rPr>
                <w:rFonts w:ascii="Arial" w:eastAsia="Avenir Book" w:hAnsi="Arial" w:cs="Arial"/>
                <w:bCs/>
                <w:color w:val="000000" w:themeColor="text1"/>
                <w:shd w:val="clear" w:color="auto" w:fill="FFFFFF"/>
                <w:lang w:val="it-IT" w:eastAsia="es-ES"/>
              </w:rPr>
              <w:fldChar w:fldCharType="separate"/>
            </w:r>
            <w:r w:rsidRPr="0034779D">
              <w:rPr>
                <w:rStyle w:val="a8"/>
                <w:rFonts w:ascii="Arial" w:eastAsia="Avenir Book" w:hAnsi="Arial" w:cs="Arial"/>
                <w:bCs/>
                <w:shd w:val="clear" w:color="auto" w:fill="FFFFFF"/>
                <w:lang w:val="it-IT" w:eastAsia="es-ES"/>
              </w:rPr>
              <w:t>http://bc-coll.uu.edu.ua/</w:t>
            </w:r>
            <w:r>
              <w:rPr>
                <w:rFonts w:ascii="Arial" w:eastAsia="Avenir Book" w:hAnsi="Arial" w:cs="Arial"/>
                <w:bCs/>
                <w:color w:val="000000" w:themeColor="text1"/>
                <w:shd w:val="clear" w:color="auto" w:fill="FFFFFF"/>
                <w:lang w:val="it-IT" w:eastAsia="es-ES"/>
              </w:rPr>
              <w:fldChar w:fldCharType="end"/>
            </w:r>
            <w:r>
              <w:rPr>
                <w:rFonts w:ascii="Arial" w:eastAsia="Avenir Book" w:hAnsi="Arial" w:cs="Arial"/>
                <w:bCs/>
                <w:color w:val="000000" w:themeColor="text1"/>
                <w:shd w:val="clear" w:color="auto" w:fill="FFFFFF"/>
                <w:lang w:val="it-IT" w:eastAsia="es-ES"/>
              </w:rPr>
              <w:t xml:space="preserve"> </w:t>
            </w:r>
          </w:p>
          <w:p w14:paraId="1EA4D996" w14:textId="41FD994D" w:rsidR="00ED3725" w:rsidRPr="00ED3725" w:rsidRDefault="00ED3725" w:rsidP="00ED3725">
            <w:pPr>
              <w:rPr>
                <w:rFonts w:ascii="Arial" w:eastAsia="Avenir Book" w:hAnsi="Arial" w:cs="Arial"/>
                <w:bCs/>
                <w:color w:val="000000" w:themeColor="text1"/>
                <w:shd w:val="clear" w:color="auto" w:fill="FFFFFF"/>
                <w:lang w:val="en-US" w:eastAsia="es-ES"/>
              </w:rPr>
            </w:pPr>
            <w:proofErr w:type="spellStart"/>
            <w:r w:rsidRPr="00ED3725">
              <w:rPr>
                <w:rFonts w:ascii="Arial" w:eastAsia="Avenir Book" w:hAnsi="Arial" w:cs="Arial"/>
                <w:bCs/>
                <w:color w:val="000000" w:themeColor="text1"/>
                <w:shd w:val="clear" w:color="auto" w:fill="FFFFFF"/>
                <w:lang w:val="en-US" w:eastAsia="es-ES"/>
              </w:rPr>
              <w:t>Brovary</w:t>
            </w:r>
            <w:proofErr w:type="spellEnd"/>
            <w:r w:rsidRPr="00ED3725">
              <w:rPr>
                <w:rFonts w:ascii="Arial" w:eastAsia="Avenir Book" w:hAnsi="Arial" w:cs="Arial"/>
                <w:bCs/>
                <w:color w:val="000000" w:themeColor="text1"/>
                <w:shd w:val="clear" w:color="auto" w:fill="FFFFFF"/>
                <w:lang w:val="en-US" w:eastAsia="es-ES"/>
              </w:rPr>
              <w:t xml:space="preserve"> College (Kyiv Region) </w:t>
            </w:r>
            <w:hyperlink r:id="rId28" w:history="1">
              <w:r w:rsidRPr="0034779D">
                <w:rPr>
                  <w:rStyle w:val="a8"/>
                  <w:rFonts w:ascii="Arial" w:eastAsia="Avenir Book" w:hAnsi="Arial" w:cs="Arial"/>
                  <w:bCs/>
                  <w:shd w:val="clear" w:color="auto" w:fill="FFFFFF"/>
                  <w:lang w:val="en-US" w:eastAsia="es-ES"/>
                </w:rPr>
                <w:t>http://brovary.uu.edu.ua/</w:t>
              </w:r>
            </w:hyperlink>
            <w:r>
              <w:rPr>
                <w:rFonts w:ascii="Arial" w:eastAsia="Avenir Book" w:hAnsi="Arial" w:cs="Arial"/>
                <w:bCs/>
                <w:color w:val="000000" w:themeColor="text1"/>
                <w:shd w:val="clear" w:color="auto" w:fill="FFFFFF"/>
                <w:lang w:val="en-US" w:eastAsia="es-ES"/>
              </w:rPr>
              <w:t xml:space="preserve"> </w:t>
            </w:r>
          </w:p>
          <w:p w14:paraId="353C1613" w14:textId="014905B7" w:rsidR="00ED3725" w:rsidRPr="00ED3725" w:rsidRDefault="00ED3725" w:rsidP="00ED3725">
            <w:pPr>
              <w:rPr>
                <w:rFonts w:ascii="Arial" w:eastAsia="Avenir Book" w:hAnsi="Arial" w:cs="Arial"/>
                <w:bCs/>
                <w:color w:val="000000" w:themeColor="text1"/>
                <w:shd w:val="clear" w:color="auto" w:fill="FFFFFF"/>
                <w:lang w:val="en-US" w:eastAsia="es-ES"/>
              </w:rPr>
            </w:pPr>
            <w:proofErr w:type="spellStart"/>
            <w:r w:rsidRPr="00ED3725">
              <w:rPr>
                <w:rFonts w:ascii="Arial" w:eastAsia="Avenir Book" w:hAnsi="Arial" w:cs="Arial"/>
                <w:bCs/>
                <w:color w:val="000000" w:themeColor="text1"/>
                <w:shd w:val="clear" w:color="auto" w:fill="FFFFFF"/>
                <w:lang w:val="en-US" w:eastAsia="es-ES"/>
              </w:rPr>
              <w:t>Vasylkiv</w:t>
            </w:r>
            <w:proofErr w:type="spellEnd"/>
            <w:r w:rsidRPr="00ED3725">
              <w:rPr>
                <w:rFonts w:ascii="Arial" w:eastAsia="Avenir Book" w:hAnsi="Arial" w:cs="Arial"/>
                <w:bCs/>
                <w:color w:val="000000" w:themeColor="text1"/>
                <w:shd w:val="clear" w:color="auto" w:fill="FFFFFF"/>
                <w:lang w:val="en-US" w:eastAsia="es-ES"/>
              </w:rPr>
              <w:t xml:space="preserve"> College (Kyiv region) </w:t>
            </w:r>
            <w:hyperlink r:id="rId29" w:history="1">
              <w:r w:rsidRPr="0034779D">
                <w:rPr>
                  <w:rStyle w:val="a8"/>
                  <w:rFonts w:ascii="Arial" w:eastAsia="Avenir Book" w:hAnsi="Arial" w:cs="Arial"/>
                  <w:bCs/>
                  <w:shd w:val="clear" w:color="auto" w:fill="FFFFFF"/>
                  <w:lang w:val="en-US" w:eastAsia="es-ES"/>
                </w:rPr>
                <w:t>http://vasylkiv.uu.edu.ua/</w:t>
              </w:r>
            </w:hyperlink>
            <w:r>
              <w:rPr>
                <w:rFonts w:ascii="Arial" w:eastAsia="Avenir Book" w:hAnsi="Arial" w:cs="Arial"/>
                <w:bCs/>
                <w:color w:val="000000" w:themeColor="text1"/>
                <w:shd w:val="clear" w:color="auto" w:fill="FFFFFF"/>
                <w:lang w:val="en-US" w:eastAsia="es-ES"/>
              </w:rPr>
              <w:t xml:space="preserve"> </w:t>
            </w:r>
          </w:p>
          <w:p w14:paraId="5D27B4C9" w14:textId="06BE1F4B" w:rsidR="00ED3725" w:rsidRPr="00ED3725" w:rsidRDefault="00ED3725" w:rsidP="00ED3725">
            <w:pPr>
              <w:rPr>
                <w:rFonts w:ascii="Arial" w:eastAsia="Avenir Book" w:hAnsi="Arial" w:cs="Arial"/>
                <w:bCs/>
                <w:color w:val="000000" w:themeColor="text1"/>
                <w:shd w:val="clear" w:color="auto" w:fill="FFFFFF"/>
                <w:lang w:val="en-US" w:eastAsia="es-ES"/>
              </w:rPr>
            </w:pPr>
            <w:proofErr w:type="spellStart"/>
            <w:r w:rsidRPr="00ED3725">
              <w:rPr>
                <w:rFonts w:ascii="Arial" w:eastAsia="Avenir Book" w:hAnsi="Arial" w:cs="Arial"/>
                <w:bCs/>
                <w:color w:val="000000" w:themeColor="text1"/>
                <w:shd w:val="clear" w:color="auto" w:fill="FFFFFF"/>
                <w:lang w:val="en-US" w:eastAsia="es-ES"/>
              </w:rPr>
              <w:t>Vinnytsia</w:t>
            </w:r>
            <w:proofErr w:type="spellEnd"/>
            <w:r w:rsidRPr="00ED3725">
              <w:rPr>
                <w:rFonts w:ascii="Arial" w:eastAsia="Avenir Book" w:hAnsi="Arial" w:cs="Arial"/>
                <w:bCs/>
                <w:color w:val="000000" w:themeColor="text1"/>
                <w:shd w:val="clear" w:color="auto" w:fill="FFFFFF"/>
                <w:lang w:val="en-US" w:eastAsia="es-ES"/>
              </w:rPr>
              <w:t xml:space="preserve"> College </w:t>
            </w:r>
            <w:hyperlink r:id="rId30" w:history="1">
              <w:r w:rsidRPr="0034779D">
                <w:rPr>
                  <w:rStyle w:val="a8"/>
                  <w:rFonts w:ascii="Arial" w:eastAsia="Avenir Book" w:hAnsi="Arial" w:cs="Arial"/>
                  <w:bCs/>
                  <w:shd w:val="clear" w:color="auto" w:fill="FFFFFF"/>
                  <w:lang w:val="en-US" w:eastAsia="es-ES"/>
                </w:rPr>
                <w:t>http://vn-coll.uu.edu.ua/</w:t>
              </w:r>
            </w:hyperlink>
            <w:r>
              <w:rPr>
                <w:rFonts w:ascii="Arial" w:eastAsia="Avenir Book" w:hAnsi="Arial" w:cs="Arial"/>
                <w:bCs/>
                <w:color w:val="000000" w:themeColor="text1"/>
                <w:shd w:val="clear" w:color="auto" w:fill="FFFFFF"/>
                <w:lang w:val="en-US" w:eastAsia="es-ES"/>
              </w:rPr>
              <w:t xml:space="preserve"> </w:t>
            </w:r>
          </w:p>
          <w:p w14:paraId="574F73B6" w14:textId="464C2CBE" w:rsidR="00ED3725" w:rsidRPr="00ED3725" w:rsidRDefault="00ED3725" w:rsidP="00ED3725">
            <w:pPr>
              <w:rPr>
                <w:rFonts w:ascii="Arial" w:eastAsia="Avenir Book" w:hAnsi="Arial" w:cs="Arial"/>
                <w:bCs/>
                <w:color w:val="000000" w:themeColor="text1"/>
                <w:shd w:val="clear" w:color="auto" w:fill="FFFFFF"/>
                <w:lang w:val="en-US" w:eastAsia="es-ES"/>
              </w:rPr>
            </w:pPr>
            <w:proofErr w:type="spellStart"/>
            <w:r w:rsidRPr="00ED3725">
              <w:rPr>
                <w:rFonts w:ascii="Arial" w:eastAsia="Avenir Book" w:hAnsi="Arial" w:cs="Arial"/>
                <w:bCs/>
                <w:color w:val="000000" w:themeColor="text1"/>
                <w:shd w:val="clear" w:color="auto" w:fill="FFFFFF"/>
                <w:lang w:val="en-US" w:eastAsia="es-ES"/>
              </w:rPr>
              <w:t>Vinnytsia</w:t>
            </w:r>
            <w:proofErr w:type="spellEnd"/>
            <w:r w:rsidRPr="00ED3725">
              <w:rPr>
                <w:rFonts w:ascii="Arial" w:eastAsia="Avenir Book" w:hAnsi="Arial" w:cs="Arial"/>
                <w:bCs/>
                <w:color w:val="000000" w:themeColor="text1"/>
                <w:shd w:val="clear" w:color="auto" w:fill="FFFFFF"/>
                <w:lang w:val="en-US" w:eastAsia="es-ES"/>
              </w:rPr>
              <w:t xml:space="preserve"> Social and Economic Institute </w:t>
            </w:r>
            <w:hyperlink r:id="rId31" w:history="1">
              <w:r w:rsidRPr="0034779D">
                <w:rPr>
                  <w:rStyle w:val="a8"/>
                  <w:rFonts w:ascii="Arial" w:eastAsia="Avenir Book" w:hAnsi="Arial" w:cs="Arial"/>
                  <w:bCs/>
                  <w:shd w:val="clear" w:color="auto" w:fill="FFFFFF"/>
                  <w:lang w:val="en-US" w:eastAsia="es-ES"/>
                </w:rPr>
                <w:t>http://vsei.vn.ua/</w:t>
              </w:r>
            </w:hyperlink>
            <w:r>
              <w:rPr>
                <w:rFonts w:ascii="Arial" w:eastAsia="Avenir Book" w:hAnsi="Arial" w:cs="Arial"/>
                <w:bCs/>
                <w:color w:val="000000" w:themeColor="text1"/>
                <w:shd w:val="clear" w:color="auto" w:fill="FFFFFF"/>
                <w:lang w:val="en-US" w:eastAsia="es-ES"/>
              </w:rPr>
              <w:t xml:space="preserve"> </w:t>
            </w:r>
          </w:p>
          <w:p w14:paraId="1E16EE27" w14:textId="2A1CE2C4" w:rsidR="00ED3725" w:rsidRPr="00ED3725" w:rsidRDefault="00ED3725" w:rsidP="00ED3725">
            <w:pPr>
              <w:rPr>
                <w:rFonts w:ascii="Arial" w:eastAsia="Avenir Book" w:hAnsi="Arial" w:cs="Arial"/>
                <w:bCs/>
                <w:color w:val="000000" w:themeColor="text1"/>
                <w:shd w:val="clear" w:color="auto" w:fill="FFFFFF"/>
                <w:lang w:val="en-US" w:eastAsia="es-ES"/>
              </w:rPr>
            </w:pPr>
            <w:proofErr w:type="spellStart"/>
            <w:r w:rsidRPr="00ED3725">
              <w:rPr>
                <w:rFonts w:ascii="Arial" w:eastAsia="Avenir Book" w:hAnsi="Arial" w:cs="Arial"/>
                <w:bCs/>
                <w:color w:val="000000" w:themeColor="text1"/>
                <w:shd w:val="clear" w:color="auto" w:fill="FFFFFF"/>
                <w:lang w:val="en-US" w:eastAsia="es-ES"/>
              </w:rPr>
              <w:t>Vinnytsia</w:t>
            </w:r>
            <w:proofErr w:type="spellEnd"/>
            <w:r w:rsidRPr="00ED3725">
              <w:rPr>
                <w:rFonts w:ascii="Arial" w:eastAsia="Avenir Book" w:hAnsi="Arial" w:cs="Arial"/>
                <w:bCs/>
                <w:color w:val="000000" w:themeColor="text1"/>
                <w:shd w:val="clear" w:color="auto" w:fill="FFFFFF"/>
                <w:lang w:val="en-US" w:eastAsia="es-ES"/>
              </w:rPr>
              <w:t xml:space="preserve"> Social and Economic Institute (subdomain of the official website of the University "Ukraine") </w:t>
            </w:r>
            <w:hyperlink r:id="rId32" w:history="1">
              <w:r w:rsidRPr="0034779D">
                <w:rPr>
                  <w:rStyle w:val="a8"/>
                  <w:rFonts w:ascii="Arial" w:eastAsia="Avenir Book" w:hAnsi="Arial" w:cs="Arial"/>
                  <w:bCs/>
                  <w:shd w:val="clear" w:color="auto" w:fill="FFFFFF"/>
                  <w:lang w:val="en-US" w:eastAsia="es-ES"/>
                </w:rPr>
                <w:t>http://vn.uu.edu.ua/</w:t>
              </w:r>
            </w:hyperlink>
            <w:r>
              <w:rPr>
                <w:rFonts w:ascii="Arial" w:eastAsia="Avenir Book" w:hAnsi="Arial" w:cs="Arial"/>
                <w:bCs/>
                <w:color w:val="000000" w:themeColor="text1"/>
                <w:shd w:val="clear" w:color="auto" w:fill="FFFFFF"/>
                <w:lang w:val="en-US" w:eastAsia="es-ES"/>
              </w:rPr>
              <w:t xml:space="preserve"> </w:t>
            </w:r>
          </w:p>
          <w:p w14:paraId="588B4F3B" w14:textId="39CD4356" w:rsidR="00ED3725" w:rsidRPr="00ED3725" w:rsidRDefault="00ED3725" w:rsidP="00ED3725">
            <w:pPr>
              <w:rPr>
                <w:rFonts w:ascii="Arial" w:eastAsia="Avenir Book" w:hAnsi="Arial" w:cs="Arial"/>
                <w:bCs/>
                <w:color w:val="000000" w:themeColor="text1"/>
                <w:shd w:val="clear" w:color="auto" w:fill="FFFFFF"/>
                <w:lang w:val="en-US" w:eastAsia="es-ES"/>
              </w:rPr>
            </w:pPr>
            <w:r w:rsidRPr="00ED3725">
              <w:rPr>
                <w:rFonts w:ascii="Arial" w:eastAsia="Avenir Book" w:hAnsi="Arial" w:cs="Arial"/>
                <w:bCs/>
                <w:color w:val="000000" w:themeColor="text1"/>
                <w:shd w:val="clear" w:color="auto" w:fill="FFFFFF"/>
                <w:lang w:val="en-US" w:eastAsia="es-ES"/>
              </w:rPr>
              <w:t xml:space="preserve">Bulletin of the University "Ukraine". Series "Economics, Management, Marketing"  </w:t>
            </w:r>
            <w:hyperlink r:id="rId33" w:history="1">
              <w:r w:rsidRPr="00ED3725">
                <w:rPr>
                  <w:rStyle w:val="a8"/>
                  <w:rFonts w:ascii="Arial" w:eastAsia="Avenir Book" w:hAnsi="Arial" w:cs="Arial"/>
                  <w:bCs/>
                  <w:shd w:val="clear" w:color="auto" w:fill="FFFFFF"/>
                  <w:lang w:val="en-US" w:eastAsia="es-ES"/>
                </w:rPr>
                <w:t>http://visn-ec.uu.edu.ua/</w:t>
              </w:r>
            </w:hyperlink>
          </w:p>
          <w:p w14:paraId="5F80CEDB" w14:textId="118B2FEB" w:rsidR="00B71141" w:rsidRPr="00BE2402" w:rsidRDefault="00BE2402" w:rsidP="00B71141">
            <w:pPr>
              <w:rPr>
                <w:rFonts w:ascii="Arial" w:eastAsia="Avenir Book" w:hAnsi="Arial" w:cs="Arial"/>
                <w:bCs/>
                <w:color w:val="000000" w:themeColor="text1"/>
                <w:shd w:val="clear" w:color="auto" w:fill="FFFFFF"/>
                <w:lang w:val="uk-UA" w:eastAsia="es-ES"/>
              </w:rPr>
            </w:pPr>
            <w:r w:rsidRPr="00BE2402">
              <w:rPr>
                <w:rFonts w:ascii="Arial" w:eastAsia="Avenir Book" w:hAnsi="Arial" w:cs="Arial"/>
                <w:bCs/>
                <w:color w:val="000000" w:themeColor="text1"/>
                <w:shd w:val="clear" w:color="auto" w:fill="FFFFFF"/>
                <w:lang w:val="en-US" w:eastAsia="es-ES"/>
              </w:rPr>
              <w:t xml:space="preserve">Horlivka Regional Institute (Donetsk region) </w:t>
            </w:r>
            <w:hyperlink r:id="rId34" w:history="1">
              <w:r w:rsidRPr="0034779D">
                <w:rPr>
                  <w:rStyle w:val="a8"/>
                  <w:rFonts w:ascii="Arial" w:eastAsia="Avenir Book" w:hAnsi="Arial" w:cs="Arial"/>
                  <w:bCs/>
                  <w:shd w:val="clear" w:color="auto" w:fill="FFFFFF"/>
                  <w:lang w:val="en-US" w:eastAsia="es-ES"/>
                </w:rPr>
                <w:t>www</w:t>
              </w:r>
              <w:r w:rsidRPr="00BE2402">
                <w:rPr>
                  <w:rStyle w:val="a8"/>
                  <w:rFonts w:ascii="Arial" w:eastAsia="Avenir Book" w:hAnsi="Arial" w:cs="Arial"/>
                  <w:bCs/>
                  <w:shd w:val="clear" w:color="auto" w:fill="FFFFFF"/>
                  <w:lang w:val="en-US" w:eastAsia="es-ES"/>
                </w:rPr>
                <w:t>.</w:t>
              </w:r>
              <w:r w:rsidRPr="0034779D">
                <w:rPr>
                  <w:rStyle w:val="a8"/>
                  <w:rFonts w:ascii="Arial" w:eastAsia="Avenir Book" w:hAnsi="Arial" w:cs="Arial"/>
                  <w:bCs/>
                  <w:shd w:val="clear" w:color="auto" w:fill="FFFFFF"/>
                  <w:lang w:val="en-US" w:eastAsia="es-ES"/>
                </w:rPr>
                <w:t>griuu</w:t>
              </w:r>
              <w:r w:rsidRPr="00BE2402">
                <w:rPr>
                  <w:rStyle w:val="a8"/>
                  <w:rFonts w:ascii="Arial" w:eastAsia="Avenir Book" w:hAnsi="Arial" w:cs="Arial"/>
                  <w:bCs/>
                  <w:shd w:val="clear" w:color="auto" w:fill="FFFFFF"/>
                  <w:lang w:val="en-US" w:eastAsia="es-ES"/>
                </w:rPr>
                <w:t>.</w:t>
              </w:r>
              <w:r w:rsidRPr="0034779D">
                <w:rPr>
                  <w:rStyle w:val="a8"/>
                  <w:rFonts w:ascii="Arial" w:eastAsia="Avenir Book" w:hAnsi="Arial" w:cs="Arial"/>
                  <w:bCs/>
                  <w:shd w:val="clear" w:color="auto" w:fill="FFFFFF"/>
                  <w:lang w:val="en-US" w:eastAsia="es-ES"/>
                </w:rPr>
                <w:t>org</w:t>
              </w:r>
            </w:hyperlink>
            <w:r>
              <w:rPr>
                <w:rFonts w:ascii="Arial" w:eastAsia="Avenir Book" w:hAnsi="Arial" w:cs="Arial"/>
                <w:bCs/>
                <w:color w:val="000000" w:themeColor="text1"/>
                <w:shd w:val="clear" w:color="auto" w:fill="FFFFFF"/>
                <w:lang w:val="uk-UA" w:eastAsia="es-ES"/>
              </w:rPr>
              <w:t xml:space="preserve"> </w:t>
            </w:r>
          </w:p>
          <w:p w14:paraId="20CACFFF" w14:textId="1CD858C1" w:rsidR="00B71141" w:rsidRPr="00BE2402" w:rsidRDefault="00BE2402" w:rsidP="00B71141">
            <w:pPr>
              <w:rPr>
                <w:rFonts w:ascii="Arial" w:eastAsia="Avenir Book" w:hAnsi="Arial" w:cs="Arial"/>
                <w:bCs/>
                <w:color w:val="000000" w:themeColor="text1"/>
                <w:shd w:val="clear" w:color="auto" w:fill="FFFFFF"/>
                <w:lang w:val="uk-UA" w:eastAsia="es-ES"/>
              </w:rPr>
            </w:pPr>
            <w:r w:rsidRPr="00BE2402">
              <w:rPr>
                <w:rFonts w:ascii="Arial" w:eastAsia="Avenir Book" w:hAnsi="Arial" w:cs="Arial"/>
                <w:bCs/>
                <w:color w:val="000000" w:themeColor="text1"/>
                <w:shd w:val="clear" w:color="auto" w:fill="FFFFFF"/>
                <w:lang w:val="en-US" w:eastAsia="es-ES"/>
              </w:rPr>
              <w:t>Horlivka Regional Institute (Donetsk region) (subdomain of the official website of the University "Ukraine")</w:t>
            </w:r>
            <w:r w:rsidR="00B71141" w:rsidRPr="00BE2402">
              <w:rPr>
                <w:rFonts w:ascii="Arial" w:eastAsia="Avenir Book" w:hAnsi="Arial" w:cs="Arial"/>
                <w:bCs/>
                <w:color w:val="000000" w:themeColor="text1"/>
                <w:shd w:val="clear" w:color="auto" w:fill="FFFFFF"/>
                <w:lang w:val="en-US" w:eastAsia="es-ES"/>
              </w:rPr>
              <w:t xml:space="preserve"> </w:t>
            </w:r>
            <w:hyperlink r:id="rId35" w:history="1">
              <w:r w:rsidRPr="0034779D">
                <w:rPr>
                  <w:rStyle w:val="a8"/>
                  <w:rFonts w:ascii="Arial" w:eastAsia="Avenir Book" w:hAnsi="Arial" w:cs="Arial"/>
                  <w:bCs/>
                  <w:shd w:val="clear" w:color="auto" w:fill="FFFFFF"/>
                  <w:lang w:val="en-US" w:eastAsia="es-ES"/>
                </w:rPr>
                <w:t>http://gorlivka.uu.edu.ua/</w:t>
              </w:r>
            </w:hyperlink>
            <w:r>
              <w:rPr>
                <w:rFonts w:ascii="Arial" w:eastAsia="Avenir Book" w:hAnsi="Arial" w:cs="Arial"/>
                <w:bCs/>
                <w:color w:val="000000" w:themeColor="text1"/>
                <w:shd w:val="clear" w:color="auto" w:fill="FFFFFF"/>
                <w:lang w:val="uk-UA" w:eastAsia="es-ES"/>
              </w:rPr>
              <w:t xml:space="preserve"> </w:t>
            </w:r>
          </w:p>
          <w:p w14:paraId="70B674A9" w14:textId="77777777" w:rsidR="00BE2402" w:rsidRPr="00BE2402" w:rsidRDefault="00BE2402" w:rsidP="00BE2402">
            <w:pPr>
              <w:rPr>
                <w:rFonts w:ascii="Arial" w:eastAsia="Avenir Book" w:hAnsi="Arial" w:cs="Arial"/>
                <w:bCs/>
                <w:color w:val="000000" w:themeColor="text1"/>
                <w:shd w:val="clear" w:color="auto" w:fill="FFFFFF"/>
                <w:lang w:val="en-US" w:eastAsia="es-ES"/>
              </w:rPr>
            </w:pPr>
            <w:r w:rsidRPr="00BE2402">
              <w:rPr>
                <w:rFonts w:ascii="Arial" w:eastAsia="Avenir Book" w:hAnsi="Arial" w:cs="Arial"/>
                <w:bCs/>
                <w:color w:val="000000" w:themeColor="text1"/>
                <w:shd w:val="clear" w:color="auto" w:fill="FFFFFF"/>
                <w:lang w:val="en-US" w:eastAsia="es-ES"/>
              </w:rPr>
              <w:t xml:space="preserve">Horlivka Regional Institute Alumni Association (Donetsk region) on </w:t>
            </w:r>
            <w:proofErr w:type="spellStart"/>
            <w:r w:rsidRPr="00BE2402">
              <w:rPr>
                <w:rFonts w:ascii="Arial" w:eastAsia="Avenir Book" w:hAnsi="Arial" w:cs="Arial"/>
                <w:bCs/>
                <w:color w:val="000000" w:themeColor="text1"/>
                <w:shd w:val="clear" w:color="auto" w:fill="FFFFFF"/>
                <w:lang w:val="en-US" w:eastAsia="es-ES"/>
              </w:rPr>
              <w:t>Youtube</w:t>
            </w:r>
            <w:proofErr w:type="spellEnd"/>
          </w:p>
          <w:p w14:paraId="16E81E6E" w14:textId="279E5FEA" w:rsidR="00ED3725" w:rsidRPr="00BE2402" w:rsidRDefault="00F13BDA" w:rsidP="00BE2402">
            <w:pPr>
              <w:rPr>
                <w:rFonts w:ascii="Arial" w:eastAsia="Avenir Book" w:hAnsi="Arial" w:cs="Arial"/>
                <w:bCs/>
                <w:color w:val="000000" w:themeColor="text1"/>
                <w:shd w:val="clear" w:color="auto" w:fill="FFFFFF"/>
                <w:lang w:val="en-US" w:eastAsia="es-ES"/>
              </w:rPr>
            </w:pPr>
            <w:hyperlink r:id="rId36" w:history="1">
              <w:r w:rsidR="00BE2402" w:rsidRPr="00BE2402">
                <w:rPr>
                  <w:rStyle w:val="a8"/>
                  <w:rFonts w:ascii="Arial" w:eastAsia="Avenir Book" w:hAnsi="Arial" w:cs="Arial"/>
                  <w:bCs/>
                  <w:shd w:val="clear" w:color="auto" w:fill="FFFFFF"/>
                  <w:lang w:val="en-US" w:eastAsia="es-ES"/>
                </w:rPr>
                <w:t>http://www.youtube.com/user/universityGRIUU?feature=m</w:t>
              </w:r>
            </w:hyperlink>
            <w:r w:rsidR="00BE2402" w:rsidRPr="00BE2402">
              <w:rPr>
                <w:rFonts w:ascii="Arial" w:eastAsia="Avenir Book" w:hAnsi="Arial" w:cs="Arial"/>
                <w:bCs/>
                <w:color w:val="000000" w:themeColor="text1"/>
                <w:shd w:val="clear" w:color="auto" w:fill="FFFFFF"/>
                <w:lang w:val="en-US" w:eastAsia="es-ES"/>
              </w:rPr>
              <w:t xml:space="preserve"> </w:t>
            </w:r>
          </w:p>
          <w:p w14:paraId="78C36EE4" w14:textId="0C6BCDAD" w:rsidR="00B82927" w:rsidRPr="00B82927" w:rsidRDefault="00B82927" w:rsidP="00B82927">
            <w:pPr>
              <w:rPr>
                <w:rFonts w:ascii="Arial" w:eastAsia="Avenir Book" w:hAnsi="Arial" w:cs="Arial"/>
                <w:bCs/>
                <w:color w:val="000000" w:themeColor="text1"/>
                <w:shd w:val="clear" w:color="auto" w:fill="FFFFFF"/>
                <w:lang w:val="it-IT" w:eastAsia="es-ES"/>
              </w:rPr>
            </w:pPr>
            <w:r w:rsidRPr="00B82927">
              <w:rPr>
                <w:rFonts w:ascii="Arial" w:eastAsia="Avenir Book" w:hAnsi="Arial" w:cs="Arial"/>
                <w:bCs/>
                <w:color w:val="000000" w:themeColor="text1"/>
                <w:shd w:val="clear" w:color="auto" w:fill="FFFFFF"/>
                <w:lang w:val="it-IT" w:eastAsia="es-ES"/>
              </w:rPr>
              <w:t xml:space="preserve">Dnipro branch </w:t>
            </w:r>
            <w:r>
              <w:rPr>
                <w:rFonts w:ascii="Arial" w:eastAsia="Avenir Book" w:hAnsi="Arial" w:cs="Arial"/>
                <w:bCs/>
                <w:color w:val="000000" w:themeColor="text1"/>
                <w:shd w:val="clear" w:color="auto" w:fill="FFFFFF"/>
                <w:lang w:val="it-IT" w:eastAsia="es-ES"/>
              </w:rPr>
              <w:fldChar w:fldCharType="begin"/>
            </w:r>
            <w:r>
              <w:rPr>
                <w:rFonts w:ascii="Arial" w:eastAsia="Avenir Book" w:hAnsi="Arial" w:cs="Arial"/>
                <w:bCs/>
                <w:color w:val="000000" w:themeColor="text1"/>
                <w:shd w:val="clear" w:color="auto" w:fill="FFFFFF"/>
                <w:lang w:val="it-IT" w:eastAsia="es-ES"/>
              </w:rPr>
              <w:instrText xml:space="preserve"> HYPERLINK "</w:instrText>
            </w:r>
            <w:r w:rsidRPr="00B82927">
              <w:rPr>
                <w:rFonts w:ascii="Arial" w:eastAsia="Avenir Book" w:hAnsi="Arial" w:cs="Arial"/>
                <w:bCs/>
                <w:color w:val="000000" w:themeColor="text1"/>
                <w:shd w:val="clear" w:color="auto" w:fill="FFFFFF"/>
                <w:lang w:val="it-IT" w:eastAsia="es-ES"/>
              </w:rPr>
              <w:instrText>http://dn.uu.edu.ua/</w:instrText>
            </w:r>
            <w:r>
              <w:rPr>
                <w:rFonts w:ascii="Arial" w:eastAsia="Avenir Book" w:hAnsi="Arial" w:cs="Arial"/>
                <w:bCs/>
                <w:color w:val="000000" w:themeColor="text1"/>
                <w:shd w:val="clear" w:color="auto" w:fill="FFFFFF"/>
                <w:lang w:val="it-IT" w:eastAsia="es-ES"/>
              </w:rPr>
              <w:instrText xml:space="preserve">" </w:instrText>
            </w:r>
            <w:r>
              <w:rPr>
                <w:rFonts w:ascii="Arial" w:eastAsia="Avenir Book" w:hAnsi="Arial" w:cs="Arial"/>
                <w:bCs/>
                <w:color w:val="000000" w:themeColor="text1"/>
                <w:shd w:val="clear" w:color="auto" w:fill="FFFFFF"/>
                <w:lang w:val="it-IT" w:eastAsia="es-ES"/>
              </w:rPr>
              <w:fldChar w:fldCharType="separate"/>
            </w:r>
            <w:r w:rsidRPr="0034779D">
              <w:rPr>
                <w:rStyle w:val="a8"/>
                <w:rFonts w:ascii="Arial" w:eastAsia="Avenir Book" w:hAnsi="Arial" w:cs="Arial"/>
                <w:bCs/>
                <w:shd w:val="clear" w:color="auto" w:fill="FFFFFF"/>
                <w:lang w:val="it-IT" w:eastAsia="es-ES"/>
              </w:rPr>
              <w:t>http://dn.uu.edu.ua/</w:t>
            </w:r>
            <w:r>
              <w:rPr>
                <w:rFonts w:ascii="Arial" w:eastAsia="Avenir Book" w:hAnsi="Arial" w:cs="Arial"/>
                <w:bCs/>
                <w:color w:val="000000" w:themeColor="text1"/>
                <w:shd w:val="clear" w:color="auto" w:fill="FFFFFF"/>
                <w:lang w:val="it-IT" w:eastAsia="es-ES"/>
              </w:rPr>
              <w:fldChar w:fldCharType="end"/>
            </w:r>
            <w:r>
              <w:rPr>
                <w:rFonts w:ascii="Arial" w:eastAsia="Avenir Book" w:hAnsi="Arial" w:cs="Arial"/>
                <w:bCs/>
                <w:color w:val="000000" w:themeColor="text1"/>
                <w:shd w:val="clear" w:color="auto" w:fill="FFFFFF"/>
                <w:lang w:val="it-IT" w:eastAsia="es-ES"/>
              </w:rPr>
              <w:t xml:space="preserve"> </w:t>
            </w:r>
          </w:p>
          <w:p w14:paraId="7C822C57" w14:textId="7E3A314E" w:rsidR="00B82927" w:rsidRPr="00B82927" w:rsidRDefault="00B82927" w:rsidP="00B82927">
            <w:pPr>
              <w:rPr>
                <w:rFonts w:ascii="Arial" w:eastAsia="Avenir Book" w:hAnsi="Arial" w:cs="Arial"/>
                <w:bCs/>
                <w:color w:val="000000" w:themeColor="text1"/>
                <w:shd w:val="clear" w:color="auto" w:fill="FFFFFF"/>
                <w:lang w:val="it-IT" w:eastAsia="es-ES"/>
              </w:rPr>
            </w:pPr>
            <w:r w:rsidRPr="00B82927">
              <w:rPr>
                <w:rFonts w:ascii="Arial" w:eastAsia="Avenir Book" w:hAnsi="Arial" w:cs="Arial"/>
                <w:bCs/>
                <w:color w:val="000000" w:themeColor="text1"/>
                <w:shd w:val="clear" w:color="auto" w:fill="FFFFFF"/>
                <w:lang w:val="it-IT" w:eastAsia="es-ES"/>
              </w:rPr>
              <w:t>Dubno branch (Rivn</w:t>
            </w:r>
            <w:r>
              <w:rPr>
                <w:rFonts w:ascii="Arial" w:eastAsia="Avenir Book" w:hAnsi="Arial" w:cs="Arial"/>
                <w:bCs/>
                <w:color w:val="000000" w:themeColor="text1"/>
                <w:shd w:val="clear" w:color="auto" w:fill="FFFFFF"/>
                <w:lang w:val="it-IT" w:eastAsia="es-ES"/>
              </w:rPr>
              <w:t>e</w:t>
            </w:r>
            <w:r w:rsidRPr="00B82927">
              <w:rPr>
                <w:rFonts w:ascii="Arial" w:eastAsia="Avenir Book" w:hAnsi="Arial" w:cs="Arial"/>
                <w:bCs/>
                <w:color w:val="000000" w:themeColor="text1"/>
                <w:shd w:val="clear" w:color="auto" w:fill="FFFFFF"/>
                <w:lang w:val="it-IT" w:eastAsia="es-ES"/>
              </w:rPr>
              <w:t xml:space="preserve"> region) </w:t>
            </w:r>
            <w:r>
              <w:rPr>
                <w:rFonts w:ascii="Arial" w:eastAsia="Avenir Book" w:hAnsi="Arial" w:cs="Arial"/>
                <w:bCs/>
                <w:color w:val="000000" w:themeColor="text1"/>
                <w:shd w:val="clear" w:color="auto" w:fill="FFFFFF"/>
                <w:lang w:val="it-IT" w:eastAsia="es-ES"/>
              </w:rPr>
              <w:fldChar w:fldCharType="begin"/>
            </w:r>
            <w:r>
              <w:rPr>
                <w:rFonts w:ascii="Arial" w:eastAsia="Avenir Book" w:hAnsi="Arial" w:cs="Arial"/>
                <w:bCs/>
                <w:color w:val="000000" w:themeColor="text1"/>
                <w:shd w:val="clear" w:color="auto" w:fill="FFFFFF"/>
                <w:lang w:val="it-IT" w:eastAsia="es-ES"/>
              </w:rPr>
              <w:instrText xml:space="preserve"> HYPERLINK "</w:instrText>
            </w:r>
            <w:r w:rsidRPr="00B82927">
              <w:rPr>
                <w:rFonts w:ascii="Arial" w:eastAsia="Avenir Book" w:hAnsi="Arial" w:cs="Arial"/>
                <w:bCs/>
                <w:color w:val="000000" w:themeColor="text1"/>
                <w:shd w:val="clear" w:color="auto" w:fill="FFFFFF"/>
                <w:lang w:val="it-IT" w:eastAsia="es-ES"/>
              </w:rPr>
              <w:instrText>http://dubno.uu.edu.ua/</w:instrText>
            </w:r>
            <w:r>
              <w:rPr>
                <w:rFonts w:ascii="Arial" w:eastAsia="Avenir Book" w:hAnsi="Arial" w:cs="Arial"/>
                <w:bCs/>
                <w:color w:val="000000" w:themeColor="text1"/>
                <w:shd w:val="clear" w:color="auto" w:fill="FFFFFF"/>
                <w:lang w:val="it-IT" w:eastAsia="es-ES"/>
              </w:rPr>
              <w:instrText xml:space="preserve">" </w:instrText>
            </w:r>
            <w:r>
              <w:rPr>
                <w:rFonts w:ascii="Arial" w:eastAsia="Avenir Book" w:hAnsi="Arial" w:cs="Arial"/>
                <w:bCs/>
                <w:color w:val="000000" w:themeColor="text1"/>
                <w:shd w:val="clear" w:color="auto" w:fill="FFFFFF"/>
                <w:lang w:val="it-IT" w:eastAsia="es-ES"/>
              </w:rPr>
              <w:fldChar w:fldCharType="separate"/>
            </w:r>
            <w:r w:rsidRPr="0034779D">
              <w:rPr>
                <w:rStyle w:val="a8"/>
                <w:rFonts w:ascii="Arial" w:eastAsia="Avenir Book" w:hAnsi="Arial" w:cs="Arial"/>
                <w:bCs/>
                <w:shd w:val="clear" w:color="auto" w:fill="FFFFFF"/>
                <w:lang w:val="it-IT" w:eastAsia="es-ES"/>
              </w:rPr>
              <w:t>http://dubno.uu.edu.ua/</w:t>
            </w:r>
            <w:r>
              <w:rPr>
                <w:rFonts w:ascii="Arial" w:eastAsia="Avenir Book" w:hAnsi="Arial" w:cs="Arial"/>
                <w:bCs/>
                <w:color w:val="000000" w:themeColor="text1"/>
                <w:shd w:val="clear" w:color="auto" w:fill="FFFFFF"/>
                <w:lang w:val="it-IT" w:eastAsia="es-ES"/>
              </w:rPr>
              <w:fldChar w:fldCharType="end"/>
            </w:r>
            <w:r>
              <w:rPr>
                <w:rFonts w:ascii="Arial" w:eastAsia="Avenir Book" w:hAnsi="Arial" w:cs="Arial"/>
                <w:bCs/>
                <w:color w:val="000000" w:themeColor="text1"/>
                <w:shd w:val="clear" w:color="auto" w:fill="FFFFFF"/>
                <w:lang w:val="it-IT" w:eastAsia="es-ES"/>
              </w:rPr>
              <w:t xml:space="preserve"> </w:t>
            </w:r>
          </w:p>
          <w:p w14:paraId="28EC0E34" w14:textId="2BE23BD8" w:rsidR="00B82927" w:rsidRPr="00B82927" w:rsidRDefault="00B82927" w:rsidP="00B82927">
            <w:pPr>
              <w:rPr>
                <w:rFonts w:ascii="Arial" w:eastAsia="Avenir Book" w:hAnsi="Arial" w:cs="Arial"/>
                <w:bCs/>
                <w:color w:val="000000" w:themeColor="text1"/>
                <w:shd w:val="clear" w:color="auto" w:fill="FFFFFF"/>
                <w:lang w:val="en-US" w:eastAsia="es-ES"/>
              </w:rPr>
            </w:pPr>
            <w:proofErr w:type="spellStart"/>
            <w:r w:rsidRPr="00B82927">
              <w:rPr>
                <w:rFonts w:ascii="Arial" w:eastAsia="Avenir Book" w:hAnsi="Arial" w:cs="Arial"/>
                <w:bCs/>
                <w:color w:val="000000" w:themeColor="text1"/>
                <w:shd w:val="clear" w:color="auto" w:fill="FFFFFF"/>
                <w:lang w:val="en-US" w:eastAsia="es-ES"/>
              </w:rPr>
              <w:t>Dubno</w:t>
            </w:r>
            <w:proofErr w:type="spellEnd"/>
            <w:r w:rsidRPr="00B82927">
              <w:rPr>
                <w:rFonts w:ascii="Arial" w:eastAsia="Avenir Book" w:hAnsi="Arial" w:cs="Arial"/>
                <w:bCs/>
                <w:color w:val="000000" w:themeColor="text1"/>
                <w:shd w:val="clear" w:color="auto" w:fill="FFFFFF"/>
                <w:lang w:val="en-US" w:eastAsia="es-ES"/>
              </w:rPr>
              <w:t xml:space="preserve"> college (Rivne region) </w:t>
            </w:r>
            <w:hyperlink r:id="rId37" w:history="1">
              <w:r w:rsidRPr="00B82927">
                <w:rPr>
                  <w:rStyle w:val="a8"/>
                  <w:rFonts w:ascii="Arial" w:eastAsia="Avenir Book" w:hAnsi="Arial" w:cs="Arial"/>
                  <w:bCs/>
                  <w:shd w:val="clear" w:color="auto" w:fill="FFFFFF"/>
                  <w:lang w:val="en-US" w:eastAsia="es-ES"/>
                </w:rPr>
                <w:t>http://dubno-coll.uu.edu.ua/</w:t>
              </w:r>
            </w:hyperlink>
            <w:r w:rsidRPr="00B82927">
              <w:rPr>
                <w:rFonts w:ascii="Arial" w:eastAsia="Avenir Book" w:hAnsi="Arial" w:cs="Arial"/>
                <w:bCs/>
                <w:color w:val="000000" w:themeColor="text1"/>
                <w:shd w:val="clear" w:color="auto" w:fill="FFFFFF"/>
                <w:lang w:val="en-US" w:eastAsia="es-ES"/>
              </w:rPr>
              <w:t xml:space="preserve"> </w:t>
            </w:r>
          </w:p>
          <w:p w14:paraId="02E99977" w14:textId="48996840" w:rsidR="00B82927" w:rsidRPr="00B82927" w:rsidRDefault="00B82927" w:rsidP="00B82927">
            <w:pPr>
              <w:rPr>
                <w:rFonts w:ascii="Arial" w:eastAsia="Avenir Book" w:hAnsi="Arial" w:cs="Arial"/>
                <w:bCs/>
                <w:color w:val="000000" w:themeColor="text1"/>
                <w:shd w:val="clear" w:color="auto" w:fill="FFFFFF"/>
                <w:lang w:val="en-US" w:eastAsia="es-ES"/>
              </w:rPr>
            </w:pPr>
            <w:r w:rsidRPr="00B82927">
              <w:rPr>
                <w:rFonts w:ascii="Arial" w:eastAsia="Avenir Book" w:hAnsi="Arial" w:cs="Arial"/>
                <w:bCs/>
                <w:color w:val="000000" w:themeColor="text1"/>
                <w:shd w:val="clear" w:color="auto" w:fill="FFFFFF"/>
                <w:lang w:val="en-US" w:eastAsia="es-ES"/>
              </w:rPr>
              <w:t xml:space="preserve">Zhytomyr Economic and Humanitarian Institute </w:t>
            </w:r>
            <w:hyperlink r:id="rId38" w:history="1">
              <w:r w:rsidRPr="0034779D">
                <w:rPr>
                  <w:rStyle w:val="a8"/>
                  <w:rFonts w:ascii="Arial" w:eastAsia="Avenir Book" w:hAnsi="Arial" w:cs="Arial"/>
                  <w:bCs/>
                  <w:shd w:val="clear" w:color="auto" w:fill="FFFFFF"/>
                  <w:lang w:val="en-US" w:eastAsia="es-ES"/>
                </w:rPr>
                <w:t>http://www.vmurol.zt.ua/</w:t>
              </w:r>
            </w:hyperlink>
            <w:r>
              <w:rPr>
                <w:rFonts w:ascii="Arial" w:eastAsia="Avenir Book" w:hAnsi="Arial" w:cs="Arial"/>
                <w:bCs/>
                <w:color w:val="000000" w:themeColor="text1"/>
                <w:shd w:val="clear" w:color="auto" w:fill="FFFFFF"/>
                <w:lang w:val="en-US" w:eastAsia="es-ES"/>
              </w:rPr>
              <w:t xml:space="preserve"> </w:t>
            </w:r>
          </w:p>
          <w:p w14:paraId="56B12306" w14:textId="0B725C26" w:rsidR="00B82927" w:rsidRPr="00B82927" w:rsidRDefault="00B82927" w:rsidP="00B82927">
            <w:pPr>
              <w:rPr>
                <w:rFonts w:ascii="Arial" w:eastAsia="Avenir Book" w:hAnsi="Arial" w:cs="Arial"/>
                <w:bCs/>
                <w:color w:val="000000" w:themeColor="text1"/>
                <w:shd w:val="clear" w:color="auto" w:fill="FFFFFF"/>
                <w:lang w:val="en-US" w:eastAsia="es-ES"/>
              </w:rPr>
            </w:pPr>
            <w:r w:rsidRPr="00B82927">
              <w:rPr>
                <w:rFonts w:ascii="Arial" w:eastAsia="Avenir Book" w:hAnsi="Arial" w:cs="Arial"/>
                <w:bCs/>
                <w:color w:val="000000" w:themeColor="text1"/>
                <w:shd w:val="clear" w:color="auto" w:fill="FFFFFF"/>
                <w:lang w:val="en-US" w:eastAsia="es-ES"/>
              </w:rPr>
              <w:t xml:space="preserve">Zhytomyr Economic and Humanitarian Institute (subdomain of the official website of the University "Ukraine") </w:t>
            </w:r>
            <w:hyperlink r:id="rId39" w:history="1">
              <w:r w:rsidRPr="0034779D">
                <w:rPr>
                  <w:rStyle w:val="a8"/>
                  <w:rFonts w:ascii="Arial" w:eastAsia="Avenir Book" w:hAnsi="Arial" w:cs="Arial"/>
                  <w:bCs/>
                  <w:shd w:val="clear" w:color="auto" w:fill="FFFFFF"/>
                  <w:lang w:val="en-US" w:eastAsia="es-ES"/>
                </w:rPr>
                <w:t>http://zh.uu.edu.ua/</w:t>
              </w:r>
            </w:hyperlink>
            <w:r>
              <w:rPr>
                <w:rFonts w:ascii="Arial" w:eastAsia="Avenir Book" w:hAnsi="Arial" w:cs="Arial"/>
                <w:bCs/>
                <w:color w:val="000000" w:themeColor="text1"/>
                <w:shd w:val="clear" w:color="auto" w:fill="FFFFFF"/>
                <w:lang w:val="en-US" w:eastAsia="es-ES"/>
              </w:rPr>
              <w:t xml:space="preserve"> </w:t>
            </w:r>
          </w:p>
          <w:p w14:paraId="6499913E" w14:textId="53888316" w:rsidR="00B82927" w:rsidRPr="00B82927" w:rsidRDefault="00B82927" w:rsidP="00B82927">
            <w:pPr>
              <w:rPr>
                <w:rFonts w:ascii="Arial" w:eastAsia="Avenir Book" w:hAnsi="Arial" w:cs="Arial"/>
                <w:bCs/>
                <w:color w:val="000000" w:themeColor="text1"/>
                <w:shd w:val="clear" w:color="auto" w:fill="FFFFFF"/>
                <w:lang w:val="it-IT" w:eastAsia="es-ES"/>
              </w:rPr>
            </w:pPr>
            <w:r w:rsidRPr="00B82927">
              <w:rPr>
                <w:rFonts w:ascii="Arial" w:eastAsia="Avenir Book" w:hAnsi="Arial" w:cs="Arial"/>
                <w:bCs/>
                <w:color w:val="000000" w:themeColor="text1"/>
                <w:shd w:val="clear" w:color="auto" w:fill="FFFFFF"/>
                <w:lang w:val="it-IT" w:eastAsia="es-ES"/>
              </w:rPr>
              <w:t xml:space="preserve">Zaporizhia College </w:t>
            </w:r>
            <w:r>
              <w:rPr>
                <w:rFonts w:ascii="Arial" w:eastAsia="Avenir Book" w:hAnsi="Arial" w:cs="Arial"/>
                <w:bCs/>
                <w:color w:val="000000" w:themeColor="text1"/>
                <w:shd w:val="clear" w:color="auto" w:fill="FFFFFF"/>
                <w:lang w:val="it-IT" w:eastAsia="es-ES"/>
              </w:rPr>
              <w:fldChar w:fldCharType="begin"/>
            </w:r>
            <w:r>
              <w:rPr>
                <w:rFonts w:ascii="Arial" w:eastAsia="Avenir Book" w:hAnsi="Arial" w:cs="Arial"/>
                <w:bCs/>
                <w:color w:val="000000" w:themeColor="text1"/>
                <w:shd w:val="clear" w:color="auto" w:fill="FFFFFF"/>
                <w:lang w:val="it-IT" w:eastAsia="es-ES"/>
              </w:rPr>
              <w:instrText xml:space="preserve"> HYPERLINK "</w:instrText>
            </w:r>
            <w:r w:rsidRPr="00B82927">
              <w:rPr>
                <w:rFonts w:ascii="Arial" w:eastAsia="Avenir Book" w:hAnsi="Arial" w:cs="Arial"/>
                <w:bCs/>
                <w:color w:val="000000" w:themeColor="text1"/>
                <w:shd w:val="clear" w:color="auto" w:fill="FFFFFF"/>
                <w:lang w:val="it-IT" w:eastAsia="es-ES"/>
              </w:rPr>
              <w:instrText>http://zp.uu.edu.ua/</w:instrText>
            </w:r>
            <w:r>
              <w:rPr>
                <w:rFonts w:ascii="Arial" w:eastAsia="Avenir Book" w:hAnsi="Arial" w:cs="Arial"/>
                <w:bCs/>
                <w:color w:val="000000" w:themeColor="text1"/>
                <w:shd w:val="clear" w:color="auto" w:fill="FFFFFF"/>
                <w:lang w:val="it-IT" w:eastAsia="es-ES"/>
              </w:rPr>
              <w:instrText xml:space="preserve">" </w:instrText>
            </w:r>
            <w:r>
              <w:rPr>
                <w:rFonts w:ascii="Arial" w:eastAsia="Avenir Book" w:hAnsi="Arial" w:cs="Arial"/>
                <w:bCs/>
                <w:color w:val="000000" w:themeColor="text1"/>
                <w:shd w:val="clear" w:color="auto" w:fill="FFFFFF"/>
                <w:lang w:val="it-IT" w:eastAsia="es-ES"/>
              </w:rPr>
              <w:fldChar w:fldCharType="separate"/>
            </w:r>
            <w:r w:rsidRPr="0034779D">
              <w:rPr>
                <w:rStyle w:val="a8"/>
                <w:rFonts w:ascii="Arial" w:eastAsia="Avenir Book" w:hAnsi="Arial" w:cs="Arial"/>
                <w:bCs/>
                <w:shd w:val="clear" w:color="auto" w:fill="FFFFFF"/>
                <w:lang w:val="it-IT" w:eastAsia="es-ES"/>
              </w:rPr>
              <w:t>http://zp.uu.edu.ua/</w:t>
            </w:r>
            <w:r>
              <w:rPr>
                <w:rFonts w:ascii="Arial" w:eastAsia="Avenir Book" w:hAnsi="Arial" w:cs="Arial"/>
                <w:bCs/>
                <w:color w:val="000000" w:themeColor="text1"/>
                <w:shd w:val="clear" w:color="auto" w:fill="FFFFFF"/>
                <w:lang w:val="it-IT" w:eastAsia="es-ES"/>
              </w:rPr>
              <w:fldChar w:fldCharType="end"/>
            </w:r>
            <w:r>
              <w:rPr>
                <w:rFonts w:ascii="Arial" w:eastAsia="Avenir Book" w:hAnsi="Arial" w:cs="Arial"/>
                <w:bCs/>
                <w:color w:val="000000" w:themeColor="text1"/>
                <w:shd w:val="clear" w:color="auto" w:fill="FFFFFF"/>
                <w:lang w:val="it-IT" w:eastAsia="es-ES"/>
              </w:rPr>
              <w:t xml:space="preserve"> </w:t>
            </w:r>
          </w:p>
          <w:p w14:paraId="7265F639" w14:textId="68B53CC4" w:rsidR="00B82927" w:rsidRPr="00B82927" w:rsidRDefault="00B82927" w:rsidP="00B82927">
            <w:pPr>
              <w:rPr>
                <w:rFonts w:ascii="Arial" w:eastAsia="Avenir Book" w:hAnsi="Arial" w:cs="Arial"/>
                <w:bCs/>
                <w:color w:val="000000" w:themeColor="text1"/>
                <w:shd w:val="clear" w:color="auto" w:fill="FFFFFF"/>
                <w:lang w:val="it-IT" w:eastAsia="es-ES"/>
              </w:rPr>
            </w:pPr>
            <w:r w:rsidRPr="00B82927">
              <w:rPr>
                <w:rFonts w:ascii="Arial" w:eastAsia="Avenir Book" w:hAnsi="Arial" w:cs="Arial"/>
                <w:bCs/>
                <w:color w:val="000000" w:themeColor="text1"/>
                <w:shd w:val="clear" w:color="auto" w:fill="FFFFFF"/>
                <w:lang w:val="it-IT" w:eastAsia="es-ES"/>
              </w:rPr>
              <w:t xml:space="preserve">Ivano-Frankivsk branch </w:t>
            </w:r>
            <w:r>
              <w:rPr>
                <w:rFonts w:ascii="Arial" w:eastAsia="Avenir Book" w:hAnsi="Arial" w:cs="Arial"/>
                <w:bCs/>
                <w:color w:val="000000" w:themeColor="text1"/>
                <w:shd w:val="clear" w:color="auto" w:fill="FFFFFF"/>
                <w:lang w:val="it-IT" w:eastAsia="es-ES"/>
              </w:rPr>
              <w:fldChar w:fldCharType="begin"/>
            </w:r>
            <w:r>
              <w:rPr>
                <w:rFonts w:ascii="Arial" w:eastAsia="Avenir Book" w:hAnsi="Arial" w:cs="Arial"/>
                <w:bCs/>
                <w:color w:val="000000" w:themeColor="text1"/>
                <w:shd w:val="clear" w:color="auto" w:fill="FFFFFF"/>
                <w:lang w:val="it-IT" w:eastAsia="es-ES"/>
              </w:rPr>
              <w:instrText xml:space="preserve"> HYPERLINK "</w:instrText>
            </w:r>
            <w:r w:rsidRPr="00B82927">
              <w:rPr>
                <w:rFonts w:ascii="Arial" w:eastAsia="Avenir Book" w:hAnsi="Arial" w:cs="Arial"/>
                <w:bCs/>
                <w:color w:val="000000" w:themeColor="text1"/>
                <w:shd w:val="clear" w:color="auto" w:fill="FFFFFF"/>
                <w:lang w:val="it-IT" w:eastAsia="es-ES"/>
              </w:rPr>
              <w:instrText>http://vmurol.if.ua/</w:instrText>
            </w:r>
            <w:r>
              <w:rPr>
                <w:rFonts w:ascii="Arial" w:eastAsia="Avenir Book" w:hAnsi="Arial" w:cs="Arial"/>
                <w:bCs/>
                <w:color w:val="000000" w:themeColor="text1"/>
                <w:shd w:val="clear" w:color="auto" w:fill="FFFFFF"/>
                <w:lang w:val="it-IT" w:eastAsia="es-ES"/>
              </w:rPr>
              <w:instrText xml:space="preserve">" </w:instrText>
            </w:r>
            <w:r>
              <w:rPr>
                <w:rFonts w:ascii="Arial" w:eastAsia="Avenir Book" w:hAnsi="Arial" w:cs="Arial"/>
                <w:bCs/>
                <w:color w:val="000000" w:themeColor="text1"/>
                <w:shd w:val="clear" w:color="auto" w:fill="FFFFFF"/>
                <w:lang w:val="it-IT" w:eastAsia="es-ES"/>
              </w:rPr>
              <w:fldChar w:fldCharType="separate"/>
            </w:r>
            <w:r w:rsidRPr="0034779D">
              <w:rPr>
                <w:rStyle w:val="a8"/>
                <w:rFonts w:ascii="Arial" w:eastAsia="Avenir Book" w:hAnsi="Arial" w:cs="Arial"/>
                <w:bCs/>
                <w:shd w:val="clear" w:color="auto" w:fill="FFFFFF"/>
                <w:lang w:val="it-IT" w:eastAsia="es-ES"/>
              </w:rPr>
              <w:t>http://vmurol.if.ua/</w:t>
            </w:r>
            <w:r>
              <w:rPr>
                <w:rFonts w:ascii="Arial" w:eastAsia="Avenir Book" w:hAnsi="Arial" w:cs="Arial"/>
                <w:bCs/>
                <w:color w:val="000000" w:themeColor="text1"/>
                <w:shd w:val="clear" w:color="auto" w:fill="FFFFFF"/>
                <w:lang w:val="it-IT" w:eastAsia="es-ES"/>
              </w:rPr>
              <w:fldChar w:fldCharType="end"/>
            </w:r>
            <w:r>
              <w:rPr>
                <w:rFonts w:ascii="Arial" w:eastAsia="Avenir Book" w:hAnsi="Arial" w:cs="Arial"/>
                <w:bCs/>
                <w:color w:val="000000" w:themeColor="text1"/>
                <w:shd w:val="clear" w:color="auto" w:fill="FFFFFF"/>
                <w:lang w:val="it-IT" w:eastAsia="es-ES"/>
              </w:rPr>
              <w:t xml:space="preserve"> </w:t>
            </w:r>
          </w:p>
          <w:p w14:paraId="4CA3EED4" w14:textId="6167ADF3" w:rsidR="00B82927" w:rsidRPr="00B82927" w:rsidRDefault="00B82927" w:rsidP="00B82927">
            <w:pPr>
              <w:rPr>
                <w:rFonts w:ascii="Arial" w:eastAsia="Avenir Book" w:hAnsi="Arial" w:cs="Arial"/>
                <w:bCs/>
                <w:color w:val="000000" w:themeColor="text1"/>
                <w:shd w:val="clear" w:color="auto" w:fill="FFFFFF"/>
                <w:lang w:val="en-US" w:eastAsia="es-ES"/>
              </w:rPr>
            </w:pPr>
            <w:r w:rsidRPr="00B82927">
              <w:rPr>
                <w:rFonts w:ascii="Arial" w:eastAsia="Avenir Book" w:hAnsi="Arial" w:cs="Arial"/>
                <w:bCs/>
                <w:color w:val="000000" w:themeColor="text1"/>
                <w:shd w:val="clear" w:color="auto" w:fill="FFFFFF"/>
                <w:lang w:val="en-US" w:eastAsia="es-ES"/>
              </w:rPr>
              <w:t xml:space="preserve">Ivano-Frankivsk branch (subdomain of the official website of the University "Ukraine") </w:t>
            </w:r>
            <w:hyperlink r:id="rId40" w:history="1">
              <w:r w:rsidRPr="0034779D">
                <w:rPr>
                  <w:rStyle w:val="a8"/>
                  <w:rFonts w:ascii="Arial" w:eastAsia="Avenir Book" w:hAnsi="Arial" w:cs="Arial"/>
                  <w:bCs/>
                  <w:shd w:val="clear" w:color="auto" w:fill="FFFFFF"/>
                  <w:lang w:val="en-US" w:eastAsia="es-ES"/>
                </w:rPr>
                <w:t>http://if.uu.edu.ua/</w:t>
              </w:r>
            </w:hyperlink>
            <w:r>
              <w:rPr>
                <w:rFonts w:ascii="Arial" w:eastAsia="Avenir Book" w:hAnsi="Arial" w:cs="Arial"/>
                <w:bCs/>
                <w:color w:val="000000" w:themeColor="text1"/>
                <w:shd w:val="clear" w:color="auto" w:fill="FFFFFF"/>
                <w:lang w:val="en-US" w:eastAsia="es-ES"/>
              </w:rPr>
              <w:t xml:space="preserve"> </w:t>
            </w:r>
          </w:p>
          <w:p w14:paraId="480E1A40" w14:textId="5131891C" w:rsidR="00B82927" w:rsidRPr="00B82927" w:rsidRDefault="00B82927" w:rsidP="00B82927">
            <w:pPr>
              <w:rPr>
                <w:rFonts w:ascii="Arial" w:eastAsia="Avenir Book" w:hAnsi="Arial" w:cs="Arial"/>
                <w:bCs/>
                <w:color w:val="000000" w:themeColor="text1"/>
                <w:shd w:val="clear" w:color="auto" w:fill="FFFFFF"/>
                <w:lang w:val="en-US" w:eastAsia="es-ES"/>
              </w:rPr>
            </w:pPr>
            <w:r w:rsidRPr="00B82927">
              <w:rPr>
                <w:rFonts w:ascii="Arial" w:eastAsia="Avenir Book" w:hAnsi="Arial" w:cs="Arial"/>
                <w:bCs/>
                <w:color w:val="000000" w:themeColor="text1"/>
                <w:shd w:val="clear" w:color="auto" w:fill="FFFFFF"/>
                <w:lang w:val="en-US" w:eastAsia="es-ES"/>
              </w:rPr>
              <w:t xml:space="preserve">Engineering and Technology Institute </w:t>
            </w:r>
            <w:hyperlink r:id="rId41" w:history="1">
              <w:r w:rsidRPr="0034779D">
                <w:rPr>
                  <w:rStyle w:val="a8"/>
                  <w:rFonts w:ascii="Arial" w:eastAsia="Avenir Book" w:hAnsi="Arial" w:cs="Arial"/>
                  <w:bCs/>
                  <w:shd w:val="clear" w:color="auto" w:fill="FFFFFF"/>
                  <w:lang w:val="en-US" w:eastAsia="es-ES"/>
                </w:rPr>
                <w:t>http://iti.uu.edu.ua/</w:t>
              </w:r>
            </w:hyperlink>
            <w:r>
              <w:rPr>
                <w:rFonts w:ascii="Arial" w:eastAsia="Avenir Book" w:hAnsi="Arial" w:cs="Arial"/>
                <w:bCs/>
                <w:color w:val="000000" w:themeColor="text1"/>
                <w:shd w:val="clear" w:color="auto" w:fill="FFFFFF"/>
                <w:lang w:val="en-US" w:eastAsia="es-ES"/>
              </w:rPr>
              <w:t xml:space="preserve"> </w:t>
            </w:r>
          </w:p>
          <w:p w14:paraId="6011DDEB" w14:textId="2892BE79" w:rsidR="00B82927" w:rsidRPr="00B82927" w:rsidRDefault="00B82927" w:rsidP="00B82927">
            <w:pPr>
              <w:rPr>
                <w:rFonts w:ascii="Arial" w:eastAsia="Avenir Book" w:hAnsi="Arial" w:cs="Arial"/>
                <w:bCs/>
                <w:color w:val="000000" w:themeColor="text1"/>
                <w:shd w:val="clear" w:color="auto" w:fill="FFFFFF"/>
                <w:lang w:val="en-US" w:eastAsia="es-ES"/>
              </w:rPr>
            </w:pPr>
            <w:r w:rsidRPr="00B82927">
              <w:rPr>
                <w:rFonts w:ascii="Arial" w:eastAsia="Avenir Book" w:hAnsi="Arial" w:cs="Arial"/>
                <w:bCs/>
                <w:color w:val="000000" w:themeColor="text1"/>
                <w:shd w:val="clear" w:color="auto" w:fill="FFFFFF"/>
                <w:lang w:val="en-US" w:eastAsia="es-ES"/>
              </w:rPr>
              <w:t xml:space="preserve">Institute of Economics and Management </w:t>
            </w:r>
            <w:hyperlink r:id="rId42" w:history="1">
              <w:r w:rsidRPr="0034779D">
                <w:rPr>
                  <w:rStyle w:val="a8"/>
                  <w:rFonts w:ascii="Arial" w:eastAsia="Avenir Book" w:hAnsi="Arial" w:cs="Arial"/>
                  <w:bCs/>
                  <w:shd w:val="clear" w:color="auto" w:fill="FFFFFF"/>
                  <w:lang w:val="en-US" w:eastAsia="es-ES"/>
                </w:rPr>
                <w:t>http://iem.uu.edu.ua/</w:t>
              </w:r>
            </w:hyperlink>
            <w:r>
              <w:rPr>
                <w:rFonts w:ascii="Arial" w:eastAsia="Avenir Book" w:hAnsi="Arial" w:cs="Arial"/>
                <w:bCs/>
                <w:color w:val="000000" w:themeColor="text1"/>
                <w:shd w:val="clear" w:color="auto" w:fill="FFFFFF"/>
                <w:lang w:val="en-US" w:eastAsia="es-ES"/>
              </w:rPr>
              <w:t xml:space="preserve"> </w:t>
            </w:r>
          </w:p>
          <w:p w14:paraId="287B63F4" w14:textId="02CE870C" w:rsidR="00B82927" w:rsidRPr="00B82927" w:rsidRDefault="00B82927" w:rsidP="00B82927">
            <w:pPr>
              <w:rPr>
                <w:rFonts w:ascii="Arial" w:eastAsia="Avenir Book" w:hAnsi="Arial" w:cs="Arial"/>
                <w:bCs/>
                <w:color w:val="000000" w:themeColor="text1"/>
                <w:shd w:val="clear" w:color="auto" w:fill="FFFFFF"/>
                <w:lang w:val="en-US" w:eastAsia="es-ES"/>
              </w:rPr>
            </w:pPr>
            <w:r w:rsidRPr="00B82927">
              <w:rPr>
                <w:rFonts w:ascii="Arial" w:eastAsia="Avenir Book" w:hAnsi="Arial" w:cs="Arial"/>
                <w:bCs/>
                <w:color w:val="000000" w:themeColor="text1"/>
                <w:shd w:val="clear" w:color="auto" w:fill="FFFFFF"/>
                <w:lang w:val="en-US" w:eastAsia="es-ES"/>
              </w:rPr>
              <w:t xml:space="preserve">Institute of Computer Technologies </w:t>
            </w:r>
            <w:hyperlink r:id="rId43" w:history="1">
              <w:r w:rsidRPr="0034779D">
                <w:rPr>
                  <w:rStyle w:val="a8"/>
                  <w:rFonts w:ascii="Arial" w:eastAsia="Avenir Book" w:hAnsi="Arial" w:cs="Arial"/>
                  <w:bCs/>
                  <w:shd w:val="clear" w:color="auto" w:fill="FFFFFF"/>
                  <w:lang w:val="en-US" w:eastAsia="es-ES"/>
                </w:rPr>
                <w:t>http://ict.uu.edu.ua/</w:t>
              </w:r>
            </w:hyperlink>
            <w:r>
              <w:rPr>
                <w:rFonts w:ascii="Arial" w:eastAsia="Avenir Book" w:hAnsi="Arial" w:cs="Arial"/>
                <w:bCs/>
                <w:color w:val="000000" w:themeColor="text1"/>
                <w:shd w:val="clear" w:color="auto" w:fill="FFFFFF"/>
                <w:lang w:val="en-US" w:eastAsia="es-ES"/>
              </w:rPr>
              <w:t xml:space="preserve"> </w:t>
            </w:r>
          </w:p>
          <w:p w14:paraId="20B64A7B" w14:textId="2754ADD6" w:rsidR="00B82927" w:rsidRPr="00B82927" w:rsidRDefault="00B82927" w:rsidP="00B82927">
            <w:pPr>
              <w:rPr>
                <w:rFonts w:ascii="Arial" w:eastAsia="Avenir Book" w:hAnsi="Arial" w:cs="Arial"/>
                <w:bCs/>
                <w:color w:val="000000" w:themeColor="text1"/>
                <w:shd w:val="clear" w:color="auto" w:fill="FFFFFF"/>
                <w:lang w:val="en-US" w:eastAsia="es-ES"/>
              </w:rPr>
            </w:pPr>
            <w:r w:rsidRPr="00B82927">
              <w:rPr>
                <w:rFonts w:ascii="Arial" w:eastAsia="Avenir Book" w:hAnsi="Arial" w:cs="Arial"/>
                <w:bCs/>
                <w:color w:val="000000" w:themeColor="text1"/>
                <w:shd w:val="clear" w:color="auto" w:fill="FFFFFF"/>
                <w:lang w:val="en-US" w:eastAsia="es-ES"/>
              </w:rPr>
              <w:t xml:space="preserve">Institute of Law and Public Relations </w:t>
            </w:r>
            <w:hyperlink r:id="rId44" w:history="1">
              <w:r w:rsidRPr="0034779D">
                <w:rPr>
                  <w:rStyle w:val="a8"/>
                  <w:rFonts w:ascii="Arial" w:eastAsia="Avenir Book" w:hAnsi="Arial" w:cs="Arial"/>
                  <w:bCs/>
                  <w:shd w:val="clear" w:color="auto" w:fill="FFFFFF"/>
                  <w:lang w:val="en-US" w:eastAsia="es-ES"/>
                </w:rPr>
                <w:t>http://ipsv.uu.edu.ua/</w:t>
              </w:r>
            </w:hyperlink>
            <w:r>
              <w:rPr>
                <w:rFonts w:ascii="Arial" w:eastAsia="Avenir Book" w:hAnsi="Arial" w:cs="Arial"/>
                <w:bCs/>
                <w:color w:val="000000" w:themeColor="text1"/>
                <w:shd w:val="clear" w:color="auto" w:fill="FFFFFF"/>
                <w:lang w:val="en-US" w:eastAsia="es-ES"/>
              </w:rPr>
              <w:t xml:space="preserve"> </w:t>
            </w:r>
          </w:p>
          <w:p w14:paraId="0C540510" w14:textId="662C0F58" w:rsidR="00B82927" w:rsidRPr="00B82927" w:rsidRDefault="00B82927" w:rsidP="00B82927">
            <w:pPr>
              <w:rPr>
                <w:rFonts w:ascii="Arial" w:eastAsia="Avenir Book" w:hAnsi="Arial" w:cs="Arial"/>
                <w:bCs/>
                <w:color w:val="000000" w:themeColor="text1"/>
                <w:shd w:val="clear" w:color="auto" w:fill="FFFFFF"/>
                <w:lang w:val="en-US" w:eastAsia="es-ES"/>
              </w:rPr>
            </w:pPr>
            <w:r w:rsidRPr="00B82927">
              <w:rPr>
                <w:rFonts w:ascii="Arial" w:eastAsia="Avenir Book" w:hAnsi="Arial" w:cs="Arial"/>
                <w:bCs/>
                <w:color w:val="000000" w:themeColor="text1"/>
                <w:shd w:val="clear" w:color="auto" w:fill="FFFFFF"/>
                <w:lang w:val="en-US" w:eastAsia="es-ES"/>
              </w:rPr>
              <w:t xml:space="preserve">Institute of Social Technologies </w:t>
            </w:r>
            <w:hyperlink r:id="rId45" w:history="1">
              <w:r w:rsidRPr="0034779D">
                <w:rPr>
                  <w:rStyle w:val="a8"/>
                  <w:rFonts w:ascii="Arial" w:eastAsia="Avenir Book" w:hAnsi="Arial" w:cs="Arial"/>
                  <w:bCs/>
                  <w:shd w:val="clear" w:color="auto" w:fill="FFFFFF"/>
                  <w:lang w:val="en-US" w:eastAsia="es-ES"/>
                </w:rPr>
                <w:t>http://ist.uu.edu.ua/</w:t>
              </w:r>
            </w:hyperlink>
            <w:r>
              <w:rPr>
                <w:rFonts w:ascii="Arial" w:eastAsia="Avenir Book" w:hAnsi="Arial" w:cs="Arial"/>
                <w:bCs/>
                <w:color w:val="000000" w:themeColor="text1"/>
                <w:shd w:val="clear" w:color="auto" w:fill="FFFFFF"/>
                <w:lang w:val="en-US" w:eastAsia="es-ES"/>
              </w:rPr>
              <w:t xml:space="preserve"> </w:t>
            </w:r>
          </w:p>
          <w:p w14:paraId="0E52E905" w14:textId="67F338B0" w:rsidR="00B82927" w:rsidRPr="00B82927" w:rsidRDefault="00B82927" w:rsidP="00B82927">
            <w:pPr>
              <w:rPr>
                <w:rFonts w:ascii="Arial" w:eastAsia="Avenir Book" w:hAnsi="Arial" w:cs="Arial"/>
                <w:bCs/>
                <w:color w:val="000000" w:themeColor="text1"/>
                <w:shd w:val="clear" w:color="auto" w:fill="FFFFFF"/>
                <w:lang w:val="en-US" w:eastAsia="es-ES"/>
              </w:rPr>
            </w:pPr>
            <w:r w:rsidRPr="00B82927">
              <w:rPr>
                <w:rFonts w:ascii="Arial" w:eastAsia="Avenir Book" w:hAnsi="Arial" w:cs="Arial"/>
                <w:bCs/>
                <w:color w:val="000000" w:themeColor="text1"/>
                <w:shd w:val="clear" w:color="auto" w:fill="FFFFFF"/>
                <w:lang w:val="en-US" w:eastAsia="es-ES"/>
              </w:rPr>
              <w:t xml:space="preserve">Institute of Philology and Mass Communications </w:t>
            </w:r>
            <w:hyperlink r:id="rId46" w:history="1">
              <w:r w:rsidRPr="0034779D">
                <w:rPr>
                  <w:rStyle w:val="a8"/>
                  <w:rFonts w:ascii="Arial" w:eastAsia="Avenir Book" w:hAnsi="Arial" w:cs="Arial"/>
                  <w:bCs/>
                  <w:shd w:val="clear" w:color="auto" w:fill="FFFFFF"/>
                  <w:lang w:val="en-US" w:eastAsia="es-ES"/>
                </w:rPr>
                <w:t>http://ifmc.uu.edu.ua/</w:t>
              </w:r>
            </w:hyperlink>
            <w:r>
              <w:rPr>
                <w:rFonts w:ascii="Arial" w:eastAsia="Avenir Book" w:hAnsi="Arial" w:cs="Arial"/>
                <w:bCs/>
                <w:color w:val="000000" w:themeColor="text1"/>
                <w:shd w:val="clear" w:color="auto" w:fill="FFFFFF"/>
                <w:lang w:val="en-US" w:eastAsia="es-ES"/>
              </w:rPr>
              <w:t xml:space="preserve"> </w:t>
            </w:r>
          </w:p>
          <w:p w14:paraId="1DC20CC1" w14:textId="02EEF116" w:rsidR="00B82927" w:rsidRPr="00B82927" w:rsidRDefault="00B82927" w:rsidP="00B82927">
            <w:pPr>
              <w:rPr>
                <w:rFonts w:ascii="Arial" w:eastAsia="Avenir Book" w:hAnsi="Arial" w:cs="Arial"/>
                <w:bCs/>
                <w:color w:val="000000" w:themeColor="text1"/>
                <w:shd w:val="clear" w:color="auto" w:fill="FFFFFF"/>
                <w:lang w:val="en-US" w:eastAsia="es-ES"/>
              </w:rPr>
            </w:pPr>
            <w:r w:rsidRPr="00B82927">
              <w:rPr>
                <w:rFonts w:ascii="Arial" w:eastAsia="Avenir Book" w:hAnsi="Arial" w:cs="Arial"/>
                <w:bCs/>
                <w:color w:val="000000" w:themeColor="text1"/>
                <w:shd w:val="clear" w:color="auto" w:fill="FFFFFF"/>
                <w:lang w:val="en-US" w:eastAsia="es-ES"/>
              </w:rPr>
              <w:t>Carpathian Institute of Entrepreneurship (</w:t>
            </w:r>
            <w:proofErr w:type="spellStart"/>
            <w:r w:rsidRPr="00B82927">
              <w:rPr>
                <w:rFonts w:ascii="Arial" w:eastAsia="Avenir Book" w:hAnsi="Arial" w:cs="Arial"/>
                <w:bCs/>
                <w:color w:val="000000" w:themeColor="text1"/>
                <w:shd w:val="clear" w:color="auto" w:fill="FFFFFF"/>
                <w:lang w:val="en-US" w:eastAsia="es-ES"/>
              </w:rPr>
              <w:t>Khust</w:t>
            </w:r>
            <w:proofErr w:type="spellEnd"/>
            <w:r w:rsidRPr="00B82927">
              <w:rPr>
                <w:rFonts w:ascii="Arial" w:eastAsia="Avenir Book" w:hAnsi="Arial" w:cs="Arial"/>
                <w:bCs/>
                <w:color w:val="000000" w:themeColor="text1"/>
                <w:shd w:val="clear" w:color="auto" w:fill="FFFFFF"/>
                <w:lang w:val="en-US" w:eastAsia="es-ES"/>
              </w:rPr>
              <w:t xml:space="preserve">) </w:t>
            </w:r>
            <w:hyperlink r:id="rId47" w:history="1">
              <w:r w:rsidRPr="0034779D">
                <w:rPr>
                  <w:rStyle w:val="a8"/>
                  <w:rFonts w:ascii="Arial" w:eastAsia="Avenir Book" w:hAnsi="Arial" w:cs="Arial"/>
                  <w:bCs/>
                  <w:shd w:val="clear" w:color="auto" w:fill="FFFFFF"/>
                  <w:lang w:val="en-US" w:eastAsia="es-ES"/>
                </w:rPr>
                <w:t>http://kip.uz.ua/</w:t>
              </w:r>
            </w:hyperlink>
            <w:r>
              <w:rPr>
                <w:rFonts w:ascii="Arial" w:eastAsia="Avenir Book" w:hAnsi="Arial" w:cs="Arial"/>
                <w:bCs/>
                <w:color w:val="000000" w:themeColor="text1"/>
                <w:shd w:val="clear" w:color="auto" w:fill="FFFFFF"/>
                <w:lang w:val="en-US" w:eastAsia="es-ES"/>
              </w:rPr>
              <w:t xml:space="preserve"> </w:t>
            </w:r>
          </w:p>
          <w:p w14:paraId="38701AD6" w14:textId="4349CF27" w:rsidR="00B82927" w:rsidRPr="00B82927" w:rsidRDefault="00B82927" w:rsidP="00B82927">
            <w:pPr>
              <w:rPr>
                <w:rFonts w:ascii="Arial" w:eastAsia="Avenir Book" w:hAnsi="Arial" w:cs="Arial"/>
                <w:bCs/>
                <w:color w:val="000000" w:themeColor="text1"/>
                <w:shd w:val="clear" w:color="auto" w:fill="FFFFFF"/>
                <w:lang w:val="en-US" w:eastAsia="es-ES"/>
              </w:rPr>
            </w:pPr>
            <w:r w:rsidRPr="00B82927">
              <w:rPr>
                <w:rFonts w:ascii="Arial" w:eastAsia="Avenir Book" w:hAnsi="Arial" w:cs="Arial"/>
                <w:bCs/>
                <w:color w:val="000000" w:themeColor="text1"/>
                <w:shd w:val="clear" w:color="auto" w:fill="FFFFFF"/>
                <w:lang w:val="en-US" w:eastAsia="es-ES"/>
              </w:rPr>
              <w:t xml:space="preserve">Carpathian Institute of Entrepreneurship (subdomain of the official website of the University "Ukraine") </w:t>
            </w:r>
            <w:hyperlink r:id="rId48" w:history="1">
              <w:r w:rsidRPr="0034779D">
                <w:rPr>
                  <w:rStyle w:val="a8"/>
                  <w:rFonts w:ascii="Arial" w:eastAsia="Avenir Book" w:hAnsi="Arial" w:cs="Arial"/>
                  <w:bCs/>
                  <w:shd w:val="clear" w:color="auto" w:fill="FFFFFF"/>
                  <w:lang w:val="en-US" w:eastAsia="es-ES"/>
                </w:rPr>
                <w:t>http://hust.uu.edu.ua/</w:t>
              </w:r>
            </w:hyperlink>
            <w:r>
              <w:rPr>
                <w:rFonts w:ascii="Arial" w:eastAsia="Avenir Book" w:hAnsi="Arial" w:cs="Arial"/>
                <w:bCs/>
                <w:color w:val="000000" w:themeColor="text1"/>
                <w:shd w:val="clear" w:color="auto" w:fill="FFFFFF"/>
                <w:lang w:val="en-US" w:eastAsia="es-ES"/>
              </w:rPr>
              <w:t xml:space="preserve"> </w:t>
            </w:r>
          </w:p>
          <w:p w14:paraId="3FC24B99" w14:textId="5044B5FA" w:rsidR="00B82927" w:rsidRPr="00B82927" w:rsidRDefault="00B82927" w:rsidP="00B82927">
            <w:pPr>
              <w:rPr>
                <w:rFonts w:ascii="Arial" w:eastAsia="Avenir Book" w:hAnsi="Arial" w:cs="Arial"/>
                <w:bCs/>
                <w:color w:val="000000" w:themeColor="text1"/>
                <w:shd w:val="clear" w:color="auto" w:fill="FFFFFF"/>
                <w:lang w:val="en-US" w:eastAsia="es-ES"/>
              </w:rPr>
            </w:pPr>
            <w:proofErr w:type="spellStart"/>
            <w:r w:rsidRPr="00B82927">
              <w:rPr>
                <w:rFonts w:ascii="Arial" w:eastAsia="Avenir Book" w:hAnsi="Arial" w:cs="Arial"/>
                <w:bCs/>
                <w:color w:val="000000" w:themeColor="text1"/>
                <w:shd w:val="clear" w:color="auto" w:fill="FFFFFF"/>
                <w:lang w:val="en-US" w:eastAsia="es-ES"/>
              </w:rPr>
              <w:t>Kirovohrad</w:t>
            </w:r>
            <w:proofErr w:type="spellEnd"/>
            <w:r w:rsidRPr="00B82927">
              <w:rPr>
                <w:rFonts w:ascii="Arial" w:eastAsia="Avenir Book" w:hAnsi="Arial" w:cs="Arial"/>
                <w:bCs/>
                <w:color w:val="000000" w:themeColor="text1"/>
                <w:shd w:val="clear" w:color="auto" w:fill="FFFFFF"/>
                <w:lang w:val="en-US" w:eastAsia="es-ES"/>
              </w:rPr>
              <w:t xml:space="preserve"> Institute of Human Development </w:t>
            </w:r>
            <w:hyperlink r:id="rId49" w:history="1">
              <w:r w:rsidRPr="0034779D">
                <w:rPr>
                  <w:rStyle w:val="a8"/>
                  <w:rFonts w:ascii="Arial" w:eastAsia="Avenir Book" w:hAnsi="Arial" w:cs="Arial"/>
                  <w:bCs/>
                  <w:shd w:val="clear" w:color="auto" w:fill="FFFFFF"/>
                  <w:lang w:val="en-US" w:eastAsia="es-ES"/>
                </w:rPr>
                <w:t>http://www.vmurol.kr.ua/</w:t>
              </w:r>
            </w:hyperlink>
            <w:r>
              <w:rPr>
                <w:rFonts w:ascii="Arial" w:eastAsia="Avenir Book" w:hAnsi="Arial" w:cs="Arial"/>
                <w:bCs/>
                <w:color w:val="000000" w:themeColor="text1"/>
                <w:shd w:val="clear" w:color="auto" w:fill="FFFFFF"/>
                <w:lang w:val="en-US" w:eastAsia="es-ES"/>
              </w:rPr>
              <w:t xml:space="preserve"> </w:t>
            </w:r>
          </w:p>
          <w:p w14:paraId="1BDB0DD7" w14:textId="32DB2BFC" w:rsidR="00B82927" w:rsidRPr="00B82927" w:rsidRDefault="00B82927" w:rsidP="00B82927">
            <w:pPr>
              <w:rPr>
                <w:rFonts w:ascii="Arial" w:eastAsia="Avenir Book" w:hAnsi="Arial" w:cs="Arial"/>
                <w:bCs/>
                <w:color w:val="000000" w:themeColor="text1"/>
                <w:shd w:val="clear" w:color="auto" w:fill="FFFFFF"/>
                <w:lang w:val="en-US" w:eastAsia="es-ES"/>
              </w:rPr>
            </w:pPr>
            <w:proofErr w:type="spellStart"/>
            <w:r w:rsidRPr="00B82927">
              <w:rPr>
                <w:rFonts w:ascii="Arial" w:eastAsia="Avenir Book" w:hAnsi="Arial" w:cs="Arial"/>
                <w:bCs/>
                <w:color w:val="000000" w:themeColor="text1"/>
                <w:shd w:val="clear" w:color="auto" w:fill="FFFFFF"/>
                <w:lang w:val="en-US" w:eastAsia="es-ES"/>
              </w:rPr>
              <w:t>Kirovohrad</w:t>
            </w:r>
            <w:proofErr w:type="spellEnd"/>
            <w:r w:rsidRPr="00B82927">
              <w:rPr>
                <w:rFonts w:ascii="Arial" w:eastAsia="Avenir Book" w:hAnsi="Arial" w:cs="Arial"/>
                <w:bCs/>
                <w:color w:val="000000" w:themeColor="text1"/>
                <w:shd w:val="clear" w:color="auto" w:fill="FFFFFF"/>
                <w:lang w:val="en-US" w:eastAsia="es-ES"/>
              </w:rPr>
              <w:t xml:space="preserve"> Institute of Human Development (subdomain of the official website of the University "Ukraine") </w:t>
            </w:r>
            <w:hyperlink r:id="rId50" w:history="1">
              <w:r w:rsidRPr="0034779D">
                <w:rPr>
                  <w:rStyle w:val="a8"/>
                  <w:rFonts w:ascii="Arial" w:eastAsia="Avenir Book" w:hAnsi="Arial" w:cs="Arial"/>
                  <w:bCs/>
                  <w:shd w:val="clear" w:color="auto" w:fill="FFFFFF"/>
                  <w:lang w:val="en-US" w:eastAsia="es-ES"/>
                </w:rPr>
                <w:t>http://kr.uu.edu.ua/</w:t>
              </w:r>
            </w:hyperlink>
            <w:r>
              <w:rPr>
                <w:rFonts w:ascii="Arial" w:eastAsia="Avenir Book" w:hAnsi="Arial" w:cs="Arial"/>
                <w:bCs/>
                <w:color w:val="000000" w:themeColor="text1"/>
                <w:shd w:val="clear" w:color="auto" w:fill="FFFFFF"/>
                <w:lang w:val="en-US" w:eastAsia="es-ES"/>
              </w:rPr>
              <w:t xml:space="preserve"> </w:t>
            </w:r>
          </w:p>
          <w:p w14:paraId="3763A235" w14:textId="296811AD" w:rsidR="00B82927" w:rsidRDefault="00B82927" w:rsidP="00B82927">
            <w:pPr>
              <w:rPr>
                <w:rFonts w:ascii="Arial" w:eastAsia="Avenir Book" w:hAnsi="Arial" w:cs="Arial"/>
                <w:bCs/>
                <w:color w:val="000000" w:themeColor="text1"/>
                <w:shd w:val="clear" w:color="auto" w:fill="FFFFFF"/>
                <w:lang w:val="en-US" w:eastAsia="es-ES"/>
              </w:rPr>
            </w:pPr>
            <w:r w:rsidRPr="00B82927">
              <w:rPr>
                <w:rFonts w:ascii="Arial" w:eastAsia="Avenir Book" w:hAnsi="Arial" w:cs="Arial"/>
                <w:bCs/>
                <w:color w:val="000000" w:themeColor="text1"/>
                <w:shd w:val="clear" w:color="auto" w:fill="FFFFFF"/>
                <w:lang w:val="en-US" w:eastAsia="es-ES"/>
              </w:rPr>
              <w:t xml:space="preserve">College "Education" (subdomain of the official website of the University "Ukraine") </w:t>
            </w:r>
            <w:hyperlink r:id="rId51" w:history="1">
              <w:r w:rsidRPr="0034779D">
                <w:rPr>
                  <w:rStyle w:val="a8"/>
                  <w:rFonts w:ascii="Arial" w:eastAsia="Avenir Book" w:hAnsi="Arial" w:cs="Arial"/>
                  <w:bCs/>
                  <w:shd w:val="clear" w:color="auto" w:fill="FFFFFF"/>
                  <w:lang w:val="en-US" w:eastAsia="es-ES"/>
                </w:rPr>
                <w:t>http://coll-osvita.uu.edu.ua/</w:t>
              </w:r>
            </w:hyperlink>
          </w:p>
          <w:p w14:paraId="35EFA80A" w14:textId="36F64A6A" w:rsidR="00B82927" w:rsidRPr="00B82927" w:rsidRDefault="00B82927" w:rsidP="00B82927">
            <w:pPr>
              <w:rPr>
                <w:rFonts w:ascii="Arial" w:eastAsia="Avenir Book" w:hAnsi="Arial" w:cs="Arial"/>
                <w:bCs/>
                <w:color w:val="000000" w:themeColor="text1"/>
                <w:shd w:val="clear" w:color="auto" w:fill="FFFFFF"/>
                <w:lang w:val="en-US" w:eastAsia="es-ES"/>
              </w:rPr>
            </w:pPr>
            <w:r w:rsidRPr="00B82927">
              <w:rPr>
                <w:rFonts w:ascii="Arial" w:eastAsia="Avenir Book" w:hAnsi="Arial" w:cs="Arial"/>
                <w:bCs/>
                <w:color w:val="000000" w:themeColor="text1"/>
                <w:shd w:val="clear" w:color="auto" w:fill="FFFFFF"/>
                <w:lang w:val="en-US" w:eastAsia="es-ES"/>
              </w:rPr>
              <w:t>Computer Academy "</w:t>
            </w:r>
            <w:proofErr w:type="spellStart"/>
            <w:r w:rsidRPr="00B82927">
              <w:rPr>
                <w:rFonts w:ascii="Arial" w:eastAsia="Avenir Book" w:hAnsi="Arial" w:cs="Arial"/>
                <w:bCs/>
                <w:color w:val="000000" w:themeColor="text1"/>
                <w:shd w:val="clear" w:color="auto" w:fill="FFFFFF"/>
                <w:lang w:val="en-US" w:eastAsia="es-ES"/>
              </w:rPr>
              <w:t>CyberUkraine</w:t>
            </w:r>
            <w:proofErr w:type="spellEnd"/>
            <w:r w:rsidRPr="00B82927">
              <w:rPr>
                <w:rFonts w:ascii="Arial" w:eastAsia="Avenir Book" w:hAnsi="Arial" w:cs="Arial"/>
                <w:bCs/>
                <w:color w:val="000000" w:themeColor="text1"/>
                <w:shd w:val="clear" w:color="auto" w:fill="FFFFFF"/>
                <w:lang w:val="en-US" w:eastAsia="es-ES"/>
              </w:rPr>
              <w:t xml:space="preserve">" </w:t>
            </w:r>
            <w:hyperlink r:id="rId52" w:history="1">
              <w:r w:rsidRPr="0034779D">
                <w:rPr>
                  <w:rStyle w:val="a8"/>
                  <w:rFonts w:ascii="Arial" w:eastAsia="Avenir Book" w:hAnsi="Arial" w:cs="Arial"/>
                  <w:bCs/>
                  <w:shd w:val="clear" w:color="auto" w:fill="FFFFFF"/>
                  <w:lang w:val="en-US" w:eastAsia="es-ES"/>
                </w:rPr>
                <w:t>http://www.cyberukraine.pro</w:t>
              </w:r>
            </w:hyperlink>
            <w:r>
              <w:rPr>
                <w:rFonts w:ascii="Arial" w:eastAsia="Avenir Book" w:hAnsi="Arial" w:cs="Arial"/>
                <w:bCs/>
                <w:color w:val="000000" w:themeColor="text1"/>
                <w:shd w:val="clear" w:color="auto" w:fill="FFFFFF"/>
                <w:lang w:val="en-US" w:eastAsia="es-ES"/>
              </w:rPr>
              <w:t xml:space="preserve"> </w:t>
            </w:r>
          </w:p>
          <w:p w14:paraId="460E52B6" w14:textId="24DDA69F" w:rsidR="00B82927" w:rsidRPr="00B82927" w:rsidRDefault="00B82927" w:rsidP="00B82927">
            <w:pPr>
              <w:rPr>
                <w:rFonts w:ascii="Arial" w:eastAsia="Avenir Book" w:hAnsi="Arial" w:cs="Arial"/>
                <w:bCs/>
                <w:color w:val="000000" w:themeColor="text1"/>
                <w:shd w:val="clear" w:color="auto" w:fill="FFFFFF"/>
                <w:lang w:val="en-US" w:eastAsia="es-ES"/>
              </w:rPr>
            </w:pPr>
            <w:r w:rsidRPr="00B82927">
              <w:rPr>
                <w:rFonts w:ascii="Arial" w:eastAsia="Avenir Book" w:hAnsi="Arial" w:cs="Arial"/>
                <w:bCs/>
                <w:color w:val="000000" w:themeColor="text1"/>
                <w:shd w:val="clear" w:color="auto" w:fill="FFFFFF"/>
                <w:lang w:val="en-US" w:eastAsia="es-ES"/>
              </w:rPr>
              <w:t xml:space="preserve">Lutsk Institute of Human Development (subdomain of the official website of the University "Ukraine") </w:t>
            </w:r>
            <w:hyperlink r:id="rId53" w:history="1">
              <w:r w:rsidRPr="0034779D">
                <w:rPr>
                  <w:rStyle w:val="a8"/>
                  <w:rFonts w:ascii="Arial" w:eastAsia="Avenir Book" w:hAnsi="Arial" w:cs="Arial"/>
                  <w:bCs/>
                  <w:shd w:val="clear" w:color="auto" w:fill="FFFFFF"/>
                  <w:lang w:val="en-US" w:eastAsia="es-ES"/>
                </w:rPr>
                <w:t>http://lutsk.uu.edu.ua/</w:t>
              </w:r>
            </w:hyperlink>
            <w:r>
              <w:rPr>
                <w:rFonts w:ascii="Arial" w:eastAsia="Avenir Book" w:hAnsi="Arial" w:cs="Arial"/>
                <w:bCs/>
                <w:color w:val="000000" w:themeColor="text1"/>
                <w:shd w:val="clear" w:color="auto" w:fill="FFFFFF"/>
                <w:lang w:val="en-US" w:eastAsia="es-ES"/>
              </w:rPr>
              <w:t xml:space="preserve"> </w:t>
            </w:r>
          </w:p>
          <w:p w14:paraId="2E87EA1C" w14:textId="4DDAFA58" w:rsidR="00B82927" w:rsidRPr="00B82927" w:rsidRDefault="00B82927" w:rsidP="00B82927">
            <w:pPr>
              <w:rPr>
                <w:rFonts w:ascii="Arial" w:eastAsia="Avenir Book" w:hAnsi="Arial" w:cs="Arial"/>
                <w:bCs/>
                <w:color w:val="000000" w:themeColor="text1"/>
                <w:shd w:val="clear" w:color="auto" w:fill="FFFFFF"/>
                <w:lang w:val="en-US" w:eastAsia="es-ES"/>
              </w:rPr>
            </w:pPr>
            <w:r w:rsidRPr="00B82927">
              <w:rPr>
                <w:rFonts w:ascii="Arial" w:eastAsia="Avenir Book" w:hAnsi="Arial" w:cs="Arial"/>
                <w:bCs/>
                <w:color w:val="000000" w:themeColor="text1"/>
                <w:shd w:val="clear" w:color="auto" w:fill="FFFFFF"/>
                <w:lang w:val="en-US" w:eastAsia="es-ES"/>
              </w:rPr>
              <w:lastRenderedPageBreak/>
              <w:t xml:space="preserve">Lutsk College (subdomain of the official website of the University "Ukraine") </w:t>
            </w:r>
            <w:hyperlink r:id="rId54" w:history="1">
              <w:r w:rsidRPr="0034779D">
                <w:rPr>
                  <w:rStyle w:val="a8"/>
                  <w:rFonts w:ascii="Arial" w:eastAsia="Avenir Book" w:hAnsi="Arial" w:cs="Arial"/>
                  <w:bCs/>
                  <w:shd w:val="clear" w:color="auto" w:fill="FFFFFF"/>
                  <w:lang w:val="en-US" w:eastAsia="es-ES"/>
                </w:rPr>
                <w:t>http://lutsk-coll.uu.edu.ua/</w:t>
              </w:r>
            </w:hyperlink>
            <w:r>
              <w:rPr>
                <w:rFonts w:ascii="Arial" w:eastAsia="Avenir Book" w:hAnsi="Arial" w:cs="Arial"/>
                <w:bCs/>
                <w:color w:val="000000" w:themeColor="text1"/>
                <w:shd w:val="clear" w:color="auto" w:fill="FFFFFF"/>
                <w:lang w:val="en-US" w:eastAsia="es-ES"/>
              </w:rPr>
              <w:t xml:space="preserve"> </w:t>
            </w:r>
          </w:p>
          <w:p w14:paraId="699CF304" w14:textId="14A62FA3" w:rsidR="00B82927" w:rsidRPr="00B82927" w:rsidRDefault="00B82927" w:rsidP="00B82927">
            <w:pPr>
              <w:rPr>
                <w:rFonts w:ascii="Arial" w:eastAsia="Avenir Book" w:hAnsi="Arial" w:cs="Arial"/>
                <w:bCs/>
                <w:color w:val="000000" w:themeColor="text1"/>
                <w:shd w:val="clear" w:color="auto" w:fill="FFFFFF"/>
                <w:lang w:val="en-US" w:eastAsia="es-ES"/>
              </w:rPr>
            </w:pPr>
            <w:proofErr w:type="spellStart"/>
            <w:r w:rsidRPr="00B82927">
              <w:rPr>
                <w:rFonts w:ascii="Arial" w:eastAsia="Avenir Book" w:hAnsi="Arial" w:cs="Arial"/>
                <w:bCs/>
                <w:color w:val="000000" w:themeColor="text1"/>
                <w:shd w:val="clear" w:color="auto" w:fill="FFFFFF"/>
                <w:lang w:val="en-US" w:eastAsia="es-ES"/>
              </w:rPr>
              <w:t>Melitopol</w:t>
            </w:r>
            <w:proofErr w:type="spellEnd"/>
            <w:r w:rsidRPr="00B82927">
              <w:rPr>
                <w:rFonts w:ascii="Arial" w:eastAsia="Avenir Book" w:hAnsi="Arial" w:cs="Arial"/>
                <w:bCs/>
                <w:color w:val="000000" w:themeColor="text1"/>
                <w:shd w:val="clear" w:color="auto" w:fill="FFFFFF"/>
                <w:lang w:val="en-US" w:eastAsia="es-ES"/>
              </w:rPr>
              <w:t xml:space="preserve"> Institute of Ecology and Social Technologies</w:t>
            </w:r>
            <w:r>
              <w:rPr>
                <w:rFonts w:ascii="Arial" w:eastAsia="Avenir Book" w:hAnsi="Arial" w:cs="Arial"/>
                <w:bCs/>
                <w:color w:val="000000" w:themeColor="text1"/>
                <w:shd w:val="clear" w:color="auto" w:fill="FFFFFF"/>
                <w:lang w:val="en-US" w:eastAsia="es-ES"/>
              </w:rPr>
              <w:t xml:space="preserve"> </w:t>
            </w:r>
            <w:hyperlink r:id="rId55" w:history="1">
              <w:r w:rsidRPr="0034779D">
                <w:rPr>
                  <w:rStyle w:val="a8"/>
                  <w:rFonts w:ascii="Arial" w:eastAsia="Avenir Book" w:hAnsi="Arial" w:cs="Arial"/>
                  <w:bCs/>
                  <w:shd w:val="clear" w:color="auto" w:fill="FFFFFF"/>
                  <w:lang w:val="en-US" w:eastAsia="es-ES"/>
                </w:rPr>
                <w:t>http://www.miest.org.ua/</w:t>
              </w:r>
            </w:hyperlink>
            <w:r>
              <w:rPr>
                <w:rFonts w:ascii="Arial" w:eastAsia="Avenir Book" w:hAnsi="Arial" w:cs="Arial"/>
                <w:bCs/>
                <w:color w:val="000000" w:themeColor="text1"/>
                <w:shd w:val="clear" w:color="auto" w:fill="FFFFFF"/>
                <w:lang w:val="en-US" w:eastAsia="es-ES"/>
              </w:rPr>
              <w:t xml:space="preserve"> </w:t>
            </w:r>
          </w:p>
          <w:p w14:paraId="4523D5CA" w14:textId="09476BF4" w:rsidR="00B82927" w:rsidRPr="00B82927" w:rsidRDefault="00B82927" w:rsidP="00B82927">
            <w:pPr>
              <w:rPr>
                <w:rFonts w:ascii="Arial" w:eastAsia="Avenir Book" w:hAnsi="Arial" w:cs="Arial"/>
                <w:bCs/>
                <w:color w:val="000000" w:themeColor="text1"/>
                <w:shd w:val="clear" w:color="auto" w:fill="FFFFFF"/>
                <w:lang w:val="en-US" w:eastAsia="es-ES"/>
              </w:rPr>
            </w:pPr>
            <w:proofErr w:type="spellStart"/>
            <w:r w:rsidRPr="00B82927">
              <w:rPr>
                <w:rFonts w:ascii="Arial" w:eastAsia="Avenir Book" w:hAnsi="Arial" w:cs="Arial"/>
                <w:bCs/>
                <w:color w:val="000000" w:themeColor="text1"/>
                <w:shd w:val="clear" w:color="auto" w:fill="FFFFFF"/>
                <w:lang w:val="en-US" w:eastAsia="es-ES"/>
              </w:rPr>
              <w:t>Melitopol</w:t>
            </w:r>
            <w:proofErr w:type="spellEnd"/>
            <w:r w:rsidRPr="00B82927">
              <w:rPr>
                <w:rFonts w:ascii="Arial" w:eastAsia="Avenir Book" w:hAnsi="Arial" w:cs="Arial"/>
                <w:bCs/>
                <w:color w:val="000000" w:themeColor="text1"/>
                <w:shd w:val="clear" w:color="auto" w:fill="FFFFFF"/>
                <w:lang w:val="en-US" w:eastAsia="es-ES"/>
              </w:rPr>
              <w:t xml:space="preserve"> Institute of Ecology and Social Technologies (subdomain of the official website of the University "Ukraine") </w:t>
            </w:r>
            <w:hyperlink r:id="rId56" w:history="1">
              <w:r w:rsidRPr="0034779D">
                <w:rPr>
                  <w:rStyle w:val="a8"/>
                  <w:rFonts w:ascii="Arial" w:eastAsia="Avenir Book" w:hAnsi="Arial" w:cs="Arial"/>
                  <w:bCs/>
                  <w:shd w:val="clear" w:color="auto" w:fill="FFFFFF"/>
                  <w:lang w:val="en-US" w:eastAsia="es-ES"/>
                </w:rPr>
                <w:t>http://mlt.uu.edu.ua/</w:t>
              </w:r>
            </w:hyperlink>
            <w:r>
              <w:rPr>
                <w:rFonts w:ascii="Arial" w:eastAsia="Avenir Book" w:hAnsi="Arial" w:cs="Arial"/>
                <w:bCs/>
                <w:color w:val="000000" w:themeColor="text1"/>
                <w:shd w:val="clear" w:color="auto" w:fill="FFFFFF"/>
                <w:lang w:val="en-US" w:eastAsia="es-ES"/>
              </w:rPr>
              <w:t xml:space="preserve"> </w:t>
            </w:r>
          </w:p>
          <w:p w14:paraId="0ACD9175" w14:textId="40910A33" w:rsidR="00B82927" w:rsidRPr="00B82927" w:rsidRDefault="00B82927" w:rsidP="00B82927">
            <w:pPr>
              <w:rPr>
                <w:rFonts w:ascii="Arial" w:eastAsia="Avenir Book" w:hAnsi="Arial" w:cs="Arial"/>
                <w:bCs/>
                <w:color w:val="000000" w:themeColor="text1"/>
                <w:shd w:val="clear" w:color="auto" w:fill="FFFFFF"/>
                <w:lang w:val="it-IT" w:eastAsia="es-ES"/>
              </w:rPr>
            </w:pPr>
            <w:r w:rsidRPr="00B82927">
              <w:rPr>
                <w:rFonts w:ascii="Arial" w:eastAsia="Avenir Book" w:hAnsi="Arial" w:cs="Arial"/>
                <w:bCs/>
                <w:color w:val="000000" w:themeColor="text1"/>
                <w:shd w:val="clear" w:color="auto" w:fill="FFFFFF"/>
                <w:lang w:val="it-IT" w:eastAsia="es-ES"/>
              </w:rPr>
              <w:t xml:space="preserve">Melitopol College </w:t>
            </w:r>
            <w:r>
              <w:rPr>
                <w:rFonts w:ascii="Arial" w:eastAsia="Avenir Book" w:hAnsi="Arial" w:cs="Arial"/>
                <w:bCs/>
                <w:color w:val="000000" w:themeColor="text1"/>
                <w:shd w:val="clear" w:color="auto" w:fill="FFFFFF"/>
                <w:lang w:val="it-IT" w:eastAsia="es-ES"/>
              </w:rPr>
              <w:fldChar w:fldCharType="begin"/>
            </w:r>
            <w:r>
              <w:rPr>
                <w:rFonts w:ascii="Arial" w:eastAsia="Avenir Book" w:hAnsi="Arial" w:cs="Arial"/>
                <w:bCs/>
                <w:color w:val="000000" w:themeColor="text1"/>
                <w:shd w:val="clear" w:color="auto" w:fill="FFFFFF"/>
                <w:lang w:val="it-IT" w:eastAsia="es-ES"/>
              </w:rPr>
              <w:instrText xml:space="preserve"> HYPERLINK "</w:instrText>
            </w:r>
            <w:r w:rsidRPr="00B82927">
              <w:rPr>
                <w:rFonts w:ascii="Arial" w:eastAsia="Avenir Book" w:hAnsi="Arial" w:cs="Arial"/>
                <w:bCs/>
                <w:color w:val="000000" w:themeColor="text1"/>
                <w:shd w:val="clear" w:color="auto" w:fill="FFFFFF"/>
                <w:lang w:val="it-IT" w:eastAsia="es-ES"/>
              </w:rPr>
              <w:instrText>http://mlt-coll.uu.edu.ua/</w:instrText>
            </w:r>
            <w:r>
              <w:rPr>
                <w:rFonts w:ascii="Arial" w:eastAsia="Avenir Book" w:hAnsi="Arial" w:cs="Arial"/>
                <w:bCs/>
                <w:color w:val="000000" w:themeColor="text1"/>
                <w:shd w:val="clear" w:color="auto" w:fill="FFFFFF"/>
                <w:lang w:val="it-IT" w:eastAsia="es-ES"/>
              </w:rPr>
              <w:instrText xml:space="preserve">" </w:instrText>
            </w:r>
            <w:r>
              <w:rPr>
                <w:rFonts w:ascii="Arial" w:eastAsia="Avenir Book" w:hAnsi="Arial" w:cs="Arial"/>
                <w:bCs/>
                <w:color w:val="000000" w:themeColor="text1"/>
                <w:shd w:val="clear" w:color="auto" w:fill="FFFFFF"/>
                <w:lang w:val="it-IT" w:eastAsia="es-ES"/>
              </w:rPr>
              <w:fldChar w:fldCharType="separate"/>
            </w:r>
            <w:r w:rsidRPr="0034779D">
              <w:rPr>
                <w:rStyle w:val="a8"/>
                <w:rFonts w:ascii="Arial" w:eastAsia="Avenir Book" w:hAnsi="Arial" w:cs="Arial"/>
                <w:bCs/>
                <w:shd w:val="clear" w:color="auto" w:fill="FFFFFF"/>
                <w:lang w:val="it-IT" w:eastAsia="es-ES"/>
              </w:rPr>
              <w:t>http://mlt-coll.uu.edu.ua/</w:t>
            </w:r>
            <w:r>
              <w:rPr>
                <w:rFonts w:ascii="Arial" w:eastAsia="Avenir Book" w:hAnsi="Arial" w:cs="Arial"/>
                <w:bCs/>
                <w:color w:val="000000" w:themeColor="text1"/>
                <w:shd w:val="clear" w:color="auto" w:fill="FFFFFF"/>
                <w:lang w:val="it-IT" w:eastAsia="es-ES"/>
              </w:rPr>
              <w:fldChar w:fldCharType="end"/>
            </w:r>
            <w:r>
              <w:rPr>
                <w:rFonts w:ascii="Arial" w:eastAsia="Avenir Book" w:hAnsi="Arial" w:cs="Arial"/>
                <w:bCs/>
                <w:color w:val="000000" w:themeColor="text1"/>
                <w:shd w:val="clear" w:color="auto" w:fill="FFFFFF"/>
                <w:lang w:val="it-IT" w:eastAsia="es-ES"/>
              </w:rPr>
              <w:t xml:space="preserve"> </w:t>
            </w:r>
          </w:p>
          <w:p w14:paraId="0B51FEA3" w14:textId="4E3BBB30" w:rsidR="00B82927" w:rsidRPr="00B82927" w:rsidRDefault="00B82927" w:rsidP="00B82927">
            <w:pPr>
              <w:rPr>
                <w:rFonts w:ascii="Arial" w:eastAsia="Avenir Book" w:hAnsi="Arial" w:cs="Arial"/>
                <w:bCs/>
                <w:color w:val="000000" w:themeColor="text1"/>
                <w:shd w:val="clear" w:color="auto" w:fill="FFFFFF"/>
                <w:lang w:val="en-US" w:eastAsia="es-ES"/>
              </w:rPr>
            </w:pPr>
            <w:r w:rsidRPr="00B82927">
              <w:rPr>
                <w:rFonts w:ascii="Arial" w:eastAsia="Avenir Book" w:hAnsi="Arial" w:cs="Arial"/>
                <w:bCs/>
                <w:color w:val="000000" w:themeColor="text1"/>
                <w:shd w:val="clear" w:color="auto" w:fill="FFFFFF"/>
                <w:lang w:val="en-US" w:eastAsia="es-ES"/>
              </w:rPr>
              <w:t xml:space="preserve">Mykolaiv Interregional Institute of Human Development </w:t>
            </w:r>
            <w:hyperlink r:id="rId57" w:history="1">
              <w:r w:rsidRPr="0034779D">
                <w:rPr>
                  <w:rStyle w:val="a8"/>
                  <w:rFonts w:ascii="Arial" w:eastAsia="Avenir Book" w:hAnsi="Arial" w:cs="Arial"/>
                  <w:bCs/>
                  <w:shd w:val="clear" w:color="auto" w:fill="FFFFFF"/>
                  <w:lang w:val="en-US" w:eastAsia="es-ES"/>
                </w:rPr>
                <w:t>http://www.mmirl.edu.ua/</w:t>
              </w:r>
            </w:hyperlink>
            <w:r>
              <w:rPr>
                <w:rFonts w:ascii="Arial" w:eastAsia="Avenir Book" w:hAnsi="Arial" w:cs="Arial"/>
                <w:bCs/>
                <w:color w:val="000000" w:themeColor="text1"/>
                <w:shd w:val="clear" w:color="auto" w:fill="FFFFFF"/>
                <w:lang w:val="en-US" w:eastAsia="es-ES"/>
              </w:rPr>
              <w:t xml:space="preserve"> </w:t>
            </w:r>
          </w:p>
          <w:p w14:paraId="63A2717A" w14:textId="1FED4613" w:rsidR="00B82927" w:rsidRPr="00B82927" w:rsidRDefault="00B82927" w:rsidP="00B82927">
            <w:pPr>
              <w:rPr>
                <w:rFonts w:ascii="Arial" w:eastAsia="Avenir Book" w:hAnsi="Arial" w:cs="Arial"/>
                <w:bCs/>
                <w:color w:val="000000" w:themeColor="text1"/>
                <w:shd w:val="clear" w:color="auto" w:fill="FFFFFF"/>
                <w:lang w:val="en-US" w:eastAsia="es-ES"/>
              </w:rPr>
            </w:pPr>
            <w:r w:rsidRPr="00B82927">
              <w:rPr>
                <w:rFonts w:ascii="Arial" w:eastAsia="Avenir Book" w:hAnsi="Arial" w:cs="Arial"/>
                <w:bCs/>
                <w:color w:val="000000" w:themeColor="text1"/>
                <w:shd w:val="clear" w:color="auto" w:fill="FFFFFF"/>
                <w:lang w:val="en-US" w:eastAsia="es-ES"/>
              </w:rPr>
              <w:t xml:space="preserve">Mykolaiv Interregional Institute of Human Development (subdomain of the official website of the University "Ukraine") </w:t>
            </w:r>
            <w:hyperlink r:id="rId58" w:history="1">
              <w:r w:rsidRPr="0034779D">
                <w:rPr>
                  <w:rStyle w:val="a8"/>
                  <w:rFonts w:ascii="Arial" w:eastAsia="Avenir Book" w:hAnsi="Arial" w:cs="Arial"/>
                  <w:bCs/>
                  <w:shd w:val="clear" w:color="auto" w:fill="FFFFFF"/>
                  <w:lang w:val="en-US" w:eastAsia="es-ES"/>
                </w:rPr>
                <w:t>http://mk.uu.edu.ua/</w:t>
              </w:r>
            </w:hyperlink>
            <w:r>
              <w:rPr>
                <w:rFonts w:ascii="Arial" w:eastAsia="Avenir Book" w:hAnsi="Arial" w:cs="Arial"/>
                <w:bCs/>
                <w:color w:val="000000" w:themeColor="text1"/>
                <w:shd w:val="clear" w:color="auto" w:fill="FFFFFF"/>
                <w:lang w:val="en-US" w:eastAsia="es-ES"/>
              </w:rPr>
              <w:t xml:space="preserve"> </w:t>
            </w:r>
          </w:p>
          <w:p w14:paraId="69E85359" w14:textId="5F0767A0" w:rsidR="00B82927" w:rsidRPr="00B82927" w:rsidRDefault="00B82927" w:rsidP="00B82927">
            <w:pPr>
              <w:rPr>
                <w:rFonts w:ascii="Arial" w:eastAsia="Avenir Book" w:hAnsi="Arial" w:cs="Arial"/>
                <w:bCs/>
                <w:color w:val="000000" w:themeColor="text1"/>
                <w:shd w:val="clear" w:color="auto" w:fill="FFFFFF"/>
                <w:lang w:val="en-US" w:eastAsia="es-ES"/>
              </w:rPr>
            </w:pPr>
            <w:r w:rsidRPr="00B82927">
              <w:rPr>
                <w:rFonts w:ascii="Arial" w:eastAsia="Avenir Book" w:hAnsi="Arial" w:cs="Arial"/>
                <w:bCs/>
                <w:color w:val="000000" w:themeColor="text1"/>
                <w:shd w:val="clear" w:color="auto" w:fill="FFFFFF"/>
                <w:lang w:val="en-US" w:eastAsia="es-ES"/>
              </w:rPr>
              <w:t xml:space="preserve">Mykolaiv College </w:t>
            </w:r>
            <w:hyperlink r:id="rId59" w:history="1">
              <w:r w:rsidRPr="0034779D">
                <w:rPr>
                  <w:rStyle w:val="a8"/>
                  <w:rFonts w:ascii="Arial" w:eastAsia="Avenir Book" w:hAnsi="Arial" w:cs="Arial"/>
                  <w:bCs/>
                  <w:shd w:val="clear" w:color="auto" w:fill="FFFFFF"/>
                  <w:lang w:val="en-US" w:eastAsia="es-ES"/>
                </w:rPr>
                <w:t>http://mk-coll.uu.edu.ua/</w:t>
              </w:r>
            </w:hyperlink>
            <w:r>
              <w:rPr>
                <w:rFonts w:ascii="Arial" w:eastAsia="Avenir Book" w:hAnsi="Arial" w:cs="Arial"/>
                <w:bCs/>
                <w:color w:val="000000" w:themeColor="text1"/>
                <w:shd w:val="clear" w:color="auto" w:fill="FFFFFF"/>
                <w:lang w:val="en-US" w:eastAsia="es-ES"/>
              </w:rPr>
              <w:t xml:space="preserve"> </w:t>
            </w:r>
          </w:p>
          <w:p w14:paraId="7363A241" w14:textId="79F73829" w:rsidR="00B82927" w:rsidRPr="00B82927" w:rsidRDefault="00B82927" w:rsidP="00B82927">
            <w:pPr>
              <w:rPr>
                <w:rFonts w:ascii="Arial" w:eastAsia="Avenir Book" w:hAnsi="Arial" w:cs="Arial"/>
                <w:bCs/>
                <w:color w:val="000000" w:themeColor="text1"/>
                <w:shd w:val="clear" w:color="auto" w:fill="FFFFFF"/>
                <w:lang w:val="en-US" w:eastAsia="es-ES"/>
              </w:rPr>
            </w:pPr>
            <w:r w:rsidRPr="00B82927">
              <w:rPr>
                <w:rFonts w:ascii="Arial" w:eastAsia="Avenir Book" w:hAnsi="Arial" w:cs="Arial"/>
                <w:bCs/>
                <w:color w:val="000000" w:themeColor="text1"/>
                <w:shd w:val="clear" w:color="auto" w:fill="FFFFFF"/>
                <w:lang w:val="en-US" w:eastAsia="es-ES"/>
              </w:rPr>
              <w:t>Research Institute of Ecology and Alternative Energy</w:t>
            </w:r>
            <w:r>
              <w:rPr>
                <w:rFonts w:ascii="Arial" w:eastAsia="Avenir Book" w:hAnsi="Arial" w:cs="Arial"/>
                <w:bCs/>
                <w:color w:val="000000" w:themeColor="text1"/>
                <w:shd w:val="clear" w:color="auto" w:fill="FFFFFF"/>
                <w:lang w:val="en-US" w:eastAsia="es-ES"/>
              </w:rPr>
              <w:t xml:space="preserve"> </w:t>
            </w:r>
            <w:hyperlink r:id="rId60" w:history="1">
              <w:r w:rsidRPr="0034779D">
                <w:rPr>
                  <w:rStyle w:val="a8"/>
                  <w:rFonts w:ascii="Arial" w:eastAsia="Avenir Book" w:hAnsi="Arial" w:cs="Arial"/>
                  <w:bCs/>
                  <w:shd w:val="clear" w:color="auto" w:fill="FFFFFF"/>
                  <w:lang w:val="en-US" w:eastAsia="es-ES"/>
                </w:rPr>
                <w:t>http://ieae.uu.edu.ua/</w:t>
              </w:r>
            </w:hyperlink>
            <w:r>
              <w:rPr>
                <w:rFonts w:ascii="Arial" w:eastAsia="Avenir Book" w:hAnsi="Arial" w:cs="Arial"/>
                <w:bCs/>
                <w:color w:val="000000" w:themeColor="text1"/>
                <w:shd w:val="clear" w:color="auto" w:fill="FFFFFF"/>
                <w:lang w:val="en-US" w:eastAsia="es-ES"/>
              </w:rPr>
              <w:t xml:space="preserve"> </w:t>
            </w:r>
          </w:p>
          <w:p w14:paraId="78E196B1" w14:textId="7E66A037" w:rsidR="00B82927" w:rsidRPr="00B82927" w:rsidRDefault="00B82927" w:rsidP="00B82927">
            <w:pPr>
              <w:rPr>
                <w:rFonts w:ascii="Arial" w:eastAsia="Avenir Book" w:hAnsi="Arial" w:cs="Arial"/>
                <w:bCs/>
                <w:color w:val="000000" w:themeColor="text1"/>
                <w:shd w:val="clear" w:color="auto" w:fill="FFFFFF"/>
                <w:lang w:val="it-IT" w:eastAsia="es-ES"/>
              </w:rPr>
            </w:pPr>
            <w:r w:rsidRPr="00B82927">
              <w:rPr>
                <w:rFonts w:ascii="Arial" w:eastAsia="Avenir Book" w:hAnsi="Arial" w:cs="Arial"/>
                <w:bCs/>
                <w:color w:val="000000" w:themeColor="text1"/>
                <w:shd w:val="clear" w:color="auto" w:fill="FFFFFF"/>
                <w:lang w:val="it-IT" w:eastAsia="es-ES"/>
              </w:rPr>
              <w:t xml:space="preserve">Nikopol College (Dnipro Region) </w:t>
            </w:r>
            <w:hyperlink r:id="rId61" w:history="1">
              <w:r w:rsidRPr="00B82927">
                <w:rPr>
                  <w:rStyle w:val="a8"/>
                  <w:rFonts w:ascii="Arial" w:eastAsia="Avenir Book" w:hAnsi="Arial" w:cs="Arial"/>
                  <w:bCs/>
                  <w:shd w:val="clear" w:color="auto" w:fill="FFFFFF"/>
                  <w:lang w:val="it-IT" w:eastAsia="es-ES"/>
                </w:rPr>
                <w:t>http://nikopol.uu.edu.ua/</w:t>
              </w:r>
            </w:hyperlink>
          </w:p>
          <w:p w14:paraId="4A160EF4" w14:textId="4721C15E" w:rsidR="00B82927" w:rsidRPr="00B82927" w:rsidRDefault="00BB0D91" w:rsidP="00B82927">
            <w:pPr>
              <w:rPr>
                <w:rFonts w:ascii="Arial" w:eastAsia="Avenir Book" w:hAnsi="Arial" w:cs="Arial"/>
                <w:bCs/>
                <w:color w:val="000000" w:themeColor="text1"/>
                <w:shd w:val="clear" w:color="auto" w:fill="FFFFFF"/>
                <w:lang w:val="en-US" w:eastAsia="es-ES"/>
              </w:rPr>
            </w:pPr>
            <w:r>
              <w:rPr>
                <w:rFonts w:ascii="Arial" w:eastAsia="Avenir Book" w:hAnsi="Arial" w:cs="Arial"/>
                <w:bCs/>
                <w:color w:val="000000" w:themeColor="text1"/>
                <w:shd w:val="clear" w:color="auto" w:fill="FFFFFF"/>
                <w:lang w:val="en-US" w:eastAsia="es-ES"/>
              </w:rPr>
              <w:t xml:space="preserve">Nova </w:t>
            </w:r>
            <w:proofErr w:type="spellStart"/>
            <w:r>
              <w:rPr>
                <w:rFonts w:ascii="Arial" w:eastAsia="Avenir Book" w:hAnsi="Arial" w:cs="Arial"/>
                <w:bCs/>
                <w:color w:val="000000" w:themeColor="text1"/>
                <w:shd w:val="clear" w:color="auto" w:fill="FFFFFF"/>
                <w:lang w:val="en-US" w:eastAsia="es-ES"/>
              </w:rPr>
              <w:t>K</w:t>
            </w:r>
            <w:r w:rsidR="00B82927" w:rsidRPr="00B82927">
              <w:rPr>
                <w:rFonts w:ascii="Arial" w:eastAsia="Avenir Book" w:hAnsi="Arial" w:cs="Arial"/>
                <w:bCs/>
                <w:color w:val="000000" w:themeColor="text1"/>
                <w:shd w:val="clear" w:color="auto" w:fill="FFFFFF"/>
                <w:lang w:val="en-US" w:eastAsia="es-ES"/>
              </w:rPr>
              <w:t>akhov</w:t>
            </w:r>
            <w:r>
              <w:rPr>
                <w:rFonts w:ascii="Arial" w:eastAsia="Avenir Book" w:hAnsi="Arial" w:cs="Arial"/>
                <w:bCs/>
                <w:color w:val="000000" w:themeColor="text1"/>
                <w:shd w:val="clear" w:color="auto" w:fill="FFFFFF"/>
                <w:lang w:val="en-US" w:eastAsia="es-ES"/>
              </w:rPr>
              <w:t>ka</w:t>
            </w:r>
            <w:proofErr w:type="spellEnd"/>
            <w:r w:rsidR="00B82927" w:rsidRPr="00B82927">
              <w:rPr>
                <w:rFonts w:ascii="Arial" w:eastAsia="Avenir Book" w:hAnsi="Arial" w:cs="Arial"/>
                <w:bCs/>
                <w:color w:val="000000" w:themeColor="text1"/>
                <w:shd w:val="clear" w:color="auto" w:fill="FFFFFF"/>
                <w:lang w:val="en-US" w:eastAsia="es-ES"/>
              </w:rPr>
              <w:t xml:space="preserve"> Humanitarian Institute </w:t>
            </w:r>
            <w:hyperlink r:id="rId62" w:history="1">
              <w:r w:rsidRPr="0034779D">
                <w:rPr>
                  <w:rStyle w:val="a8"/>
                  <w:rFonts w:ascii="Arial" w:eastAsia="Avenir Book" w:hAnsi="Arial" w:cs="Arial"/>
                  <w:bCs/>
                  <w:shd w:val="clear" w:color="auto" w:fill="FFFFFF"/>
                  <w:lang w:val="en-US" w:eastAsia="es-ES"/>
                </w:rPr>
                <w:t>http://vmurol.net.ua/</w:t>
              </w:r>
            </w:hyperlink>
            <w:r>
              <w:rPr>
                <w:rFonts w:ascii="Arial" w:eastAsia="Avenir Book" w:hAnsi="Arial" w:cs="Arial"/>
                <w:bCs/>
                <w:color w:val="000000" w:themeColor="text1"/>
                <w:shd w:val="clear" w:color="auto" w:fill="FFFFFF"/>
                <w:lang w:val="en-US" w:eastAsia="es-ES"/>
              </w:rPr>
              <w:t xml:space="preserve"> </w:t>
            </w:r>
          </w:p>
          <w:p w14:paraId="4B487936" w14:textId="730CCAA5" w:rsidR="00B82927" w:rsidRPr="00B82927" w:rsidRDefault="00B82927" w:rsidP="00B82927">
            <w:pPr>
              <w:rPr>
                <w:rFonts w:ascii="Arial" w:eastAsia="Avenir Book" w:hAnsi="Arial" w:cs="Arial"/>
                <w:bCs/>
                <w:color w:val="000000" w:themeColor="text1"/>
                <w:shd w:val="clear" w:color="auto" w:fill="FFFFFF"/>
                <w:lang w:val="en-US" w:eastAsia="es-ES"/>
              </w:rPr>
            </w:pPr>
            <w:r w:rsidRPr="00B82927">
              <w:rPr>
                <w:rFonts w:ascii="Arial" w:eastAsia="Avenir Book" w:hAnsi="Arial" w:cs="Arial"/>
                <w:bCs/>
                <w:color w:val="000000" w:themeColor="text1"/>
                <w:shd w:val="clear" w:color="auto" w:fill="FFFFFF"/>
                <w:lang w:val="en-US" w:eastAsia="es-ES"/>
              </w:rPr>
              <w:t>Nov</w:t>
            </w:r>
            <w:r w:rsidR="00BB0D91">
              <w:rPr>
                <w:rFonts w:ascii="Arial" w:eastAsia="Avenir Book" w:hAnsi="Arial" w:cs="Arial"/>
                <w:bCs/>
                <w:color w:val="000000" w:themeColor="text1"/>
                <w:shd w:val="clear" w:color="auto" w:fill="FFFFFF"/>
                <w:lang w:val="en-US" w:eastAsia="es-ES"/>
              </w:rPr>
              <w:t xml:space="preserve">a </w:t>
            </w:r>
            <w:proofErr w:type="spellStart"/>
            <w:r w:rsidR="00BB0D91">
              <w:rPr>
                <w:rFonts w:ascii="Arial" w:eastAsia="Avenir Book" w:hAnsi="Arial" w:cs="Arial"/>
                <w:bCs/>
                <w:color w:val="000000" w:themeColor="text1"/>
                <w:shd w:val="clear" w:color="auto" w:fill="FFFFFF"/>
                <w:lang w:val="en-US" w:eastAsia="es-ES"/>
              </w:rPr>
              <w:t>K</w:t>
            </w:r>
            <w:r w:rsidRPr="00B82927">
              <w:rPr>
                <w:rFonts w:ascii="Arial" w:eastAsia="Avenir Book" w:hAnsi="Arial" w:cs="Arial"/>
                <w:bCs/>
                <w:color w:val="000000" w:themeColor="text1"/>
                <w:shd w:val="clear" w:color="auto" w:fill="FFFFFF"/>
                <w:lang w:val="en-US" w:eastAsia="es-ES"/>
              </w:rPr>
              <w:t>a</w:t>
            </w:r>
            <w:r w:rsidR="00BB0D91">
              <w:rPr>
                <w:rFonts w:ascii="Arial" w:eastAsia="Avenir Book" w:hAnsi="Arial" w:cs="Arial"/>
                <w:bCs/>
                <w:color w:val="000000" w:themeColor="text1"/>
                <w:shd w:val="clear" w:color="auto" w:fill="FFFFFF"/>
                <w:lang w:val="en-US" w:eastAsia="es-ES"/>
              </w:rPr>
              <w:t>k</w:t>
            </w:r>
            <w:r w:rsidRPr="00B82927">
              <w:rPr>
                <w:rFonts w:ascii="Arial" w:eastAsia="Avenir Book" w:hAnsi="Arial" w:cs="Arial"/>
                <w:bCs/>
                <w:color w:val="000000" w:themeColor="text1"/>
                <w:shd w:val="clear" w:color="auto" w:fill="FFFFFF"/>
                <w:lang w:val="en-US" w:eastAsia="es-ES"/>
              </w:rPr>
              <w:t>h</w:t>
            </w:r>
            <w:r w:rsidR="00BB0D91">
              <w:rPr>
                <w:rFonts w:ascii="Arial" w:eastAsia="Avenir Book" w:hAnsi="Arial" w:cs="Arial"/>
                <w:bCs/>
                <w:color w:val="000000" w:themeColor="text1"/>
                <w:shd w:val="clear" w:color="auto" w:fill="FFFFFF"/>
                <w:lang w:val="en-US" w:eastAsia="es-ES"/>
              </w:rPr>
              <w:t>ovka</w:t>
            </w:r>
            <w:proofErr w:type="spellEnd"/>
            <w:r w:rsidRPr="00B82927">
              <w:rPr>
                <w:rFonts w:ascii="Arial" w:eastAsia="Avenir Book" w:hAnsi="Arial" w:cs="Arial"/>
                <w:bCs/>
                <w:color w:val="000000" w:themeColor="text1"/>
                <w:shd w:val="clear" w:color="auto" w:fill="FFFFFF"/>
                <w:lang w:val="en-US" w:eastAsia="es-ES"/>
              </w:rPr>
              <w:t xml:space="preserve"> Humanitarian Institute (subdomain of the official website of the University "Ukraine") </w:t>
            </w:r>
            <w:hyperlink r:id="rId63" w:history="1">
              <w:r w:rsidR="00BB0D91" w:rsidRPr="0034779D">
                <w:rPr>
                  <w:rStyle w:val="a8"/>
                  <w:rFonts w:ascii="Arial" w:eastAsia="Avenir Book" w:hAnsi="Arial" w:cs="Arial"/>
                  <w:bCs/>
                  <w:shd w:val="clear" w:color="auto" w:fill="FFFFFF"/>
                  <w:lang w:val="en-US" w:eastAsia="es-ES"/>
                </w:rPr>
                <w:t>http://novakah.uu.edu.ua/</w:t>
              </w:r>
            </w:hyperlink>
            <w:r w:rsidR="00BB0D91">
              <w:rPr>
                <w:rFonts w:ascii="Arial" w:eastAsia="Avenir Book" w:hAnsi="Arial" w:cs="Arial"/>
                <w:bCs/>
                <w:color w:val="000000" w:themeColor="text1"/>
                <w:shd w:val="clear" w:color="auto" w:fill="FFFFFF"/>
                <w:lang w:val="en-US" w:eastAsia="es-ES"/>
              </w:rPr>
              <w:t xml:space="preserve"> </w:t>
            </w:r>
          </w:p>
          <w:p w14:paraId="365EECE7" w14:textId="151617DF" w:rsidR="00B82927" w:rsidRPr="00B82927" w:rsidRDefault="00B82927" w:rsidP="00B82927">
            <w:pPr>
              <w:rPr>
                <w:rFonts w:ascii="Arial" w:eastAsia="Avenir Book" w:hAnsi="Arial" w:cs="Arial"/>
                <w:bCs/>
                <w:color w:val="000000" w:themeColor="text1"/>
                <w:shd w:val="clear" w:color="auto" w:fill="FFFFFF"/>
                <w:lang w:val="en-US" w:eastAsia="es-ES"/>
              </w:rPr>
            </w:pPr>
            <w:r w:rsidRPr="00B82927">
              <w:rPr>
                <w:rFonts w:ascii="Arial" w:eastAsia="Avenir Book" w:hAnsi="Arial" w:cs="Arial"/>
                <w:bCs/>
                <w:color w:val="000000" w:themeColor="text1"/>
                <w:shd w:val="clear" w:color="auto" w:fill="FFFFFF"/>
                <w:lang w:val="en-US" w:eastAsia="es-ES"/>
              </w:rPr>
              <w:t xml:space="preserve">Poltava Institute of Economics and Law </w:t>
            </w:r>
            <w:hyperlink r:id="rId64" w:history="1">
              <w:r w:rsidR="00BB0D91" w:rsidRPr="0034779D">
                <w:rPr>
                  <w:rStyle w:val="a8"/>
                  <w:rFonts w:ascii="Arial" w:eastAsia="Avenir Book" w:hAnsi="Arial" w:cs="Arial"/>
                  <w:bCs/>
                  <w:shd w:val="clear" w:color="auto" w:fill="FFFFFF"/>
                  <w:lang w:val="en-US" w:eastAsia="es-ES"/>
                </w:rPr>
                <w:t>http://pl.uu.edu.ua/</w:t>
              </w:r>
            </w:hyperlink>
            <w:r w:rsidR="00BB0D91">
              <w:rPr>
                <w:rFonts w:ascii="Arial" w:eastAsia="Avenir Book" w:hAnsi="Arial" w:cs="Arial"/>
                <w:bCs/>
                <w:color w:val="000000" w:themeColor="text1"/>
                <w:shd w:val="clear" w:color="auto" w:fill="FFFFFF"/>
                <w:lang w:val="en-US" w:eastAsia="es-ES"/>
              </w:rPr>
              <w:t xml:space="preserve"> </w:t>
            </w:r>
          </w:p>
          <w:p w14:paraId="72B31D0D" w14:textId="76594F46" w:rsidR="00B82927" w:rsidRPr="00B82927" w:rsidRDefault="00B82927" w:rsidP="00B82927">
            <w:pPr>
              <w:rPr>
                <w:rFonts w:ascii="Arial" w:eastAsia="Avenir Book" w:hAnsi="Arial" w:cs="Arial"/>
                <w:bCs/>
                <w:color w:val="000000" w:themeColor="text1"/>
                <w:shd w:val="clear" w:color="auto" w:fill="FFFFFF"/>
                <w:lang w:val="it-IT" w:eastAsia="es-ES"/>
              </w:rPr>
            </w:pPr>
            <w:r w:rsidRPr="00B82927">
              <w:rPr>
                <w:rFonts w:ascii="Arial" w:eastAsia="Avenir Book" w:hAnsi="Arial" w:cs="Arial"/>
                <w:bCs/>
                <w:color w:val="000000" w:themeColor="text1"/>
                <w:shd w:val="clear" w:color="auto" w:fill="FFFFFF"/>
                <w:lang w:val="it-IT" w:eastAsia="es-ES"/>
              </w:rPr>
              <w:t xml:space="preserve">Poltava College </w:t>
            </w:r>
            <w:r w:rsidR="00BB0D91">
              <w:rPr>
                <w:rFonts w:ascii="Arial" w:eastAsia="Avenir Book" w:hAnsi="Arial" w:cs="Arial"/>
                <w:bCs/>
                <w:color w:val="000000" w:themeColor="text1"/>
                <w:shd w:val="clear" w:color="auto" w:fill="FFFFFF"/>
                <w:lang w:val="it-IT" w:eastAsia="es-ES"/>
              </w:rPr>
              <w:fldChar w:fldCharType="begin"/>
            </w:r>
            <w:r w:rsidR="00BB0D91">
              <w:rPr>
                <w:rFonts w:ascii="Arial" w:eastAsia="Avenir Book" w:hAnsi="Arial" w:cs="Arial"/>
                <w:bCs/>
                <w:color w:val="000000" w:themeColor="text1"/>
                <w:shd w:val="clear" w:color="auto" w:fill="FFFFFF"/>
                <w:lang w:val="it-IT" w:eastAsia="es-ES"/>
              </w:rPr>
              <w:instrText xml:space="preserve"> HYPERLINK "</w:instrText>
            </w:r>
            <w:r w:rsidR="00BB0D91" w:rsidRPr="00B82927">
              <w:rPr>
                <w:rFonts w:ascii="Arial" w:eastAsia="Avenir Book" w:hAnsi="Arial" w:cs="Arial"/>
                <w:bCs/>
                <w:color w:val="000000" w:themeColor="text1"/>
                <w:shd w:val="clear" w:color="auto" w:fill="FFFFFF"/>
                <w:lang w:val="it-IT" w:eastAsia="es-ES"/>
              </w:rPr>
              <w:instrText>http://pl-coll.uu.edu.ua/</w:instrText>
            </w:r>
            <w:r w:rsidR="00BB0D91">
              <w:rPr>
                <w:rFonts w:ascii="Arial" w:eastAsia="Avenir Book" w:hAnsi="Arial" w:cs="Arial"/>
                <w:bCs/>
                <w:color w:val="000000" w:themeColor="text1"/>
                <w:shd w:val="clear" w:color="auto" w:fill="FFFFFF"/>
                <w:lang w:val="it-IT" w:eastAsia="es-ES"/>
              </w:rPr>
              <w:instrText xml:space="preserve">" </w:instrText>
            </w:r>
            <w:r w:rsidR="00BB0D91">
              <w:rPr>
                <w:rFonts w:ascii="Arial" w:eastAsia="Avenir Book" w:hAnsi="Arial" w:cs="Arial"/>
                <w:bCs/>
                <w:color w:val="000000" w:themeColor="text1"/>
                <w:shd w:val="clear" w:color="auto" w:fill="FFFFFF"/>
                <w:lang w:val="it-IT" w:eastAsia="es-ES"/>
              </w:rPr>
              <w:fldChar w:fldCharType="separate"/>
            </w:r>
            <w:r w:rsidR="00BB0D91" w:rsidRPr="0034779D">
              <w:rPr>
                <w:rStyle w:val="a8"/>
                <w:rFonts w:ascii="Arial" w:eastAsia="Avenir Book" w:hAnsi="Arial" w:cs="Arial"/>
                <w:bCs/>
                <w:shd w:val="clear" w:color="auto" w:fill="FFFFFF"/>
                <w:lang w:val="it-IT" w:eastAsia="es-ES"/>
              </w:rPr>
              <w:t>http://pl-coll.uu.edu.ua/</w:t>
            </w:r>
            <w:r w:rsidR="00BB0D91">
              <w:rPr>
                <w:rFonts w:ascii="Arial" w:eastAsia="Avenir Book" w:hAnsi="Arial" w:cs="Arial"/>
                <w:bCs/>
                <w:color w:val="000000" w:themeColor="text1"/>
                <w:shd w:val="clear" w:color="auto" w:fill="FFFFFF"/>
                <w:lang w:val="it-IT" w:eastAsia="es-ES"/>
              </w:rPr>
              <w:fldChar w:fldCharType="end"/>
            </w:r>
            <w:r w:rsidR="00BB0D91">
              <w:rPr>
                <w:rFonts w:ascii="Arial" w:eastAsia="Avenir Book" w:hAnsi="Arial" w:cs="Arial"/>
                <w:bCs/>
                <w:color w:val="000000" w:themeColor="text1"/>
                <w:shd w:val="clear" w:color="auto" w:fill="FFFFFF"/>
                <w:lang w:val="it-IT" w:eastAsia="es-ES"/>
              </w:rPr>
              <w:t xml:space="preserve"> </w:t>
            </w:r>
          </w:p>
          <w:p w14:paraId="5C6E7255" w14:textId="79D8E366" w:rsidR="00B82927" w:rsidRPr="00B82927" w:rsidRDefault="00B82927" w:rsidP="00B82927">
            <w:pPr>
              <w:rPr>
                <w:rFonts w:ascii="Arial" w:eastAsia="Avenir Book" w:hAnsi="Arial" w:cs="Arial"/>
                <w:bCs/>
                <w:color w:val="000000" w:themeColor="text1"/>
                <w:shd w:val="clear" w:color="auto" w:fill="FFFFFF"/>
                <w:lang w:val="it-IT" w:eastAsia="es-ES"/>
              </w:rPr>
            </w:pPr>
            <w:r w:rsidRPr="00B82927">
              <w:rPr>
                <w:rFonts w:ascii="Arial" w:eastAsia="Avenir Book" w:hAnsi="Arial" w:cs="Arial"/>
                <w:bCs/>
                <w:color w:val="000000" w:themeColor="text1"/>
                <w:shd w:val="clear" w:color="auto" w:fill="FFFFFF"/>
                <w:lang w:val="it-IT" w:eastAsia="es-ES"/>
              </w:rPr>
              <w:t xml:space="preserve">Rivne Institute </w:t>
            </w:r>
            <w:r w:rsidR="00BB0D91">
              <w:rPr>
                <w:rFonts w:ascii="Arial" w:eastAsia="Avenir Book" w:hAnsi="Arial" w:cs="Arial"/>
                <w:bCs/>
                <w:color w:val="000000" w:themeColor="text1"/>
                <w:shd w:val="clear" w:color="auto" w:fill="FFFFFF"/>
                <w:lang w:val="it-IT" w:eastAsia="es-ES"/>
              </w:rPr>
              <w:fldChar w:fldCharType="begin"/>
            </w:r>
            <w:r w:rsidR="00BB0D91">
              <w:rPr>
                <w:rFonts w:ascii="Arial" w:eastAsia="Avenir Book" w:hAnsi="Arial" w:cs="Arial"/>
                <w:bCs/>
                <w:color w:val="000000" w:themeColor="text1"/>
                <w:shd w:val="clear" w:color="auto" w:fill="FFFFFF"/>
                <w:lang w:val="it-IT" w:eastAsia="es-ES"/>
              </w:rPr>
              <w:instrText xml:space="preserve"> HYPERLINK "</w:instrText>
            </w:r>
            <w:r w:rsidR="00BB0D91" w:rsidRPr="00B82927">
              <w:rPr>
                <w:rFonts w:ascii="Arial" w:eastAsia="Avenir Book" w:hAnsi="Arial" w:cs="Arial"/>
                <w:bCs/>
                <w:color w:val="000000" w:themeColor="text1"/>
                <w:shd w:val="clear" w:color="auto" w:fill="FFFFFF"/>
                <w:lang w:val="it-IT" w:eastAsia="es-ES"/>
              </w:rPr>
              <w:instrText>http://rv.uu.edu.ua/</w:instrText>
            </w:r>
            <w:r w:rsidR="00BB0D91">
              <w:rPr>
                <w:rFonts w:ascii="Arial" w:eastAsia="Avenir Book" w:hAnsi="Arial" w:cs="Arial"/>
                <w:bCs/>
                <w:color w:val="000000" w:themeColor="text1"/>
                <w:shd w:val="clear" w:color="auto" w:fill="FFFFFF"/>
                <w:lang w:val="it-IT" w:eastAsia="es-ES"/>
              </w:rPr>
              <w:instrText xml:space="preserve">" </w:instrText>
            </w:r>
            <w:r w:rsidR="00BB0D91">
              <w:rPr>
                <w:rFonts w:ascii="Arial" w:eastAsia="Avenir Book" w:hAnsi="Arial" w:cs="Arial"/>
                <w:bCs/>
                <w:color w:val="000000" w:themeColor="text1"/>
                <w:shd w:val="clear" w:color="auto" w:fill="FFFFFF"/>
                <w:lang w:val="it-IT" w:eastAsia="es-ES"/>
              </w:rPr>
              <w:fldChar w:fldCharType="separate"/>
            </w:r>
            <w:r w:rsidR="00BB0D91" w:rsidRPr="0034779D">
              <w:rPr>
                <w:rStyle w:val="a8"/>
                <w:rFonts w:ascii="Arial" w:eastAsia="Avenir Book" w:hAnsi="Arial" w:cs="Arial"/>
                <w:bCs/>
                <w:shd w:val="clear" w:color="auto" w:fill="FFFFFF"/>
                <w:lang w:val="it-IT" w:eastAsia="es-ES"/>
              </w:rPr>
              <w:t>http://rv.uu.edu.ua/</w:t>
            </w:r>
            <w:r w:rsidR="00BB0D91">
              <w:rPr>
                <w:rFonts w:ascii="Arial" w:eastAsia="Avenir Book" w:hAnsi="Arial" w:cs="Arial"/>
                <w:bCs/>
                <w:color w:val="000000" w:themeColor="text1"/>
                <w:shd w:val="clear" w:color="auto" w:fill="FFFFFF"/>
                <w:lang w:val="it-IT" w:eastAsia="es-ES"/>
              </w:rPr>
              <w:fldChar w:fldCharType="end"/>
            </w:r>
            <w:r w:rsidR="00BB0D91">
              <w:rPr>
                <w:rFonts w:ascii="Arial" w:eastAsia="Avenir Book" w:hAnsi="Arial" w:cs="Arial"/>
                <w:bCs/>
                <w:color w:val="000000" w:themeColor="text1"/>
                <w:shd w:val="clear" w:color="auto" w:fill="FFFFFF"/>
                <w:lang w:val="it-IT" w:eastAsia="es-ES"/>
              </w:rPr>
              <w:t xml:space="preserve"> </w:t>
            </w:r>
          </w:p>
          <w:p w14:paraId="14251567" w14:textId="42634BF9" w:rsidR="00B82927" w:rsidRPr="00B82927" w:rsidRDefault="00B82927" w:rsidP="00B82927">
            <w:pPr>
              <w:rPr>
                <w:rFonts w:ascii="Arial" w:eastAsia="Avenir Book" w:hAnsi="Arial" w:cs="Arial"/>
                <w:bCs/>
                <w:color w:val="000000" w:themeColor="text1"/>
                <w:shd w:val="clear" w:color="auto" w:fill="FFFFFF"/>
                <w:lang w:val="it-IT" w:eastAsia="es-ES"/>
              </w:rPr>
            </w:pPr>
            <w:r w:rsidRPr="00B82927">
              <w:rPr>
                <w:rFonts w:ascii="Arial" w:eastAsia="Avenir Book" w:hAnsi="Arial" w:cs="Arial"/>
                <w:bCs/>
                <w:color w:val="000000" w:themeColor="text1"/>
                <w:shd w:val="clear" w:color="auto" w:fill="FFFFFF"/>
                <w:lang w:val="it-IT" w:eastAsia="es-ES"/>
              </w:rPr>
              <w:t xml:space="preserve">Rivne College </w:t>
            </w:r>
            <w:r w:rsidR="00BB0D91">
              <w:rPr>
                <w:rFonts w:ascii="Arial" w:eastAsia="Avenir Book" w:hAnsi="Arial" w:cs="Arial"/>
                <w:bCs/>
                <w:color w:val="000000" w:themeColor="text1"/>
                <w:shd w:val="clear" w:color="auto" w:fill="FFFFFF"/>
                <w:lang w:val="it-IT" w:eastAsia="es-ES"/>
              </w:rPr>
              <w:fldChar w:fldCharType="begin"/>
            </w:r>
            <w:r w:rsidR="00BB0D91">
              <w:rPr>
                <w:rFonts w:ascii="Arial" w:eastAsia="Avenir Book" w:hAnsi="Arial" w:cs="Arial"/>
                <w:bCs/>
                <w:color w:val="000000" w:themeColor="text1"/>
                <w:shd w:val="clear" w:color="auto" w:fill="FFFFFF"/>
                <w:lang w:val="it-IT" w:eastAsia="es-ES"/>
              </w:rPr>
              <w:instrText xml:space="preserve"> HYPERLINK "</w:instrText>
            </w:r>
            <w:r w:rsidR="00BB0D91" w:rsidRPr="00B82927">
              <w:rPr>
                <w:rFonts w:ascii="Arial" w:eastAsia="Avenir Book" w:hAnsi="Arial" w:cs="Arial"/>
                <w:bCs/>
                <w:color w:val="000000" w:themeColor="text1"/>
                <w:shd w:val="clear" w:color="auto" w:fill="FFFFFF"/>
                <w:lang w:val="it-IT" w:eastAsia="es-ES"/>
              </w:rPr>
              <w:instrText>http://rv-coll.uu.edu.ua/</w:instrText>
            </w:r>
            <w:r w:rsidR="00BB0D91">
              <w:rPr>
                <w:rFonts w:ascii="Arial" w:eastAsia="Avenir Book" w:hAnsi="Arial" w:cs="Arial"/>
                <w:bCs/>
                <w:color w:val="000000" w:themeColor="text1"/>
                <w:shd w:val="clear" w:color="auto" w:fill="FFFFFF"/>
                <w:lang w:val="it-IT" w:eastAsia="es-ES"/>
              </w:rPr>
              <w:instrText xml:space="preserve">" </w:instrText>
            </w:r>
            <w:r w:rsidR="00BB0D91">
              <w:rPr>
                <w:rFonts w:ascii="Arial" w:eastAsia="Avenir Book" w:hAnsi="Arial" w:cs="Arial"/>
                <w:bCs/>
                <w:color w:val="000000" w:themeColor="text1"/>
                <w:shd w:val="clear" w:color="auto" w:fill="FFFFFF"/>
                <w:lang w:val="it-IT" w:eastAsia="es-ES"/>
              </w:rPr>
              <w:fldChar w:fldCharType="separate"/>
            </w:r>
            <w:r w:rsidR="00BB0D91" w:rsidRPr="0034779D">
              <w:rPr>
                <w:rStyle w:val="a8"/>
                <w:rFonts w:ascii="Arial" w:eastAsia="Avenir Book" w:hAnsi="Arial" w:cs="Arial"/>
                <w:bCs/>
                <w:shd w:val="clear" w:color="auto" w:fill="FFFFFF"/>
                <w:lang w:val="it-IT" w:eastAsia="es-ES"/>
              </w:rPr>
              <w:t>http://rv-coll.uu.edu.ua/</w:t>
            </w:r>
            <w:r w:rsidR="00BB0D91">
              <w:rPr>
                <w:rFonts w:ascii="Arial" w:eastAsia="Avenir Book" w:hAnsi="Arial" w:cs="Arial"/>
                <w:bCs/>
                <w:color w:val="000000" w:themeColor="text1"/>
                <w:shd w:val="clear" w:color="auto" w:fill="FFFFFF"/>
                <w:lang w:val="it-IT" w:eastAsia="es-ES"/>
              </w:rPr>
              <w:fldChar w:fldCharType="end"/>
            </w:r>
            <w:r w:rsidR="00BB0D91">
              <w:rPr>
                <w:rFonts w:ascii="Arial" w:eastAsia="Avenir Book" w:hAnsi="Arial" w:cs="Arial"/>
                <w:bCs/>
                <w:color w:val="000000" w:themeColor="text1"/>
                <w:shd w:val="clear" w:color="auto" w:fill="FFFFFF"/>
                <w:lang w:val="it-IT" w:eastAsia="es-ES"/>
              </w:rPr>
              <w:t xml:space="preserve"> </w:t>
            </w:r>
          </w:p>
          <w:p w14:paraId="6DB2C0D2" w14:textId="4F61AFF9" w:rsidR="00B82927" w:rsidRPr="00A91A80" w:rsidRDefault="00B82927" w:rsidP="00B82927">
            <w:pPr>
              <w:rPr>
                <w:rFonts w:ascii="Arial" w:eastAsia="Avenir Book" w:hAnsi="Arial" w:cs="Arial"/>
                <w:bCs/>
                <w:color w:val="000000" w:themeColor="text1"/>
                <w:shd w:val="clear" w:color="auto" w:fill="FFFFFF"/>
                <w:lang w:val="it-IT" w:eastAsia="es-ES"/>
              </w:rPr>
            </w:pPr>
            <w:r w:rsidRPr="00A91A80">
              <w:rPr>
                <w:rFonts w:ascii="Arial" w:eastAsia="Avenir Book" w:hAnsi="Arial" w:cs="Arial"/>
                <w:bCs/>
                <w:color w:val="000000" w:themeColor="text1"/>
                <w:shd w:val="clear" w:color="auto" w:fill="FFFFFF"/>
                <w:lang w:val="it-IT" w:eastAsia="es-ES"/>
              </w:rPr>
              <w:t xml:space="preserve">Storozhynets College (Chernivtsi region) </w:t>
            </w:r>
            <w:r w:rsidR="00F13BDA">
              <w:fldChar w:fldCharType="begin"/>
            </w:r>
            <w:r w:rsidR="00F13BDA">
              <w:instrText xml:space="preserve"> HYPERLINK "http://stor-coledj.com.ua" </w:instrText>
            </w:r>
            <w:r w:rsidR="00F13BDA">
              <w:fldChar w:fldCharType="separate"/>
            </w:r>
            <w:r w:rsidR="00BB0D91" w:rsidRPr="00A91A80">
              <w:rPr>
                <w:rStyle w:val="a8"/>
                <w:rFonts w:ascii="Arial" w:eastAsia="Avenir Book" w:hAnsi="Arial" w:cs="Arial"/>
                <w:bCs/>
                <w:shd w:val="clear" w:color="auto" w:fill="FFFFFF"/>
                <w:lang w:val="it-IT" w:eastAsia="es-ES"/>
              </w:rPr>
              <w:t>http://stor-coledj.com.ua</w:t>
            </w:r>
            <w:r w:rsidR="00F13BDA">
              <w:rPr>
                <w:rStyle w:val="a8"/>
                <w:rFonts w:ascii="Arial" w:eastAsia="Avenir Book" w:hAnsi="Arial" w:cs="Arial"/>
                <w:bCs/>
                <w:shd w:val="clear" w:color="auto" w:fill="FFFFFF"/>
                <w:lang w:val="en-US" w:eastAsia="es-ES"/>
              </w:rPr>
              <w:fldChar w:fldCharType="end"/>
            </w:r>
            <w:r w:rsidR="00BB0D91" w:rsidRPr="00A91A80">
              <w:rPr>
                <w:rFonts w:ascii="Arial" w:eastAsia="Avenir Book" w:hAnsi="Arial" w:cs="Arial"/>
                <w:bCs/>
                <w:color w:val="000000" w:themeColor="text1"/>
                <w:shd w:val="clear" w:color="auto" w:fill="FFFFFF"/>
                <w:lang w:val="it-IT" w:eastAsia="es-ES"/>
              </w:rPr>
              <w:t xml:space="preserve"> </w:t>
            </w:r>
          </w:p>
          <w:p w14:paraId="7D9C1F2A" w14:textId="44DE8DDC" w:rsidR="00B82927" w:rsidRPr="00B82927" w:rsidRDefault="00B82927" w:rsidP="00B82927">
            <w:pPr>
              <w:rPr>
                <w:rFonts w:ascii="Arial" w:eastAsia="Avenir Book" w:hAnsi="Arial" w:cs="Arial"/>
                <w:bCs/>
                <w:color w:val="000000" w:themeColor="text1"/>
                <w:shd w:val="clear" w:color="auto" w:fill="FFFFFF"/>
                <w:lang w:val="en-US" w:eastAsia="es-ES"/>
              </w:rPr>
            </w:pPr>
            <w:proofErr w:type="spellStart"/>
            <w:r w:rsidRPr="00B82927">
              <w:rPr>
                <w:rFonts w:ascii="Arial" w:eastAsia="Avenir Book" w:hAnsi="Arial" w:cs="Arial"/>
                <w:bCs/>
                <w:color w:val="000000" w:themeColor="text1"/>
                <w:shd w:val="clear" w:color="auto" w:fill="FFFFFF"/>
                <w:lang w:val="en-US" w:eastAsia="es-ES"/>
              </w:rPr>
              <w:t>Storozhynets</w:t>
            </w:r>
            <w:proofErr w:type="spellEnd"/>
            <w:r w:rsidRPr="00B82927">
              <w:rPr>
                <w:rFonts w:ascii="Arial" w:eastAsia="Avenir Book" w:hAnsi="Arial" w:cs="Arial"/>
                <w:bCs/>
                <w:color w:val="000000" w:themeColor="text1"/>
                <w:shd w:val="clear" w:color="auto" w:fill="FFFFFF"/>
                <w:lang w:val="en-US" w:eastAsia="es-ES"/>
              </w:rPr>
              <w:t xml:space="preserve"> College (subdomain of the official website of the University "Ukraine") </w:t>
            </w:r>
            <w:hyperlink r:id="rId65" w:history="1">
              <w:r w:rsidR="00BB0D91" w:rsidRPr="0034779D">
                <w:rPr>
                  <w:rStyle w:val="a8"/>
                  <w:rFonts w:ascii="Arial" w:eastAsia="Avenir Book" w:hAnsi="Arial" w:cs="Arial"/>
                  <w:bCs/>
                  <w:shd w:val="clear" w:color="auto" w:fill="FFFFFF"/>
                  <w:lang w:val="en-US" w:eastAsia="es-ES"/>
                </w:rPr>
                <w:t>http://storozhynets.uu.edu.ua/</w:t>
              </w:r>
            </w:hyperlink>
            <w:r w:rsidR="00BB0D91">
              <w:rPr>
                <w:rFonts w:ascii="Arial" w:eastAsia="Avenir Book" w:hAnsi="Arial" w:cs="Arial"/>
                <w:bCs/>
                <w:color w:val="000000" w:themeColor="text1"/>
                <w:shd w:val="clear" w:color="auto" w:fill="FFFFFF"/>
                <w:lang w:val="en-US" w:eastAsia="es-ES"/>
              </w:rPr>
              <w:t xml:space="preserve"> </w:t>
            </w:r>
          </w:p>
          <w:p w14:paraId="6964773B" w14:textId="651F762A" w:rsidR="00B82927" w:rsidRPr="00B82927" w:rsidRDefault="00B82927" w:rsidP="00B82927">
            <w:pPr>
              <w:rPr>
                <w:rFonts w:ascii="Arial" w:eastAsia="Avenir Book" w:hAnsi="Arial" w:cs="Arial"/>
                <w:bCs/>
                <w:color w:val="000000" w:themeColor="text1"/>
                <w:shd w:val="clear" w:color="auto" w:fill="FFFFFF"/>
                <w:lang w:val="en-US" w:eastAsia="es-ES"/>
              </w:rPr>
            </w:pPr>
            <w:proofErr w:type="spellStart"/>
            <w:r w:rsidRPr="00B82927">
              <w:rPr>
                <w:rFonts w:ascii="Arial" w:eastAsia="Avenir Book" w:hAnsi="Arial" w:cs="Arial"/>
                <w:bCs/>
                <w:color w:val="000000" w:themeColor="text1"/>
                <w:shd w:val="clear" w:color="auto" w:fill="FFFFFF"/>
                <w:lang w:val="en-US" w:eastAsia="es-ES"/>
              </w:rPr>
              <w:t>Ternopil</w:t>
            </w:r>
            <w:proofErr w:type="spellEnd"/>
            <w:r w:rsidRPr="00B82927">
              <w:rPr>
                <w:rFonts w:ascii="Arial" w:eastAsia="Avenir Book" w:hAnsi="Arial" w:cs="Arial"/>
                <w:bCs/>
                <w:color w:val="000000" w:themeColor="text1"/>
                <w:shd w:val="clear" w:color="auto" w:fill="FFFFFF"/>
                <w:lang w:val="en-US" w:eastAsia="es-ES"/>
              </w:rPr>
              <w:t xml:space="preserve"> College </w:t>
            </w:r>
            <w:hyperlink r:id="rId66" w:history="1">
              <w:r w:rsidR="00BB0D91" w:rsidRPr="0034779D">
                <w:rPr>
                  <w:rStyle w:val="a8"/>
                  <w:rFonts w:ascii="Arial" w:eastAsia="Avenir Book" w:hAnsi="Arial" w:cs="Arial"/>
                  <w:bCs/>
                  <w:shd w:val="clear" w:color="auto" w:fill="FFFFFF"/>
                  <w:lang w:val="en-US" w:eastAsia="es-ES"/>
                </w:rPr>
                <w:t>http://te.uu.edu.ua/</w:t>
              </w:r>
            </w:hyperlink>
            <w:r w:rsidR="00BB0D91">
              <w:rPr>
                <w:rFonts w:ascii="Arial" w:eastAsia="Avenir Book" w:hAnsi="Arial" w:cs="Arial"/>
                <w:bCs/>
                <w:color w:val="000000" w:themeColor="text1"/>
                <w:shd w:val="clear" w:color="auto" w:fill="FFFFFF"/>
                <w:lang w:val="en-US" w:eastAsia="es-ES"/>
              </w:rPr>
              <w:t xml:space="preserve"> </w:t>
            </w:r>
          </w:p>
          <w:p w14:paraId="4E3EFEB4" w14:textId="582CE6FA" w:rsidR="00B82927" w:rsidRPr="00B82927" w:rsidRDefault="00B82927" w:rsidP="00B82927">
            <w:pPr>
              <w:rPr>
                <w:rFonts w:ascii="Arial" w:eastAsia="Avenir Book" w:hAnsi="Arial" w:cs="Arial"/>
                <w:bCs/>
                <w:color w:val="000000" w:themeColor="text1"/>
                <w:shd w:val="clear" w:color="auto" w:fill="FFFFFF"/>
                <w:lang w:val="en-US" w:eastAsia="es-ES"/>
              </w:rPr>
            </w:pPr>
            <w:r w:rsidRPr="00B82927">
              <w:rPr>
                <w:rFonts w:ascii="Arial" w:eastAsia="Avenir Book" w:hAnsi="Arial" w:cs="Arial"/>
                <w:bCs/>
                <w:color w:val="000000" w:themeColor="text1"/>
                <w:shd w:val="clear" w:color="auto" w:fill="FFFFFF"/>
                <w:lang w:val="en-US" w:eastAsia="es-ES"/>
              </w:rPr>
              <w:t xml:space="preserve">Institute of Biomedical Technologies </w:t>
            </w:r>
            <w:hyperlink r:id="rId67" w:history="1">
              <w:r w:rsidR="00BB0D91" w:rsidRPr="0034779D">
                <w:rPr>
                  <w:rStyle w:val="a8"/>
                  <w:rFonts w:ascii="Arial" w:eastAsia="Avenir Book" w:hAnsi="Arial" w:cs="Arial"/>
                  <w:bCs/>
                  <w:shd w:val="clear" w:color="auto" w:fill="FFFFFF"/>
                  <w:lang w:val="en-US" w:eastAsia="es-ES"/>
                </w:rPr>
                <w:t>http://fbmt.uu.edu.ua/</w:t>
              </w:r>
            </w:hyperlink>
            <w:r w:rsidR="00BB0D91">
              <w:rPr>
                <w:rFonts w:ascii="Arial" w:eastAsia="Avenir Book" w:hAnsi="Arial" w:cs="Arial"/>
                <w:bCs/>
                <w:color w:val="000000" w:themeColor="text1"/>
                <w:shd w:val="clear" w:color="auto" w:fill="FFFFFF"/>
                <w:lang w:val="en-US" w:eastAsia="es-ES"/>
              </w:rPr>
              <w:t xml:space="preserve"> </w:t>
            </w:r>
          </w:p>
          <w:p w14:paraId="61BE2B49" w14:textId="25A3FC3C" w:rsidR="00B82927" w:rsidRPr="00B82927" w:rsidRDefault="00B82927" w:rsidP="00B82927">
            <w:pPr>
              <w:rPr>
                <w:rFonts w:ascii="Arial" w:eastAsia="Avenir Book" w:hAnsi="Arial" w:cs="Arial"/>
                <w:bCs/>
                <w:color w:val="000000" w:themeColor="text1"/>
                <w:shd w:val="clear" w:color="auto" w:fill="FFFFFF"/>
                <w:lang w:val="en-US" w:eastAsia="es-ES"/>
              </w:rPr>
            </w:pPr>
            <w:proofErr w:type="spellStart"/>
            <w:r w:rsidRPr="00B82927">
              <w:rPr>
                <w:rFonts w:ascii="Arial" w:eastAsia="Avenir Book" w:hAnsi="Arial" w:cs="Arial"/>
                <w:bCs/>
                <w:color w:val="000000" w:themeColor="text1"/>
                <w:shd w:val="clear" w:color="auto" w:fill="FFFFFF"/>
                <w:lang w:val="en-US" w:eastAsia="es-ES"/>
              </w:rPr>
              <w:t>Khmelnytskyi</w:t>
            </w:r>
            <w:proofErr w:type="spellEnd"/>
            <w:r w:rsidRPr="00B82927">
              <w:rPr>
                <w:rFonts w:ascii="Arial" w:eastAsia="Avenir Book" w:hAnsi="Arial" w:cs="Arial"/>
                <w:bCs/>
                <w:color w:val="000000" w:themeColor="text1"/>
                <w:shd w:val="clear" w:color="auto" w:fill="FFFFFF"/>
                <w:lang w:val="en-US" w:eastAsia="es-ES"/>
              </w:rPr>
              <w:t xml:space="preserve"> Institute of Social Technologies </w:t>
            </w:r>
            <w:hyperlink r:id="rId68" w:history="1">
              <w:r w:rsidR="00BB0D91" w:rsidRPr="0034779D">
                <w:rPr>
                  <w:rStyle w:val="a8"/>
                  <w:rFonts w:ascii="Arial" w:eastAsia="Avenir Book" w:hAnsi="Arial" w:cs="Arial"/>
                  <w:bCs/>
                  <w:shd w:val="clear" w:color="auto" w:fill="FFFFFF"/>
                  <w:lang w:val="en-US" w:eastAsia="es-ES"/>
                </w:rPr>
                <w:t>http://hist.km.ua/</w:t>
              </w:r>
            </w:hyperlink>
            <w:r w:rsidR="00BB0D91">
              <w:rPr>
                <w:rFonts w:ascii="Arial" w:eastAsia="Avenir Book" w:hAnsi="Arial" w:cs="Arial"/>
                <w:bCs/>
                <w:color w:val="000000" w:themeColor="text1"/>
                <w:shd w:val="clear" w:color="auto" w:fill="FFFFFF"/>
                <w:lang w:val="en-US" w:eastAsia="es-ES"/>
              </w:rPr>
              <w:t xml:space="preserve"> </w:t>
            </w:r>
          </w:p>
          <w:p w14:paraId="578F7EF0" w14:textId="0F3E4642" w:rsidR="00B82927" w:rsidRPr="00B82927" w:rsidRDefault="00B82927" w:rsidP="00B82927">
            <w:pPr>
              <w:rPr>
                <w:rFonts w:ascii="Arial" w:eastAsia="Avenir Book" w:hAnsi="Arial" w:cs="Arial"/>
                <w:bCs/>
                <w:color w:val="000000" w:themeColor="text1"/>
                <w:shd w:val="clear" w:color="auto" w:fill="FFFFFF"/>
                <w:lang w:val="en-US" w:eastAsia="es-ES"/>
              </w:rPr>
            </w:pPr>
            <w:proofErr w:type="spellStart"/>
            <w:r w:rsidRPr="00B82927">
              <w:rPr>
                <w:rFonts w:ascii="Arial" w:eastAsia="Avenir Book" w:hAnsi="Arial" w:cs="Arial"/>
                <w:bCs/>
                <w:color w:val="000000" w:themeColor="text1"/>
                <w:shd w:val="clear" w:color="auto" w:fill="FFFFFF"/>
                <w:lang w:val="en-US" w:eastAsia="es-ES"/>
              </w:rPr>
              <w:t>Khmelnytskyi</w:t>
            </w:r>
            <w:proofErr w:type="spellEnd"/>
            <w:r w:rsidRPr="00B82927">
              <w:rPr>
                <w:rFonts w:ascii="Arial" w:eastAsia="Avenir Book" w:hAnsi="Arial" w:cs="Arial"/>
                <w:bCs/>
                <w:color w:val="000000" w:themeColor="text1"/>
                <w:shd w:val="clear" w:color="auto" w:fill="FFFFFF"/>
                <w:lang w:val="en-US" w:eastAsia="es-ES"/>
              </w:rPr>
              <w:t xml:space="preserve"> Institute of Social Technologies (subdomain of the official website of the University "Ukraine") </w:t>
            </w:r>
            <w:hyperlink r:id="rId69" w:history="1">
              <w:r w:rsidR="00BB0D91" w:rsidRPr="0034779D">
                <w:rPr>
                  <w:rStyle w:val="a8"/>
                  <w:rFonts w:ascii="Arial" w:eastAsia="Avenir Book" w:hAnsi="Arial" w:cs="Arial"/>
                  <w:bCs/>
                  <w:shd w:val="clear" w:color="auto" w:fill="FFFFFF"/>
                  <w:lang w:val="en-US" w:eastAsia="es-ES"/>
                </w:rPr>
                <w:t>http://km.uu.edu.ua/</w:t>
              </w:r>
            </w:hyperlink>
            <w:r w:rsidR="00BB0D91">
              <w:rPr>
                <w:rFonts w:ascii="Arial" w:eastAsia="Avenir Book" w:hAnsi="Arial" w:cs="Arial"/>
                <w:bCs/>
                <w:color w:val="000000" w:themeColor="text1"/>
                <w:shd w:val="clear" w:color="auto" w:fill="FFFFFF"/>
                <w:lang w:val="en-US" w:eastAsia="es-ES"/>
              </w:rPr>
              <w:t xml:space="preserve"> </w:t>
            </w:r>
          </w:p>
          <w:p w14:paraId="37059AD9" w14:textId="3499DAD6" w:rsidR="00B82927" w:rsidRPr="00B82927" w:rsidRDefault="00B82927" w:rsidP="00B82927">
            <w:pPr>
              <w:rPr>
                <w:rFonts w:ascii="Arial" w:eastAsia="Avenir Book" w:hAnsi="Arial" w:cs="Arial"/>
                <w:bCs/>
                <w:color w:val="000000" w:themeColor="text1"/>
                <w:shd w:val="clear" w:color="auto" w:fill="FFFFFF"/>
                <w:lang w:val="en-US" w:eastAsia="es-ES"/>
              </w:rPr>
            </w:pPr>
            <w:proofErr w:type="spellStart"/>
            <w:r w:rsidRPr="00B82927">
              <w:rPr>
                <w:rFonts w:ascii="Arial" w:eastAsia="Avenir Book" w:hAnsi="Arial" w:cs="Arial"/>
                <w:bCs/>
                <w:color w:val="000000" w:themeColor="text1"/>
                <w:shd w:val="clear" w:color="auto" w:fill="FFFFFF"/>
                <w:lang w:val="en-US" w:eastAsia="es-ES"/>
              </w:rPr>
              <w:t>Khmelnytskyi</w:t>
            </w:r>
            <w:proofErr w:type="spellEnd"/>
            <w:r w:rsidRPr="00B82927">
              <w:rPr>
                <w:rFonts w:ascii="Arial" w:eastAsia="Avenir Book" w:hAnsi="Arial" w:cs="Arial"/>
                <w:bCs/>
                <w:color w:val="000000" w:themeColor="text1"/>
                <w:shd w:val="clear" w:color="auto" w:fill="FFFFFF"/>
                <w:lang w:val="en-US" w:eastAsia="es-ES"/>
              </w:rPr>
              <w:t xml:space="preserve"> College </w:t>
            </w:r>
            <w:hyperlink r:id="rId70" w:history="1">
              <w:r w:rsidR="00BB0D91" w:rsidRPr="0034779D">
                <w:rPr>
                  <w:rStyle w:val="a8"/>
                  <w:rFonts w:ascii="Arial" w:eastAsia="Avenir Book" w:hAnsi="Arial" w:cs="Arial"/>
                  <w:bCs/>
                  <w:shd w:val="clear" w:color="auto" w:fill="FFFFFF"/>
                  <w:lang w:val="en-US" w:eastAsia="es-ES"/>
                </w:rPr>
                <w:t>http://km-coll.uu.edu.ua/</w:t>
              </w:r>
            </w:hyperlink>
            <w:r w:rsidR="00BB0D91">
              <w:rPr>
                <w:rFonts w:ascii="Arial" w:eastAsia="Avenir Book" w:hAnsi="Arial" w:cs="Arial"/>
                <w:bCs/>
                <w:color w:val="000000" w:themeColor="text1"/>
                <w:shd w:val="clear" w:color="auto" w:fill="FFFFFF"/>
                <w:lang w:val="en-US" w:eastAsia="es-ES"/>
              </w:rPr>
              <w:t xml:space="preserve"> </w:t>
            </w:r>
          </w:p>
          <w:p w14:paraId="6D12529E" w14:textId="44A8C736" w:rsidR="00B82927" w:rsidRPr="00B82927" w:rsidRDefault="00B82927" w:rsidP="00B82927">
            <w:pPr>
              <w:rPr>
                <w:rFonts w:ascii="Arial" w:eastAsia="Avenir Book" w:hAnsi="Arial" w:cs="Arial"/>
                <w:bCs/>
                <w:color w:val="000000" w:themeColor="text1"/>
                <w:shd w:val="clear" w:color="auto" w:fill="FFFFFF"/>
                <w:lang w:val="en-US" w:eastAsia="es-ES"/>
              </w:rPr>
            </w:pPr>
            <w:proofErr w:type="spellStart"/>
            <w:r w:rsidRPr="00B82927">
              <w:rPr>
                <w:rFonts w:ascii="Arial" w:eastAsia="Avenir Book" w:hAnsi="Arial" w:cs="Arial"/>
                <w:bCs/>
                <w:color w:val="000000" w:themeColor="text1"/>
                <w:shd w:val="clear" w:color="auto" w:fill="FFFFFF"/>
                <w:lang w:val="en-US" w:eastAsia="es-ES"/>
              </w:rPr>
              <w:t>Hust</w:t>
            </w:r>
            <w:proofErr w:type="spellEnd"/>
            <w:r w:rsidRPr="00B82927">
              <w:rPr>
                <w:rFonts w:ascii="Arial" w:eastAsia="Avenir Book" w:hAnsi="Arial" w:cs="Arial"/>
                <w:bCs/>
                <w:color w:val="000000" w:themeColor="text1"/>
                <w:shd w:val="clear" w:color="auto" w:fill="FFFFFF"/>
                <w:lang w:val="en-US" w:eastAsia="es-ES"/>
              </w:rPr>
              <w:t xml:space="preserve"> College (</w:t>
            </w:r>
            <w:proofErr w:type="spellStart"/>
            <w:r w:rsidRPr="00B82927">
              <w:rPr>
                <w:rFonts w:ascii="Arial" w:eastAsia="Avenir Book" w:hAnsi="Arial" w:cs="Arial"/>
                <w:bCs/>
                <w:color w:val="000000" w:themeColor="text1"/>
                <w:shd w:val="clear" w:color="auto" w:fill="FFFFFF"/>
                <w:lang w:val="en-US" w:eastAsia="es-ES"/>
              </w:rPr>
              <w:t>Khust</w:t>
            </w:r>
            <w:proofErr w:type="spellEnd"/>
            <w:r w:rsidRPr="00B82927">
              <w:rPr>
                <w:rFonts w:ascii="Arial" w:eastAsia="Avenir Book" w:hAnsi="Arial" w:cs="Arial"/>
                <w:bCs/>
                <w:color w:val="000000" w:themeColor="text1"/>
                <w:shd w:val="clear" w:color="auto" w:fill="FFFFFF"/>
                <w:lang w:val="en-US" w:eastAsia="es-ES"/>
              </w:rPr>
              <w:t xml:space="preserve">, </w:t>
            </w:r>
            <w:proofErr w:type="spellStart"/>
            <w:r w:rsidRPr="00B82927">
              <w:rPr>
                <w:rFonts w:ascii="Arial" w:eastAsia="Avenir Book" w:hAnsi="Arial" w:cs="Arial"/>
                <w:bCs/>
                <w:color w:val="000000" w:themeColor="text1"/>
                <w:shd w:val="clear" w:color="auto" w:fill="FFFFFF"/>
                <w:lang w:val="en-US" w:eastAsia="es-ES"/>
              </w:rPr>
              <w:t>Transcarpathian</w:t>
            </w:r>
            <w:proofErr w:type="spellEnd"/>
            <w:r w:rsidRPr="00B82927">
              <w:rPr>
                <w:rFonts w:ascii="Arial" w:eastAsia="Avenir Book" w:hAnsi="Arial" w:cs="Arial"/>
                <w:bCs/>
                <w:color w:val="000000" w:themeColor="text1"/>
                <w:shd w:val="clear" w:color="auto" w:fill="FFFFFF"/>
                <w:lang w:val="en-US" w:eastAsia="es-ES"/>
              </w:rPr>
              <w:t xml:space="preserve"> region) (subdomain of the official website of the University "Ukraine") </w:t>
            </w:r>
            <w:hyperlink r:id="rId71" w:history="1">
              <w:r w:rsidR="00BB0D91" w:rsidRPr="0034779D">
                <w:rPr>
                  <w:rStyle w:val="a8"/>
                  <w:rFonts w:ascii="Arial" w:eastAsia="Avenir Book" w:hAnsi="Arial" w:cs="Arial"/>
                  <w:bCs/>
                  <w:shd w:val="clear" w:color="auto" w:fill="FFFFFF"/>
                  <w:lang w:val="en-US" w:eastAsia="es-ES"/>
                </w:rPr>
                <w:t>http://hust-coll.uu.edu.ua/</w:t>
              </w:r>
            </w:hyperlink>
            <w:r w:rsidR="00BB0D91">
              <w:rPr>
                <w:rFonts w:ascii="Arial" w:eastAsia="Avenir Book" w:hAnsi="Arial" w:cs="Arial"/>
                <w:bCs/>
                <w:color w:val="000000" w:themeColor="text1"/>
                <w:shd w:val="clear" w:color="auto" w:fill="FFFFFF"/>
                <w:lang w:val="en-US" w:eastAsia="es-ES"/>
              </w:rPr>
              <w:t xml:space="preserve"> </w:t>
            </w:r>
          </w:p>
          <w:p w14:paraId="72F864CA" w14:textId="77777777" w:rsidR="00B82927" w:rsidRPr="00B82927" w:rsidRDefault="00B82927" w:rsidP="00B82927">
            <w:pPr>
              <w:rPr>
                <w:rFonts w:ascii="Arial" w:eastAsia="Avenir Book" w:hAnsi="Arial" w:cs="Arial"/>
                <w:bCs/>
                <w:color w:val="000000" w:themeColor="text1"/>
                <w:shd w:val="clear" w:color="auto" w:fill="FFFFFF"/>
                <w:lang w:val="en-US" w:eastAsia="es-ES"/>
              </w:rPr>
            </w:pPr>
            <w:r w:rsidRPr="00B82927">
              <w:rPr>
                <w:rFonts w:ascii="Arial" w:eastAsia="Avenir Book" w:hAnsi="Arial" w:cs="Arial"/>
                <w:bCs/>
                <w:color w:val="000000" w:themeColor="text1"/>
                <w:shd w:val="clear" w:color="auto" w:fill="FFFFFF"/>
                <w:lang w:val="en-US" w:eastAsia="es-ES"/>
              </w:rPr>
              <w:t>Center for Promotion of Information Technology for Automation of Discrete Technological and Information Process Management (IT AU DTIP)</w:t>
            </w:r>
          </w:p>
          <w:p w14:paraId="3E3FA114" w14:textId="499982CE" w:rsidR="00B82927" w:rsidRPr="00B82927" w:rsidRDefault="00F13BDA" w:rsidP="00B82927">
            <w:pPr>
              <w:rPr>
                <w:rFonts w:ascii="Arial" w:eastAsia="Avenir Book" w:hAnsi="Arial" w:cs="Arial"/>
                <w:bCs/>
                <w:color w:val="000000" w:themeColor="text1"/>
                <w:shd w:val="clear" w:color="auto" w:fill="FFFFFF"/>
                <w:lang w:val="en-US" w:eastAsia="es-ES"/>
              </w:rPr>
            </w:pPr>
            <w:hyperlink r:id="rId72" w:history="1">
              <w:r w:rsidR="00BB0D91" w:rsidRPr="0034779D">
                <w:rPr>
                  <w:rStyle w:val="a8"/>
                  <w:rFonts w:ascii="Arial" w:eastAsia="Avenir Book" w:hAnsi="Arial" w:cs="Arial"/>
                  <w:bCs/>
                  <w:shd w:val="clear" w:color="auto" w:fill="FFFFFF"/>
                  <w:lang w:val="en-US" w:eastAsia="es-ES"/>
                </w:rPr>
                <w:t>http://dtip-burlakov.com</w:t>
              </w:r>
            </w:hyperlink>
            <w:r w:rsidR="00BB0D91">
              <w:rPr>
                <w:rFonts w:ascii="Arial" w:eastAsia="Avenir Book" w:hAnsi="Arial" w:cs="Arial"/>
                <w:bCs/>
                <w:color w:val="000000" w:themeColor="text1"/>
                <w:shd w:val="clear" w:color="auto" w:fill="FFFFFF"/>
                <w:lang w:val="en-US" w:eastAsia="es-ES"/>
              </w:rPr>
              <w:t xml:space="preserve"> </w:t>
            </w:r>
          </w:p>
          <w:p w14:paraId="401A01BB" w14:textId="5915611A" w:rsidR="00B82927" w:rsidRPr="00B82927" w:rsidRDefault="00B82927" w:rsidP="00B82927">
            <w:pPr>
              <w:rPr>
                <w:rFonts w:ascii="Arial" w:eastAsia="Avenir Book" w:hAnsi="Arial" w:cs="Arial"/>
                <w:bCs/>
                <w:color w:val="000000" w:themeColor="text1"/>
                <w:shd w:val="clear" w:color="auto" w:fill="FFFFFF"/>
                <w:lang w:val="en-US" w:eastAsia="es-ES"/>
              </w:rPr>
            </w:pPr>
            <w:r w:rsidRPr="00B82927">
              <w:rPr>
                <w:rFonts w:ascii="Arial" w:eastAsia="Avenir Book" w:hAnsi="Arial" w:cs="Arial"/>
                <w:bCs/>
                <w:color w:val="000000" w:themeColor="text1"/>
                <w:shd w:val="clear" w:color="auto" w:fill="FFFFFF"/>
                <w:lang w:val="en-US" w:eastAsia="es-ES"/>
              </w:rPr>
              <w:t>Central Ukrainian Law College (</w:t>
            </w:r>
            <w:proofErr w:type="spellStart"/>
            <w:r w:rsidRPr="00B82927">
              <w:rPr>
                <w:rFonts w:ascii="Arial" w:eastAsia="Avenir Book" w:hAnsi="Arial" w:cs="Arial"/>
                <w:bCs/>
                <w:color w:val="000000" w:themeColor="text1"/>
                <w:shd w:val="clear" w:color="auto" w:fill="FFFFFF"/>
                <w:lang w:val="en-US" w:eastAsia="es-ES"/>
              </w:rPr>
              <w:t>Kirovohrad</w:t>
            </w:r>
            <w:proofErr w:type="spellEnd"/>
            <w:r w:rsidRPr="00B82927">
              <w:rPr>
                <w:rFonts w:ascii="Arial" w:eastAsia="Avenir Book" w:hAnsi="Arial" w:cs="Arial"/>
                <w:bCs/>
                <w:color w:val="000000" w:themeColor="text1"/>
                <w:shd w:val="clear" w:color="auto" w:fill="FFFFFF"/>
                <w:lang w:val="en-US" w:eastAsia="es-ES"/>
              </w:rPr>
              <w:t xml:space="preserve">) </w:t>
            </w:r>
            <w:hyperlink r:id="rId73" w:history="1">
              <w:r w:rsidRPr="00B82927">
                <w:rPr>
                  <w:rStyle w:val="a8"/>
                  <w:rFonts w:ascii="Arial" w:eastAsia="Avenir Book" w:hAnsi="Arial" w:cs="Arial"/>
                  <w:bCs/>
                  <w:shd w:val="clear" w:color="auto" w:fill="FFFFFF"/>
                  <w:lang w:val="en-US" w:eastAsia="es-ES"/>
                </w:rPr>
                <w:t>http://kr-coll.uu.edu.ua/</w:t>
              </w:r>
            </w:hyperlink>
          </w:p>
          <w:p w14:paraId="5ED3092A" w14:textId="77777777" w:rsidR="00BB0D91" w:rsidRPr="00BB0D91" w:rsidRDefault="00BB0D91" w:rsidP="00BB0D91">
            <w:pPr>
              <w:rPr>
                <w:rFonts w:ascii="Arial" w:eastAsia="Avenir Book" w:hAnsi="Arial" w:cs="Arial"/>
                <w:bCs/>
                <w:color w:val="000000" w:themeColor="text1"/>
                <w:shd w:val="clear" w:color="auto" w:fill="FFFFFF"/>
                <w:lang w:val="en-US" w:eastAsia="es-ES"/>
              </w:rPr>
            </w:pPr>
            <w:r w:rsidRPr="00BB0D91">
              <w:rPr>
                <w:rFonts w:ascii="Arial" w:eastAsia="Avenir Book" w:hAnsi="Arial" w:cs="Arial"/>
                <w:bCs/>
                <w:color w:val="000000" w:themeColor="text1"/>
                <w:shd w:val="clear" w:color="auto" w:fill="FFFFFF"/>
                <w:lang w:val="en-US" w:eastAsia="es-ES"/>
              </w:rPr>
              <w:t>Personal websites of teachers and employees, students and graduates</w:t>
            </w:r>
          </w:p>
          <w:p w14:paraId="61138B5D" w14:textId="7C9F4687" w:rsidR="00BB0D91" w:rsidRPr="00BB0D91" w:rsidRDefault="00BB0D91" w:rsidP="00BB0D91">
            <w:pPr>
              <w:rPr>
                <w:rFonts w:ascii="Arial" w:eastAsia="Avenir Book" w:hAnsi="Arial" w:cs="Arial"/>
                <w:bCs/>
                <w:color w:val="000000" w:themeColor="text1"/>
                <w:shd w:val="clear" w:color="auto" w:fill="FFFFFF"/>
                <w:lang w:val="en-US" w:eastAsia="es-ES"/>
              </w:rPr>
            </w:pPr>
            <w:proofErr w:type="spellStart"/>
            <w:r w:rsidRPr="00BB0D91">
              <w:rPr>
                <w:rFonts w:ascii="Arial" w:eastAsia="Avenir Book" w:hAnsi="Arial" w:cs="Arial"/>
                <w:bCs/>
                <w:color w:val="000000" w:themeColor="text1"/>
                <w:shd w:val="clear" w:color="auto" w:fill="FFFFFF"/>
                <w:lang w:val="en-US" w:eastAsia="es-ES"/>
              </w:rPr>
              <w:t>Egor</w:t>
            </w:r>
            <w:proofErr w:type="spellEnd"/>
            <w:r w:rsidRPr="00BB0D91">
              <w:rPr>
                <w:rFonts w:ascii="Arial" w:eastAsia="Avenir Book" w:hAnsi="Arial" w:cs="Arial"/>
                <w:bCs/>
                <w:color w:val="000000" w:themeColor="text1"/>
                <w:shd w:val="clear" w:color="auto" w:fill="FFFFFF"/>
                <w:lang w:val="en-US" w:eastAsia="es-ES"/>
              </w:rPr>
              <w:t xml:space="preserve"> </w:t>
            </w:r>
            <w:proofErr w:type="spellStart"/>
            <w:r w:rsidRPr="00BB0D91">
              <w:rPr>
                <w:rFonts w:ascii="Arial" w:eastAsia="Avenir Book" w:hAnsi="Arial" w:cs="Arial"/>
                <w:bCs/>
                <w:color w:val="000000" w:themeColor="text1"/>
                <w:shd w:val="clear" w:color="auto" w:fill="FFFFFF"/>
                <w:lang w:val="en-US" w:eastAsia="es-ES"/>
              </w:rPr>
              <w:t>Grushin</w:t>
            </w:r>
            <w:proofErr w:type="spellEnd"/>
            <w:r w:rsidRPr="00BB0D91">
              <w:rPr>
                <w:rFonts w:ascii="Arial" w:eastAsia="Avenir Book" w:hAnsi="Arial" w:cs="Arial"/>
                <w:bCs/>
                <w:color w:val="000000" w:themeColor="text1"/>
                <w:shd w:val="clear" w:color="auto" w:fill="FFFFFF"/>
                <w:lang w:val="en-US" w:eastAsia="es-ES"/>
              </w:rPr>
              <w:t xml:space="preserve"> – composer and pianist, graduate of the </w:t>
            </w:r>
            <w:proofErr w:type="spellStart"/>
            <w:r w:rsidRPr="00BB0D91">
              <w:rPr>
                <w:rFonts w:ascii="Arial" w:eastAsia="Avenir Book" w:hAnsi="Arial" w:cs="Arial"/>
                <w:bCs/>
                <w:color w:val="000000" w:themeColor="text1"/>
                <w:shd w:val="clear" w:color="auto" w:fill="FFFFFF"/>
                <w:lang w:val="en-US" w:eastAsia="es-ES"/>
              </w:rPr>
              <w:t>Novokakhov</w:t>
            </w:r>
            <w:proofErr w:type="spellEnd"/>
            <w:r w:rsidRPr="00BB0D91">
              <w:rPr>
                <w:rFonts w:ascii="Arial" w:eastAsia="Avenir Book" w:hAnsi="Arial" w:cs="Arial"/>
                <w:bCs/>
                <w:color w:val="000000" w:themeColor="text1"/>
                <w:shd w:val="clear" w:color="auto" w:fill="FFFFFF"/>
                <w:lang w:val="en-US" w:eastAsia="es-ES"/>
              </w:rPr>
              <w:t xml:space="preserve"> Humanitarian Institute </w:t>
            </w:r>
            <w:hyperlink r:id="rId74" w:history="1">
              <w:r w:rsidRPr="0034779D">
                <w:rPr>
                  <w:rStyle w:val="a8"/>
                  <w:rFonts w:ascii="Arial" w:eastAsia="Avenir Book" w:hAnsi="Arial" w:cs="Arial"/>
                  <w:bCs/>
                  <w:shd w:val="clear" w:color="auto" w:fill="FFFFFF"/>
                  <w:lang w:val="en-US" w:eastAsia="es-ES"/>
                </w:rPr>
                <w:t>http://egor-grushin.in.ua/</w:t>
              </w:r>
            </w:hyperlink>
            <w:r>
              <w:rPr>
                <w:rFonts w:ascii="Arial" w:eastAsia="Avenir Book" w:hAnsi="Arial" w:cs="Arial"/>
                <w:bCs/>
                <w:color w:val="000000" w:themeColor="text1"/>
                <w:shd w:val="clear" w:color="auto" w:fill="FFFFFF"/>
                <w:lang w:val="en-US" w:eastAsia="es-ES"/>
              </w:rPr>
              <w:t xml:space="preserve"> </w:t>
            </w:r>
          </w:p>
          <w:p w14:paraId="45D65955" w14:textId="327137E8" w:rsidR="00BB0D91" w:rsidRPr="00BB0D91" w:rsidRDefault="00BB0D91" w:rsidP="00BB0D91">
            <w:pPr>
              <w:rPr>
                <w:rFonts w:ascii="Arial" w:eastAsia="Avenir Book" w:hAnsi="Arial" w:cs="Arial"/>
                <w:bCs/>
                <w:color w:val="000000" w:themeColor="text1"/>
                <w:shd w:val="clear" w:color="auto" w:fill="FFFFFF"/>
                <w:lang w:val="en-US" w:eastAsia="es-ES"/>
              </w:rPr>
            </w:pPr>
            <w:proofErr w:type="spellStart"/>
            <w:r w:rsidRPr="00BB0D91">
              <w:rPr>
                <w:rFonts w:ascii="Arial" w:eastAsia="Avenir Book" w:hAnsi="Arial" w:cs="Arial"/>
                <w:bCs/>
                <w:color w:val="000000" w:themeColor="text1"/>
                <w:shd w:val="clear" w:color="auto" w:fill="FFFFFF"/>
                <w:lang w:val="en-US" w:eastAsia="es-ES"/>
              </w:rPr>
              <w:t>Olena</w:t>
            </w:r>
            <w:proofErr w:type="spellEnd"/>
            <w:r w:rsidRPr="00BB0D91">
              <w:rPr>
                <w:rFonts w:ascii="Arial" w:eastAsia="Avenir Book" w:hAnsi="Arial" w:cs="Arial"/>
                <w:bCs/>
                <w:color w:val="000000" w:themeColor="text1"/>
                <w:shd w:val="clear" w:color="auto" w:fill="FFFFFF"/>
                <w:lang w:val="en-US" w:eastAsia="es-ES"/>
              </w:rPr>
              <w:t xml:space="preserve"> </w:t>
            </w:r>
            <w:proofErr w:type="spellStart"/>
            <w:r w:rsidRPr="00BB0D91">
              <w:rPr>
                <w:rFonts w:ascii="Arial" w:eastAsia="Avenir Book" w:hAnsi="Arial" w:cs="Arial"/>
                <w:bCs/>
                <w:color w:val="000000" w:themeColor="text1"/>
                <w:shd w:val="clear" w:color="auto" w:fill="FFFFFF"/>
                <w:lang w:val="en-US" w:eastAsia="es-ES"/>
              </w:rPr>
              <w:t>Yakivna</w:t>
            </w:r>
            <w:proofErr w:type="spellEnd"/>
            <w:r w:rsidRPr="00BB0D91">
              <w:rPr>
                <w:rFonts w:ascii="Arial" w:eastAsia="Avenir Book" w:hAnsi="Arial" w:cs="Arial"/>
                <w:bCs/>
                <w:color w:val="000000" w:themeColor="text1"/>
                <w:shd w:val="clear" w:color="auto" w:fill="FFFFFF"/>
                <w:lang w:val="en-US" w:eastAsia="es-ES"/>
              </w:rPr>
              <w:t xml:space="preserve"> </w:t>
            </w:r>
            <w:proofErr w:type="spellStart"/>
            <w:r w:rsidRPr="00BB0D91">
              <w:rPr>
                <w:rFonts w:ascii="Arial" w:eastAsia="Avenir Book" w:hAnsi="Arial" w:cs="Arial"/>
                <w:bCs/>
                <w:color w:val="000000" w:themeColor="text1"/>
                <w:shd w:val="clear" w:color="auto" w:fill="FFFFFF"/>
                <w:lang w:val="en-US" w:eastAsia="es-ES"/>
              </w:rPr>
              <w:t>Koval</w:t>
            </w:r>
            <w:proofErr w:type="spellEnd"/>
            <w:r w:rsidRPr="00BB0D91">
              <w:rPr>
                <w:rFonts w:ascii="Arial" w:eastAsia="Avenir Book" w:hAnsi="Arial" w:cs="Arial"/>
                <w:bCs/>
                <w:color w:val="000000" w:themeColor="text1"/>
                <w:shd w:val="clear" w:color="auto" w:fill="FFFFFF"/>
                <w:lang w:val="en-US" w:eastAsia="es-ES"/>
              </w:rPr>
              <w:t xml:space="preserve"> - graduate of the Institute of Social Technologies, rehabilitation specialist, clinical psychologist </w:t>
            </w:r>
            <w:hyperlink r:id="rId75" w:history="1">
              <w:r w:rsidRPr="0034779D">
                <w:rPr>
                  <w:rStyle w:val="a8"/>
                  <w:rFonts w:ascii="Arial" w:eastAsia="Avenir Book" w:hAnsi="Arial" w:cs="Arial"/>
                  <w:bCs/>
                  <w:shd w:val="clear" w:color="auto" w:fill="FFFFFF"/>
                  <w:lang w:val="en-US" w:eastAsia="es-ES"/>
                </w:rPr>
                <w:t>http://psyrehab.kiev.ua/fotogalereya.html</w:t>
              </w:r>
            </w:hyperlink>
            <w:r>
              <w:rPr>
                <w:rFonts w:ascii="Arial" w:eastAsia="Avenir Book" w:hAnsi="Arial" w:cs="Arial"/>
                <w:bCs/>
                <w:color w:val="000000" w:themeColor="text1"/>
                <w:shd w:val="clear" w:color="auto" w:fill="FFFFFF"/>
                <w:lang w:val="en-US" w:eastAsia="es-ES"/>
              </w:rPr>
              <w:t xml:space="preserve"> </w:t>
            </w:r>
          </w:p>
          <w:p w14:paraId="3D67F01E" w14:textId="28C29737" w:rsidR="00BB0D91" w:rsidRPr="00BB0D91" w:rsidRDefault="00BB0D91" w:rsidP="00BB0D91">
            <w:pPr>
              <w:rPr>
                <w:rFonts w:ascii="Arial" w:eastAsia="Avenir Book" w:hAnsi="Arial" w:cs="Arial"/>
                <w:bCs/>
                <w:color w:val="000000" w:themeColor="text1"/>
                <w:shd w:val="clear" w:color="auto" w:fill="FFFFFF"/>
                <w:lang w:val="en-US" w:eastAsia="es-ES"/>
              </w:rPr>
            </w:pPr>
            <w:r w:rsidRPr="00BB0D91">
              <w:rPr>
                <w:rFonts w:ascii="Arial" w:eastAsia="Avenir Book" w:hAnsi="Arial" w:cs="Arial"/>
                <w:bCs/>
                <w:color w:val="000000" w:themeColor="text1"/>
                <w:shd w:val="clear" w:color="auto" w:fill="FFFFFF"/>
                <w:lang w:val="en-US" w:eastAsia="es-ES"/>
              </w:rPr>
              <w:t xml:space="preserve">Lysenko Valery </w:t>
            </w:r>
            <w:proofErr w:type="spellStart"/>
            <w:r w:rsidRPr="00BB0D91">
              <w:rPr>
                <w:rFonts w:ascii="Arial" w:eastAsia="Avenir Book" w:hAnsi="Arial" w:cs="Arial"/>
                <w:bCs/>
                <w:color w:val="000000" w:themeColor="text1"/>
                <w:shd w:val="clear" w:color="auto" w:fill="FFFFFF"/>
                <w:lang w:val="en-US" w:eastAsia="es-ES"/>
              </w:rPr>
              <w:t>Mykolayovych</w:t>
            </w:r>
            <w:proofErr w:type="spellEnd"/>
            <w:r w:rsidRPr="00BB0D91">
              <w:rPr>
                <w:rFonts w:ascii="Arial" w:eastAsia="Avenir Book" w:hAnsi="Arial" w:cs="Arial"/>
                <w:bCs/>
                <w:color w:val="000000" w:themeColor="text1"/>
                <w:shd w:val="clear" w:color="auto" w:fill="FFFFFF"/>
                <w:lang w:val="en-US" w:eastAsia="es-ES"/>
              </w:rPr>
              <w:t xml:space="preserve"> is a teacher at the Institute of Philology and Mass Communications</w:t>
            </w:r>
            <w:r>
              <w:rPr>
                <w:rFonts w:ascii="Arial" w:eastAsia="Avenir Book" w:hAnsi="Arial" w:cs="Arial"/>
                <w:bCs/>
                <w:color w:val="000000" w:themeColor="text1"/>
                <w:shd w:val="clear" w:color="auto" w:fill="FFFFFF"/>
                <w:lang w:val="en-US" w:eastAsia="es-ES"/>
              </w:rPr>
              <w:t xml:space="preserve">. </w:t>
            </w:r>
            <w:r w:rsidRPr="00BB0D91">
              <w:rPr>
                <w:rFonts w:ascii="Arial" w:eastAsia="Avenir Book" w:hAnsi="Arial" w:cs="Arial"/>
                <w:bCs/>
                <w:color w:val="000000" w:themeColor="text1"/>
                <w:shd w:val="clear" w:color="auto" w:fill="FFFFFF"/>
                <w:lang w:val="en-US" w:eastAsia="es-ES"/>
              </w:rPr>
              <w:t xml:space="preserve">Illustrated index of resources on the history and cultural ties of Ukraine. Huge collection of web addresses in bookmark.htm format. Materials in English, Ukrainian and Russian. </w:t>
            </w:r>
            <w:hyperlink r:id="rId76" w:history="1">
              <w:r w:rsidRPr="0034779D">
                <w:rPr>
                  <w:rStyle w:val="a8"/>
                  <w:rFonts w:ascii="Arial" w:eastAsia="Avenir Book" w:hAnsi="Arial" w:cs="Arial"/>
                  <w:bCs/>
                  <w:shd w:val="clear" w:color="auto" w:fill="FFFFFF"/>
                  <w:lang w:val="en-US" w:eastAsia="es-ES"/>
                </w:rPr>
                <w:t>http://1000years.uazone.net</w:t>
              </w:r>
            </w:hyperlink>
            <w:r>
              <w:rPr>
                <w:rFonts w:ascii="Arial" w:eastAsia="Avenir Book" w:hAnsi="Arial" w:cs="Arial"/>
                <w:bCs/>
                <w:color w:val="000000" w:themeColor="text1"/>
                <w:shd w:val="clear" w:color="auto" w:fill="FFFFFF"/>
                <w:lang w:val="en-US" w:eastAsia="es-ES"/>
              </w:rPr>
              <w:t xml:space="preserve">  </w:t>
            </w:r>
          </w:p>
          <w:p w14:paraId="17B824EE" w14:textId="71D94200" w:rsidR="00BB0D91" w:rsidRPr="00BB0D91" w:rsidRDefault="00BB0D91" w:rsidP="00BB0D91">
            <w:pPr>
              <w:rPr>
                <w:rFonts w:ascii="Arial" w:eastAsia="Avenir Book" w:hAnsi="Arial" w:cs="Arial"/>
                <w:bCs/>
                <w:color w:val="000000" w:themeColor="text1"/>
                <w:shd w:val="clear" w:color="auto" w:fill="FFFFFF"/>
                <w:lang w:val="en-US" w:eastAsia="es-ES"/>
              </w:rPr>
            </w:pPr>
            <w:proofErr w:type="spellStart"/>
            <w:r w:rsidRPr="00BB0D91">
              <w:rPr>
                <w:rFonts w:ascii="Arial" w:eastAsia="Avenir Book" w:hAnsi="Arial" w:cs="Arial"/>
                <w:bCs/>
                <w:color w:val="000000" w:themeColor="text1"/>
                <w:shd w:val="clear" w:color="auto" w:fill="FFFFFF"/>
                <w:lang w:val="en-US" w:eastAsia="es-ES"/>
              </w:rPr>
              <w:t>Patra</w:t>
            </w:r>
            <w:proofErr w:type="spellEnd"/>
            <w:r w:rsidRPr="00BB0D91">
              <w:rPr>
                <w:rFonts w:ascii="Arial" w:eastAsia="Avenir Book" w:hAnsi="Arial" w:cs="Arial"/>
                <w:bCs/>
                <w:color w:val="000000" w:themeColor="text1"/>
                <w:shd w:val="clear" w:color="auto" w:fill="FFFFFF"/>
                <w:lang w:val="en-US" w:eastAsia="es-ES"/>
              </w:rPr>
              <w:t xml:space="preserve"> </w:t>
            </w:r>
            <w:proofErr w:type="spellStart"/>
            <w:r w:rsidRPr="00BB0D91">
              <w:rPr>
                <w:rFonts w:ascii="Arial" w:eastAsia="Avenir Book" w:hAnsi="Arial" w:cs="Arial"/>
                <w:bCs/>
                <w:color w:val="000000" w:themeColor="text1"/>
                <w:shd w:val="clear" w:color="auto" w:fill="FFFFFF"/>
                <w:lang w:val="en-US" w:eastAsia="es-ES"/>
              </w:rPr>
              <w:t>Svitlana</w:t>
            </w:r>
            <w:proofErr w:type="spellEnd"/>
            <w:r w:rsidRPr="00BB0D91">
              <w:rPr>
                <w:rFonts w:ascii="Arial" w:eastAsia="Avenir Book" w:hAnsi="Arial" w:cs="Arial"/>
                <w:bCs/>
                <w:color w:val="000000" w:themeColor="text1"/>
                <w:shd w:val="clear" w:color="auto" w:fill="FFFFFF"/>
                <w:lang w:val="en-US" w:eastAsia="es-ES"/>
              </w:rPr>
              <w:t xml:space="preserve"> </w:t>
            </w:r>
            <w:proofErr w:type="spellStart"/>
            <w:r w:rsidRPr="00BB0D91">
              <w:rPr>
                <w:rFonts w:ascii="Arial" w:eastAsia="Avenir Book" w:hAnsi="Arial" w:cs="Arial"/>
                <w:bCs/>
                <w:color w:val="000000" w:themeColor="text1"/>
                <w:shd w:val="clear" w:color="auto" w:fill="FFFFFF"/>
                <w:lang w:val="en-US" w:eastAsia="es-ES"/>
              </w:rPr>
              <w:t>Mykolaivna</w:t>
            </w:r>
            <w:proofErr w:type="spellEnd"/>
            <w:r w:rsidRPr="00BB0D91">
              <w:rPr>
                <w:rFonts w:ascii="Arial" w:eastAsia="Avenir Book" w:hAnsi="Arial" w:cs="Arial"/>
                <w:bCs/>
                <w:color w:val="000000" w:themeColor="text1"/>
                <w:shd w:val="clear" w:color="auto" w:fill="FFFFFF"/>
                <w:lang w:val="en-US" w:eastAsia="es-ES"/>
              </w:rPr>
              <w:t xml:space="preserve"> – graduate of the Institute of Philology and Mass Communications, journalist, student media center of the University "Ukraine": </w:t>
            </w:r>
            <w:hyperlink r:id="rId77" w:history="1">
              <w:r w:rsidRPr="0034779D">
                <w:rPr>
                  <w:rStyle w:val="a8"/>
                  <w:rFonts w:ascii="Arial" w:eastAsia="Avenir Book" w:hAnsi="Arial" w:cs="Arial"/>
                  <w:bCs/>
                  <w:shd w:val="clear" w:color="auto" w:fill="FFFFFF"/>
                  <w:lang w:val="en-US" w:eastAsia="es-ES"/>
                </w:rPr>
                <w:t>https://www.facebook.com/lana2481?ref=hl</w:t>
              </w:r>
            </w:hyperlink>
            <w:r>
              <w:rPr>
                <w:rFonts w:ascii="Arial" w:eastAsia="Avenir Book" w:hAnsi="Arial" w:cs="Arial"/>
                <w:bCs/>
                <w:color w:val="000000" w:themeColor="text1"/>
                <w:shd w:val="clear" w:color="auto" w:fill="FFFFFF"/>
                <w:lang w:val="en-US" w:eastAsia="es-ES"/>
              </w:rPr>
              <w:t xml:space="preserve">, </w:t>
            </w:r>
            <w:r w:rsidRPr="00BB0D91">
              <w:rPr>
                <w:rFonts w:ascii="Arial" w:eastAsia="Avenir Book" w:hAnsi="Arial" w:cs="Arial"/>
                <w:bCs/>
                <w:color w:val="000000" w:themeColor="text1"/>
                <w:shd w:val="clear" w:color="auto" w:fill="FFFFFF"/>
                <w:lang w:val="en-US" w:eastAsia="es-ES"/>
              </w:rPr>
              <w:t xml:space="preserve">Own blog-business card: </w:t>
            </w:r>
            <w:hyperlink r:id="rId78" w:history="1">
              <w:r w:rsidRPr="0034779D">
                <w:rPr>
                  <w:rStyle w:val="a8"/>
                  <w:rFonts w:ascii="Arial" w:eastAsia="Avenir Book" w:hAnsi="Arial" w:cs="Arial"/>
                  <w:bCs/>
                  <w:shd w:val="clear" w:color="auto" w:fill="FFFFFF"/>
                  <w:lang w:val="en-US" w:eastAsia="es-ES"/>
                </w:rPr>
                <w:t>http://sveta-patra.blogspot.com</w:t>
              </w:r>
            </w:hyperlink>
            <w:r>
              <w:rPr>
                <w:rFonts w:ascii="Arial" w:eastAsia="Avenir Book" w:hAnsi="Arial" w:cs="Arial"/>
                <w:bCs/>
                <w:color w:val="000000" w:themeColor="text1"/>
                <w:shd w:val="clear" w:color="auto" w:fill="FFFFFF"/>
                <w:lang w:val="en-US" w:eastAsia="es-ES"/>
              </w:rPr>
              <w:t xml:space="preserve">,  </w:t>
            </w:r>
            <w:r w:rsidRPr="00BB0D91">
              <w:rPr>
                <w:rFonts w:ascii="Arial" w:eastAsia="Avenir Book" w:hAnsi="Arial" w:cs="Arial"/>
                <w:bCs/>
                <w:color w:val="000000" w:themeColor="text1"/>
                <w:shd w:val="clear" w:color="auto" w:fill="FFFFFF"/>
                <w:lang w:val="en-US" w:eastAsia="es-ES"/>
              </w:rPr>
              <w:t xml:space="preserve">Blog in "Live Journal": </w:t>
            </w:r>
            <w:hyperlink r:id="rId79" w:history="1">
              <w:r w:rsidRPr="0034779D">
                <w:rPr>
                  <w:rStyle w:val="a8"/>
                  <w:rFonts w:ascii="Arial" w:eastAsia="Avenir Book" w:hAnsi="Arial" w:cs="Arial"/>
                  <w:bCs/>
                  <w:shd w:val="clear" w:color="auto" w:fill="FFFFFF"/>
                  <w:lang w:val="en-US" w:eastAsia="es-ES"/>
                </w:rPr>
                <w:t>http://2lana2.livejournal.com/</w:t>
              </w:r>
            </w:hyperlink>
            <w:r>
              <w:rPr>
                <w:rFonts w:ascii="Arial" w:eastAsia="Avenir Book" w:hAnsi="Arial" w:cs="Arial"/>
                <w:bCs/>
                <w:color w:val="000000" w:themeColor="text1"/>
                <w:shd w:val="clear" w:color="auto" w:fill="FFFFFF"/>
                <w:lang w:val="en-US" w:eastAsia="es-ES"/>
              </w:rPr>
              <w:t xml:space="preserve"> </w:t>
            </w:r>
          </w:p>
        </w:tc>
      </w:tr>
    </w:tbl>
    <w:p w14:paraId="4C176A9A" w14:textId="3B741894" w:rsidR="005F1432" w:rsidRPr="004676DD" w:rsidRDefault="005F1432" w:rsidP="50385F0F">
      <w:pPr>
        <w:rPr>
          <w:rFonts w:ascii="Arial" w:eastAsia="Avenir Book" w:hAnsi="Arial" w:cs="Arial"/>
          <w:b/>
          <w:bCs/>
          <w:color w:val="000000" w:themeColor="text1"/>
          <w:shd w:val="clear" w:color="auto" w:fill="FFFFFF"/>
          <w:lang w:eastAsia="es-ES"/>
        </w:rPr>
      </w:pPr>
    </w:p>
    <w:p w14:paraId="0DE11E27" w14:textId="3183C25C" w:rsidR="000B0BC5" w:rsidRPr="00016872" w:rsidRDefault="08294195" w:rsidP="50385F0F">
      <w:pPr>
        <w:rPr>
          <w:rFonts w:ascii="Arial" w:eastAsia="Avenir Book" w:hAnsi="Arial" w:cs="Arial"/>
          <w:b/>
          <w:bCs/>
          <w:color w:val="000000" w:themeColor="text1"/>
          <w:shd w:val="clear" w:color="auto" w:fill="FFFFFF"/>
          <w:lang w:val="en-GB" w:eastAsia="es-ES"/>
        </w:rPr>
      </w:pPr>
      <w:r w:rsidRPr="00016872">
        <w:rPr>
          <w:rFonts w:ascii="Arial" w:eastAsia="Avenir Book" w:hAnsi="Arial" w:cs="Arial"/>
          <w:b/>
          <w:bCs/>
          <w:color w:val="000000" w:themeColor="text1"/>
          <w:lang w:val="en-GB" w:eastAsia="es-ES"/>
        </w:rPr>
        <w:t>Impact</w:t>
      </w:r>
    </w:p>
    <w:tbl>
      <w:tblPr>
        <w:tblStyle w:val="a3"/>
        <w:tblW w:w="0" w:type="auto"/>
        <w:tblLook w:val="04A0" w:firstRow="1" w:lastRow="0" w:firstColumn="1" w:lastColumn="0" w:noHBand="0" w:noVBand="1"/>
      </w:tblPr>
      <w:tblGrid>
        <w:gridCol w:w="8488"/>
      </w:tblGrid>
      <w:tr w:rsidR="000B0BC5" w:rsidRPr="00016872" w14:paraId="003FE804" w14:textId="77777777" w:rsidTr="3F41A90C">
        <w:tc>
          <w:tcPr>
            <w:tcW w:w="8488" w:type="dxa"/>
          </w:tcPr>
          <w:p w14:paraId="34E0044C" w14:textId="72B9C9A6" w:rsidR="000B0BC5" w:rsidRPr="00016872" w:rsidRDefault="28D6CEFC" w:rsidP="3F41A90C">
            <w:pPr>
              <w:spacing w:line="259" w:lineRule="auto"/>
              <w:rPr>
                <w:rFonts w:ascii="Arial" w:eastAsia="Avenir Book" w:hAnsi="Arial" w:cs="Arial"/>
                <w:color w:val="000000" w:themeColor="text1"/>
                <w:lang w:val="en-US" w:eastAsia="es-ES"/>
              </w:rPr>
            </w:pPr>
            <w:r w:rsidRPr="00016872">
              <w:rPr>
                <w:rFonts w:ascii="Arial" w:eastAsia="Avenir Book" w:hAnsi="Arial" w:cs="Arial"/>
                <w:color w:val="000000" w:themeColor="text1"/>
                <w:lang w:val="en-US" w:eastAsia="es-ES"/>
              </w:rPr>
              <w:t>1.</w:t>
            </w:r>
            <w:r w:rsidR="00EB6A09" w:rsidRPr="00016872">
              <w:rPr>
                <w:rFonts w:ascii="Arial" w:eastAsia="Avenir Book" w:hAnsi="Arial" w:cs="Arial"/>
                <w:color w:val="000000" w:themeColor="text1"/>
                <w:lang w:val="en-US" w:eastAsia="es-ES"/>
              </w:rPr>
              <w:t>7</w:t>
            </w:r>
            <w:r w:rsidRPr="00016872">
              <w:rPr>
                <w:rFonts w:ascii="Arial" w:eastAsia="Avenir Book" w:hAnsi="Arial" w:cs="Arial"/>
                <w:color w:val="000000" w:themeColor="text1"/>
                <w:lang w:val="en-US" w:eastAsia="es-ES"/>
              </w:rPr>
              <w:t xml:space="preserve"> </w:t>
            </w:r>
            <w:r w:rsidR="73FD7C8F" w:rsidRPr="00016872">
              <w:rPr>
                <w:rFonts w:ascii="Arial" w:eastAsia="Avenir Book" w:hAnsi="Arial" w:cs="Arial"/>
                <w:color w:val="000000" w:themeColor="text1"/>
                <w:lang w:val="en-US" w:eastAsia="es-ES"/>
              </w:rPr>
              <w:t xml:space="preserve">How will the participation in this </w:t>
            </w:r>
            <w:r w:rsidR="73FD7C8F" w:rsidRPr="00566B22">
              <w:rPr>
                <w:rFonts w:ascii="Arial" w:eastAsia="Avenir Book" w:hAnsi="Arial" w:cs="Arial"/>
                <w:b/>
                <w:bCs/>
                <w:color w:val="000000" w:themeColor="text1"/>
                <w:lang w:val="en-US" w:eastAsia="es-ES"/>
              </w:rPr>
              <w:t>project contribute to the development</w:t>
            </w:r>
            <w:r w:rsidR="000A5D47" w:rsidRPr="00566B22">
              <w:rPr>
                <w:rFonts w:ascii="Arial" w:eastAsia="Avenir Book" w:hAnsi="Arial" w:cs="Arial"/>
                <w:b/>
                <w:bCs/>
                <w:color w:val="000000" w:themeColor="text1"/>
                <w:lang w:val="en-US" w:eastAsia="es-ES"/>
              </w:rPr>
              <w:t xml:space="preserve"> of</w:t>
            </w:r>
            <w:r w:rsidR="73FD7C8F" w:rsidRPr="00566B22">
              <w:rPr>
                <w:rFonts w:ascii="Arial" w:eastAsia="Avenir Book" w:hAnsi="Arial" w:cs="Arial"/>
                <w:b/>
                <w:bCs/>
                <w:color w:val="000000" w:themeColor="text1"/>
                <w:lang w:val="en-US" w:eastAsia="es-ES"/>
              </w:rPr>
              <w:t xml:space="preserve"> </w:t>
            </w:r>
            <w:r w:rsidR="002C6286" w:rsidRPr="00566B22">
              <w:rPr>
                <w:rFonts w:ascii="Arial" w:eastAsia="Avenir Book" w:hAnsi="Arial" w:cs="Arial"/>
                <w:b/>
                <w:bCs/>
                <w:color w:val="000000" w:themeColor="text1"/>
                <w:lang w:val="en-US" w:eastAsia="es-ES"/>
              </w:rPr>
              <w:t>your</w:t>
            </w:r>
            <w:r w:rsidR="73FD7C8F" w:rsidRPr="00566B22">
              <w:rPr>
                <w:rFonts w:ascii="Arial" w:eastAsia="Avenir Book" w:hAnsi="Arial" w:cs="Arial"/>
                <w:b/>
                <w:bCs/>
                <w:color w:val="000000" w:themeColor="text1"/>
                <w:lang w:val="en-US" w:eastAsia="es-ES"/>
              </w:rPr>
              <w:t xml:space="preserve"> </w:t>
            </w:r>
            <w:proofErr w:type="spellStart"/>
            <w:r w:rsidR="73FD7C8F" w:rsidRPr="00566B22">
              <w:rPr>
                <w:rFonts w:ascii="Arial" w:eastAsia="Avenir Book" w:hAnsi="Arial" w:cs="Arial"/>
                <w:b/>
                <w:bCs/>
                <w:color w:val="000000" w:themeColor="text1"/>
                <w:lang w:val="en-US" w:eastAsia="es-ES"/>
              </w:rPr>
              <w:t>organisation</w:t>
            </w:r>
            <w:proofErr w:type="spellEnd"/>
            <w:r w:rsidR="73FD7C8F" w:rsidRPr="00016872">
              <w:rPr>
                <w:rFonts w:ascii="Arial" w:eastAsia="Avenir Book" w:hAnsi="Arial" w:cs="Arial"/>
                <w:color w:val="000000" w:themeColor="text1"/>
                <w:lang w:val="en-US" w:eastAsia="es-ES"/>
              </w:rPr>
              <w:t xml:space="preserve"> in the long-term? </w:t>
            </w:r>
          </w:p>
          <w:p w14:paraId="6C2FC906" w14:textId="7D75C799" w:rsidR="000B0BC5" w:rsidRPr="00016872" w:rsidRDefault="000B0BC5" w:rsidP="50385F0F">
            <w:pPr>
              <w:spacing w:line="259" w:lineRule="auto"/>
              <w:rPr>
                <w:rFonts w:ascii="Arial" w:eastAsia="Avenir Book" w:hAnsi="Arial" w:cs="Arial"/>
                <w:color w:val="000000" w:themeColor="text1"/>
                <w:lang w:val="en-US" w:eastAsia="es-ES"/>
              </w:rPr>
            </w:pPr>
          </w:p>
        </w:tc>
      </w:tr>
      <w:tr w:rsidR="000B0BC5" w:rsidRPr="00016872" w14:paraId="5E8ED97B" w14:textId="77777777" w:rsidTr="3F41A90C">
        <w:tc>
          <w:tcPr>
            <w:tcW w:w="8488" w:type="dxa"/>
          </w:tcPr>
          <w:p w14:paraId="5A4EE63F" w14:textId="77777777" w:rsidR="000B0BC5" w:rsidRPr="00016872" w:rsidRDefault="000B0BC5" w:rsidP="50385F0F">
            <w:pPr>
              <w:rPr>
                <w:rFonts w:ascii="Arial" w:eastAsia="Avenir Book" w:hAnsi="Arial" w:cs="Arial"/>
                <w:b/>
                <w:bCs/>
                <w:color w:val="000000" w:themeColor="text1"/>
                <w:shd w:val="clear" w:color="auto" w:fill="FFFFFF"/>
                <w:lang w:val="en-GB" w:eastAsia="es-ES"/>
              </w:rPr>
            </w:pPr>
          </w:p>
          <w:p w14:paraId="71F20EB0" w14:textId="014F27A7" w:rsidR="00811DD6" w:rsidRPr="00811DD6" w:rsidRDefault="00811DD6" w:rsidP="00811DD6">
            <w:pPr>
              <w:rPr>
                <w:rFonts w:ascii="Arial" w:eastAsia="Avenir Book" w:hAnsi="Arial" w:cs="Arial"/>
                <w:bCs/>
                <w:color w:val="000000" w:themeColor="text1"/>
                <w:shd w:val="clear" w:color="auto" w:fill="FFFFFF"/>
                <w:lang w:val="en-GB" w:eastAsia="es-ES"/>
              </w:rPr>
            </w:pPr>
            <w:r w:rsidRPr="00811DD6">
              <w:rPr>
                <w:rFonts w:ascii="Arial" w:eastAsia="Avenir Book" w:hAnsi="Arial" w:cs="Arial"/>
                <w:bCs/>
                <w:color w:val="000000" w:themeColor="text1"/>
                <w:shd w:val="clear" w:color="auto" w:fill="FFFFFF"/>
                <w:lang w:val="en-GB" w:eastAsia="es-ES"/>
              </w:rPr>
              <w:t xml:space="preserve">The </w:t>
            </w:r>
            <w:r>
              <w:rPr>
                <w:rFonts w:ascii="Arial" w:eastAsia="Avenir Book" w:hAnsi="Arial" w:cs="Arial"/>
                <w:bCs/>
                <w:color w:val="000000" w:themeColor="text1"/>
                <w:shd w:val="clear" w:color="auto" w:fill="FFFFFF"/>
                <w:lang w:val="en-US" w:eastAsia="es-ES"/>
              </w:rPr>
              <w:t>Project “</w:t>
            </w:r>
            <w:r w:rsidRPr="00811DD6">
              <w:rPr>
                <w:rFonts w:ascii="Arial" w:eastAsia="Avenir Book" w:hAnsi="Arial" w:cs="Arial"/>
                <w:bCs/>
                <w:color w:val="000000" w:themeColor="text1"/>
                <w:shd w:val="clear" w:color="auto" w:fill="FFFFFF"/>
                <w:lang w:val="en-GB" w:eastAsia="es-ES"/>
              </w:rPr>
              <w:t>International Entrepreneurship Ecosystems (</w:t>
            </w:r>
            <w:proofErr w:type="spellStart"/>
            <w:r w:rsidRPr="00811DD6">
              <w:rPr>
                <w:rFonts w:ascii="Arial" w:eastAsia="Avenir Book" w:hAnsi="Arial" w:cs="Arial"/>
                <w:bCs/>
                <w:color w:val="000000" w:themeColor="text1"/>
                <w:shd w:val="clear" w:color="auto" w:fill="FFFFFF"/>
                <w:lang w:val="en-GB" w:eastAsia="es-ES"/>
              </w:rPr>
              <w:t>EntEco</w:t>
            </w:r>
            <w:proofErr w:type="spellEnd"/>
            <w:r w:rsidRPr="00811DD6">
              <w:rPr>
                <w:rFonts w:ascii="Arial" w:eastAsia="Avenir Book" w:hAnsi="Arial" w:cs="Arial"/>
                <w:bCs/>
                <w:color w:val="000000" w:themeColor="text1"/>
                <w:shd w:val="clear" w:color="auto" w:fill="FFFFFF"/>
                <w:lang w:val="en-GB" w:eastAsia="es-ES"/>
              </w:rPr>
              <w:t>)</w:t>
            </w:r>
            <w:r>
              <w:rPr>
                <w:rFonts w:ascii="Arial" w:eastAsia="Avenir Book" w:hAnsi="Arial" w:cs="Arial"/>
                <w:bCs/>
                <w:color w:val="000000" w:themeColor="text1"/>
                <w:shd w:val="clear" w:color="auto" w:fill="FFFFFF"/>
                <w:lang w:val="en-GB" w:eastAsia="es-ES"/>
              </w:rPr>
              <w:t xml:space="preserve">” will help to </w:t>
            </w:r>
            <w:r w:rsidRPr="00811DD6">
              <w:rPr>
                <w:rFonts w:ascii="Arial" w:eastAsia="Avenir Book" w:hAnsi="Arial" w:cs="Arial"/>
                <w:bCs/>
                <w:color w:val="000000" w:themeColor="text1"/>
                <w:shd w:val="clear" w:color="auto" w:fill="FFFFFF"/>
                <w:lang w:val="en-GB" w:eastAsia="es-ES"/>
              </w:rPr>
              <w:t xml:space="preserve">cultivate a dynamic and globally connected entrepreneurship culture </w:t>
            </w:r>
            <w:r>
              <w:rPr>
                <w:rFonts w:ascii="Arial" w:eastAsia="Avenir Book" w:hAnsi="Arial" w:cs="Arial"/>
                <w:bCs/>
                <w:color w:val="000000" w:themeColor="text1"/>
                <w:shd w:val="clear" w:color="auto" w:fill="FFFFFF"/>
                <w:lang w:val="en-GB" w:eastAsia="es-ES"/>
              </w:rPr>
              <w:t xml:space="preserve">in Ukraine, especially among the students of University “Ukraine” as a participant of the project. It will </w:t>
            </w:r>
            <w:r w:rsidRPr="00811DD6">
              <w:rPr>
                <w:rFonts w:ascii="Arial" w:eastAsia="Avenir Book" w:hAnsi="Arial" w:cs="Arial"/>
                <w:bCs/>
                <w:color w:val="000000" w:themeColor="text1"/>
                <w:shd w:val="clear" w:color="auto" w:fill="FFFFFF"/>
                <w:lang w:val="en-GB" w:eastAsia="es-ES"/>
              </w:rPr>
              <w:t>empower</w:t>
            </w:r>
            <w:r>
              <w:rPr>
                <w:rFonts w:ascii="Arial" w:eastAsia="Avenir Book" w:hAnsi="Arial" w:cs="Arial"/>
                <w:bCs/>
                <w:color w:val="000000" w:themeColor="text1"/>
                <w:shd w:val="clear" w:color="auto" w:fill="FFFFFF"/>
                <w:lang w:val="en-GB" w:eastAsia="es-ES"/>
              </w:rPr>
              <w:t xml:space="preserve"> our </w:t>
            </w:r>
            <w:r w:rsidRPr="00811DD6">
              <w:rPr>
                <w:rFonts w:ascii="Arial" w:eastAsia="Avenir Book" w:hAnsi="Arial" w:cs="Arial"/>
                <w:bCs/>
                <w:color w:val="000000" w:themeColor="text1"/>
                <w:shd w:val="clear" w:color="auto" w:fill="FFFFFF"/>
                <w:lang w:val="en-GB" w:eastAsia="es-ES"/>
              </w:rPr>
              <w:t xml:space="preserve">students to become proficient entrepreneurs, launch innovative </w:t>
            </w:r>
            <w:proofErr w:type="spellStart"/>
            <w:r w:rsidRPr="00811DD6">
              <w:rPr>
                <w:rFonts w:ascii="Arial" w:eastAsia="Avenir Book" w:hAnsi="Arial" w:cs="Arial"/>
                <w:bCs/>
                <w:color w:val="000000" w:themeColor="text1"/>
                <w:shd w:val="clear" w:color="auto" w:fill="FFFFFF"/>
                <w:lang w:val="en-GB" w:eastAsia="es-ES"/>
              </w:rPr>
              <w:t>startups</w:t>
            </w:r>
            <w:proofErr w:type="spellEnd"/>
            <w:r w:rsidRPr="00811DD6">
              <w:rPr>
                <w:rFonts w:ascii="Arial" w:eastAsia="Avenir Book" w:hAnsi="Arial" w:cs="Arial"/>
                <w:bCs/>
                <w:color w:val="000000" w:themeColor="text1"/>
                <w:shd w:val="clear" w:color="auto" w:fill="FFFFFF"/>
                <w:lang w:val="en-GB" w:eastAsia="es-ES"/>
              </w:rPr>
              <w:t xml:space="preserve">, and drive international collaboration and innovation. </w:t>
            </w:r>
            <w:r>
              <w:rPr>
                <w:rFonts w:ascii="Arial" w:eastAsia="Avenir Book" w:hAnsi="Arial" w:cs="Arial"/>
                <w:bCs/>
                <w:color w:val="000000" w:themeColor="text1"/>
                <w:shd w:val="clear" w:color="auto" w:fill="FFFFFF"/>
                <w:lang w:val="en-GB" w:eastAsia="es-ES"/>
              </w:rPr>
              <w:t>It will e</w:t>
            </w:r>
            <w:r w:rsidRPr="00811DD6">
              <w:rPr>
                <w:rFonts w:ascii="Arial" w:eastAsia="Avenir Book" w:hAnsi="Arial" w:cs="Arial"/>
                <w:bCs/>
                <w:color w:val="000000" w:themeColor="text1"/>
                <w:shd w:val="clear" w:color="auto" w:fill="FFFFFF"/>
                <w:lang w:val="en-GB" w:eastAsia="es-ES"/>
              </w:rPr>
              <w:t xml:space="preserve">nrich </w:t>
            </w:r>
            <w:r>
              <w:rPr>
                <w:rFonts w:ascii="Arial" w:eastAsia="Avenir Book" w:hAnsi="Arial" w:cs="Arial"/>
                <w:bCs/>
                <w:color w:val="000000" w:themeColor="text1"/>
                <w:shd w:val="clear" w:color="auto" w:fill="FFFFFF"/>
                <w:lang w:val="en-GB" w:eastAsia="es-ES"/>
              </w:rPr>
              <w:t>the University’s e</w:t>
            </w:r>
            <w:r w:rsidRPr="00811DD6">
              <w:rPr>
                <w:rFonts w:ascii="Arial" w:eastAsia="Avenir Book" w:hAnsi="Arial" w:cs="Arial"/>
                <w:bCs/>
                <w:color w:val="000000" w:themeColor="text1"/>
                <w:shd w:val="clear" w:color="auto" w:fill="FFFFFF"/>
                <w:lang w:val="en-GB" w:eastAsia="es-ES"/>
              </w:rPr>
              <w:t xml:space="preserve">ntrepreneurship </w:t>
            </w:r>
            <w:r>
              <w:rPr>
                <w:rFonts w:ascii="Arial" w:eastAsia="Avenir Book" w:hAnsi="Arial" w:cs="Arial"/>
                <w:bCs/>
                <w:color w:val="000000" w:themeColor="text1"/>
                <w:shd w:val="clear" w:color="auto" w:fill="FFFFFF"/>
                <w:lang w:val="en-GB" w:eastAsia="es-ES"/>
              </w:rPr>
              <w:t>e</w:t>
            </w:r>
            <w:r w:rsidRPr="00811DD6">
              <w:rPr>
                <w:rFonts w:ascii="Arial" w:eastAsia="Avenir Book" w:hAnsi="Arial" w:cs="Arial"/>
                <w:bCs/>
                <w:color w:val="000000" w:themeColor="text1"/>
                <w:shd w:val="clear" w:color="auto" w:fill="FFFFFF"/>
                <w:lang w:val="en-GB" w:eastAsia="es-ES"/>
              </w:rPr>
              <w:t xml:space="preserve">ducation </w:t>
            </w:r>
            <w:r>
              <w:rPr>
                <w:rFonts w:ascii="Arial" w:eastAsia="Avenir Book" w:hAnsi="Arial" w:cs="Arial"/>
                <w:bCs/>
                <w:color w:val="000000" w:themeColor="text1"/>
                <w:shd w:val="clear" w:color="auto" w:fill="FFFFFF"/>
                <w:lang w:val="en-GB" w:eastAsia="es-ES"/>
              </w:rPr>
              <w:t>p</w:t>
            </w:r>
            <w:r w:rsidRPr="00811DD6">
              <w:rPr>
                <w:rFonts w:ascii="Arial" w:eastAsia="Avenir Book" w:hAnsi="Arial" w:cs="Arial"/>
                <w:bCs/>
                <w:color w:val="000000" w:themeColor="text1"/>
                <w:shd w:val="clear" w:color="auto" w:fill="FFFFFF"/>
                <w:lang w:val="en-GB" w:eastAsia="es-ES"/>
              </w:rPr>
              <w:t>rograms</w:t>
            </w:r>
            <w:r>
              <w:rPr>
                <w:rFonts w:ascii="Arial" w:eastAsia="Avenir Book" w:hAnsi="Arial" w:cs="Arial"/>
                <w:bCs/>
                <w:color w:val="000000" w:themeColor="text1"/>
                <w:shd w:val="clear" w:color="auto" w:fill="FFFFFF"/>
                <w:lang w:val="en-GB" w:eastAsia="es-ES"/>
              </w:rPr>
              <w:t>, f</w:t>
            </w:r>
            <w:r w:rsidRPr="00811DD6">
              <w:rPr>
                <w:rFonts w:ascii="Arial" w:eastAsia="Avenir Book" w:hAnsi="Arial" w:cs="Arial"/>
                <w:bCs/>
                <w:color w:val="000000" w:themeColor="text1"/>
                <w:shd w:val="clear" w:color="auto" w:fill="FFFFFF"/>
                <w:lang w:val="en-GB" w:eastAsia="es-ES"/>
              </w:rPr>
              <w:t xml:space="preserve">acilitate </w:t>
            </w:r>
            <w:r>
              <w:rPr>
                <w:rFonts w:ascii="Arial" w:eastAsia="Avenir Book" w:hAnsi="Arial" w:cs="Arial"/>
                <w:bCs/>
                <w:color w:val="000000" w:themeColor="text1"/>
                <w:shd w:val="clear" w:color="auto" w:fill="FFFFFF"/>
                <w:lang w:val="en-GB" w:eastAsia="es-ES"/>
              </w:rPr>
              <w:t>c</w:t>
            </w:r>
            <w:r w:rsidRPr="00811DD6">
              <w:rPr>
                <w:rFonts w:ascii="Arial" w:eastAsia="Avenir Book" w:hAnsi="Arial" w:cs="Arial"/>
                <w:bCs/>
                <w:color w:val="000000" w:themeColor="text1"/>
                <w:shd w:val="clear" w:color="auto" w:fill="FFFFFF"/>
                <w:lang w:val="en-GB" w:eastAsia="es-ES"/>
              </w:rPr>
              <w:t>ross-</w:t>
            </w:r>
            <w:r>
              <w:rPr>
                <w:rFonts w:ascii="Arial" w:eastAsia="Avenir Book" w:hAnsi="Arial" w:cs="Arial"/>
                <w:bCs/>
                <w:color w:val="000000" w:themeColor="text1"/>
                <w:shd w:val="clear" w:color="auto" w:fill="FFFFFF"/>
                <w:lang w:val="en-GB" w:eastAsia="es-ES"/>
              </w:rPr>
              <w:t>b</w:t>
            </w:r>
            <w:r w:rsidRPr="00811DD6">
              <w:rPr>
                <w:rFonts w:ascii="Arial" w:eastAsia="Avenir Book" w:hAnsi="Arial" w:cs="Arial"/>
                <w:bCs/>
                <w:color w:val="000000" w:themeColor="text1"/>
                <w:shd w:val="clear" w:color="auto" w:fill="FFFFFF"/>
                <w:lang w:val="en-GB" w:eastAsia="es-ES"/>
              </w:rPr>
              <w:t xml:space="preserve">order </w:t>
            </w:r>
            <w:r>
              <w:rPr>
                <w:rFonts w:ascii="Arial" w:eastAsia="Avenir Book" w:hAnsi="Arial" w:cs="Arial"/>
                <w:bCs/>
                <w:color w:val="000000" w:themeColor="text1"/>
                <w:shd w:val="clear" w:color="auto" w:fill="FFFFFF"/>
                <w:lang w:val="en-GB" w:eastAsia="es-ES"/>
              </w:rPr>
              <w:t>c</w:t>
            </w:r>
            <w:r w:rsidRPr="00811DD6">
              <w:rPr>
                <w:rFonts w:ascii="Arial" w:eastAsia="Avenir Book" w:hAnsi="Arial" w:cs="Arial"/>
                <w:bCs/>
                <w:color w:val="000000" w:themeColor="text1"/>
                <w:shd w:val="clear" w:color="auto" w:fill="FFFFFF"/>
                <w:lang w:val="en-GB" w:eastAsia="es-ES"/>
              </w:rPr>
              <w:t>ollaborations</w:t>
            </w:r>
            <w:r>
              <w:rPr>
                <w:rFonts w:ascii="Arial" w:eastAsia="Avenir Book" w:hAnsi="Arial" w:cs="Arial"/>
                <w:bCs/>
                <w:color w:val="000000" w:themeColor="text1"/>
                <w:shd w:val="clear" w:color="auto" w:fill="FFFFFF"/>
                <w:lang w:val="en-GB" w:eastAsia="es-ES"/>
              </w:rPr>
              <w:t>, p</w:t>
            </w:r>
            <w:r w:rsidRPr="00811DD6">
              <w:rPr>
                <w:rFonts w:ascii="Arial" w:eastAsia="Avenir Book" w:hAnsi="Arial" w:cs="Arial"/>
                <w:bCs/>
                <w:color w:val="000000" w:themeColor="text1"/>
                <w:shd w:val="clear" w:color="auto" w:fill="FFFFFF"/>
                <w:lang w:val="en-GB" w:eastAsia="es-ES"/>
              </w:rPr>
              <w:t xml:space="preserve">rovide </w:t>
            </w:r>
            <w:r>
              <w:rPr>
                <w:rFonts w:ascii="Arial" w:eastAsia="Avenir Book" w:hAnsi="Arial" w:cs="Arial"/>
                <w:bCs/>
                <w:color w:val="000000" w:themeColor="text1"/>
                <w:shd w:val="clear" w:color="auto" w:fill="FFFFFF"/>
                <w:lang w:val="en-GB" w:eastAsia="es-ES"/>
              </w:rPr>
              <w:t>m</w:t>
            </w:r>
            <w:r w:rsidRPr="00811DD6">
              <w:rPr>
                <w:rFonts w:ascii="Arial" w:eastAsia="Avenir Book" w:hAnsi="Arial" w:cs="Arial"/>
                <w:bCs/>
                <w:color w:val="000000" w:themeColor="text1"/>
                <w:shd w:val="clear" w:color="auto" w:fill="FFFFFF"/>
                <w:lang w:val="en-GB" w:eastAsia="es-ES"/>
              </w:rPr>
              <w:t xml:space="preserve">entorship and </w:t>
            </w:r>
            <w:r>
              <w:rPr>
                <w:rFonts w:ascii="Arial" w:eastAsia="Avenir Book" w:hAnsi="Arial" w:cs="Arial"/>
                <w:bCs/>
                <w:color w:val="000000" w:themeColor="text1"/>
                <w:shd w:val="clear" w:color="auto" w:fill="FFFFFF"/>
                <w:lang w:val="en-GB" w:eastAsia="es-ES"/>
              </w:rPr>
              <w:t>n</w:t>
            </w:r>
            <w:r w:rsidRPr="00811DD6">
              <w:rPr>
                <w:rFonts w:ascii="Arial" w:eastAsia="Avenir Book" w:hAnsi="Arial" w:cs="Arial"/>
                <w:bCs/>
                <w:color w:val="000000" w:themeColor="text1"/>
                <w:shd w:val="clear" w:color="auto" w:fill="FFFFFF"/>
                <w:lang w:val="en-GB" w:eastAsia="es-ES"/>
              </w:rPr>
              <w:t>etworking</w:t>
            </w:r>
            <w:r>
              <w:rPr>
                <w:rFonts w:ascii="Arial" w:eastAsia="Avenir Book" w:hAnsi="Arial" w:cs="Arial"/>
                <w:bCs/>
                <w:color w:val="000000" w:themeColor="text1"/>
                <w:shd w:val="clear" w:color="auto" w:fill="FFFFFF"/>
                <w:lang w:val="en-GB" w:eastAsia="es-ES"/>
              </w:rPr>
              <w:t>, d</w:t>
            </w:r>
            <w:r w:rsidRPr="00811DD6">
              <w:rPr>
                <w:rFonts w:ascii="Arial" w:eastAsia="Avenir Book" w:hAnsi="Arial" w:cs="Arial"/>
                <w:bCs/>
                <w:color w:val="000000" w:themeColor="text1"/>
                <w:shd w:val="clear" w:color="auto" w:fill="FFFFFF"/>
                <w:lang w:val="en-GB" w:eastAsia="es-ES"/>
              </w:rPr>
              <w:t xml:space="preserve">evelop a </w:t>
            </w:r>
            <w:r>
              <w:rPr>
                <w:rFonts w:ascii="Arial" w:eastAsia="Avenir Book" w:hAnsi="Arial" w:cs="Arial"/>
                <w:bCs/>
                <w:color w:val="000000" w:themeColor="text1"/>
                <w:shd w:val="clear" w:color="auto" w:fill="FFFFFF"/>
                <w:lang w:val="en-GB" w:eastAsia="es-ES"/>
              </w:rPr>
              <w:t>d</w:t>
            </w:r>
            <w:r w:rsidRPr="00811DD6">
              <w:rPr>
                <w:rFonts w:ascii="Arial" w:eastAsia="Avenir Book" w:hAnsi="Arial" w:cs="Arial"/>
                <w:bCs/>
                <w:color w:val="000000" w:themeColor="text1"/>
                <w:shd w:val="clear" w:color="auto" w:fill="FFFFFF"/>
                <w:lang w:val="en-GB" w:eastAsia="es-ES"/>
              </w:rPr>
              <w:t xml:space="preserve">igital </w:t>
            </w:r>
            <w:r>
              <w:rPr>
                <w:rFonts w:ascii="Arial" w:eastAsia="Avenir Book" w:hAnsi="Arial" w:cs="Arial"/>
                <w:bCs/>
                <w:color w:val="000000" w:themeColor="text1"/>
                <w:shd w:val="clear" w:color="auto" w:fill="FFFFFF"/>
                <w:lang w:val="en-GB" w:eastAsia="es-ES"/>
              </w:rPr>
              <w:t>p</w:t>
            </w:r>
            <w:r w:rsidRPr="00811DD6">
              <w:rPr>
                <w:rFonts w:ascii="Arial" w:eastAsia="Avenir Book" w:hAnsi="Arial" w:cs="Arial"/>
                <w:bCs/>
                <w:color w:val="000000" w:themeColor="text1"/>
                <w:shd w:val="clear" w:color="auto" w:fill="FFFFFF"/>
                <w:lang w:val="en-GB" w:eastAsia="es-ES"/>
              </w:rPr>
              <w:t>latform</w:t>
            </w:r>
            <w:r>
              <w:rPr>
                <w:rFonts w:ascii="Arial" w:eastAsia="Avenir Book" w:hAnsi="Arial" w:cs="Arial"/>
                <w:bCs/>
                <w:color w:val="000000" w:themeColor="text1"/>
                <w:shd w:val="clear" w:color="auto" w:fill="FFFFFF"/>
                <w:lang w:val="en-GB" w:eastAsia="es-ES"/>
              </w:rPr>
              <w:t>.</w:t>
            </w:r>
          </w:p>
          <w:p w14:paraId="6550F14B" w14:textId="6260DB58" w:rsidR="000B0BC5" w:rsidRPr="00566B22" w:rsidRDefault="00811DD6" w:rsidP="50385F0F">
            <w:pPr>
              <w:rPr>
                <w:rFonts w:ascii="Arial" w:eastAsia="Avenir Book" w:hAnsi="Arial" w:cs="Arial"/>
                <w:bCs/>
                <w:color w:val="000000" w:themeColor="text1"/>
                <w:shd w:val="clear" w:color="auto" w:fill="FFFFFF"/>
                <w:lang w:val="en-GB" w:eastAsia="es-ES"/>
              </w:rPr>
            </w:pPr>
            <w:r w:rsidRPr="00811DD6">
              <w:rPr>
                <w:rFonts w:ascii="Arial" w:eastAsia="Avenir Book" w:hAnsi="Arial" w:cs="Arial"/>
                <w:bCs/>
                <w:color w:val="000000" w:themeColor="text1"/>
                <w:shd w:val="clear" w:color="auto" w:fill="FFFFFF"/>
                <w:lang w:val="en-GB" w:eastAsia="es-ES"/>
              </w:rPr>
              <w:t>The Project “International Entrepreneurship Ecosystems (</w:t>
            </w:r>
            <w:proofErr w:type="spellStart"/>
            <w:r w:rsidRPr="00811DD6">
              <w:rPr>
                <w:rFonts w:ascii="Arial" w:eastAsia="Avenir Book" w:hAnsi="Arial" w:cs="Arial"/>
                <w:bCs/>
                <w:color w:val="000000" w:themeColor="text1"/>
                <w:shd w:val="clear" w:color="auto" w:fill="FFFFFF"/>
                <w:lang w:val="en-GB" w:eastAsia="es-ES"/>
              </w:rPr>
              <w:t>EntEco</w:t>
            </w:r>
            <w:proofErr w:type="spellEnd"/>
            <w:r w:rsidRPr="00811DD6">
              <w:rPr>
                <w:rFonts w:ascii="Arial" w:eastAsia="Avenir Book" w:hAnsi="Arial" w:cs="Arial"/>
                <w:bCs/>
                <w:color w:val="000000" w:themeColor="text1"/>
                <w:shd w:val="clear" w:color="auto" w:fill="FFFFFF"/>
                <w:lang w:val="en-GB" w:eastAsia="es-ES"/>
              </w:rPr>
              <w:t xml:space="preserve">)” </w:t>
            </w:r>
            <w:r w:rsidR="00654CFA" w:rsidRPr="00566B22">
              <w:rPr>
                <w:rFonts w:ascii="Arial" w:eastAsia="Avenir Book" w:hAnsi="Arial" w:cs="Arial"/>
                <w:bCs/>
                <w:color w:val="000000" w:themeColor="text1"/>
                <w:shd w:val="clear" w:color="auto" w:fill="FFFFFF"/>
                <w:lang w:val="en-GB" w:eastAsia="es-ES"/>
              </w:rPr>
              <w:t xml:space="preserve">plays an important role and has a strong impact on further development of international strategy of our </w:t>
            </w:r>
            <w:r w:rsidR="00566B22">
              <w:rPr>
                <w:rFonts w:ascii="Arial" w:eastAsia="Avenir Book" w:hAnsi="Arial" w:cs="Arial"/>
                <w:bCs/>
                <w:color w:val="000000" w:themeColor="text1"/>
                <w:shd w:val="clear" w:color="auto" w:fill="FFFFFF"/>
                <w:lang w:val="en-GB" w:eastAsia="es-ES"/>
              </w:rPr>
              <w:t>U</w:t>
            </w:r>
            <w:r w:rsidR="00654CFA" w:rsidRPr="00566B22">
              <w:rPr>
                <w:rFonts w:ascii="Arial" w:eastAsia="Avenir Book" w:hAnsi="Arial" w:cs="Arial"/>
                <w:bCs/>
                <w:color w:val="000000" w:themeColor="text1"/>
                <w:shd w:val="clear" w:color="auto" w:fill="FFFFFF"/>
                <w:lang w:val="en-GB" w:eastAsia="es-ES"/>
              </w:rPr>
              <w:t>niversity</w:t>
            </w:r>
            <w:r w:rsidR="00566B22" w:rsidRPr="00566B22">
              <w:rPr>
                <w:rFonts w:ascii="Arial" w:eastAsia="Avenir Book" w:hAnsi="Arial" w:cs="Arial"/>
                <w:bCs/>
                <w:color w:val="000000" w:themeColor="text1"/>
                <w:shd w:val="clear" w:color="auto" w:fill="FFFFFF"/>
                <w:lang w:val="en-GB" w:eastAsia="es-ES"/>
              </w:rPr>
              <w:t xml:space="preserve"> </w:t>
            </w:r>
            <w:r w:rsidR="00566B22">
              <w:rPr>
                <w:rFonts w:ascii="Arial" w:eastAsia="Avenir Book" w:hAnsi="Arial" w:cs="Arial"/>
                <w:bCs/>
                <w:color w:val="000000" w:themeColor="text1"/>
                <w:shd w:val="clear" w:color="auto" w:fill="FFFFFF"/>
                <w:lang w:val="en-GB" w:eastAsia="es-ES"/>
              </w:rPr>
              <w:t>(</w:t>
            </w:r>
            <w:r w:rsidR="00566B22" w:rsidRPr="00566B22">
              <w:rPr>
                <w:rFonts w:ascii="Arial" w:eastAsia="Avenir Book" w:hAnsi="Arial" w:cs="Arial"/>
                <w:bCs/>
                <w:color w:val="000000" w:themeColor="text1"/>
                <w:shd w:val="clear" w:color="auto" w:fill="FFFFFF"/>
                <w:lang w:val="en-GB" w:eastAsia="es-ES"/>
              </w:rPr>
              <w:t>http://uu.edu.ua/strategy</w:t>
            </w:r>
            <w:r w:rsidR="00566B22">
              <w:rPr>
                <w:rFonts w:ascii="Arial" w:eastAsia="Avenir Book" w:hAnsi="Arial" w:cs="Arial"/>
                <w:bCs/>
                <w:color w:val="000000" w:themeColor="text1"/>
                <w:shd w:val="clear" w:color="auto" w:fill="FFFFFF"/>
                <w:lang w:val="en-GB" w:eastAsia="es-ES"/>
              </w:rPr>
              <w:t>)</w:t>
            </w:r>
            <w:r w:rsidR="00654CFA" w:rsidRPr="00566B22">
              <w:rPr>
                <w:rFonts w:ascii="Arial" w:eastAsia="Avenir Book" w:hAnsi="Arial" w:cs="Arial"/>
                <w:bCs/>
                <w:color w:val="000000" w:themeColor="text1"/>
                <w:shd w:val="clear" w:color="auto" w:fill="FFFFFF"/>
                <w:lang w:val="en-GB" w:eastAsia="es-ES"/>
              </w:rPr>
              <w:t>. In addition, it has a huge impact on expansion of the university experience in mobility programs</w:t>
            </w:r>
            <w:r w:rsidR="00566B22">
              <w:rPr>
                <w:rFonts w:ascii="Arial" w:eastAsia="Avenir Book" w:hAnsi="Arial" w:cs="Arial"/>
                <w:bCs/>
                <w:color w:val="000000" w:themeColor="text1"/>
                <w:shd w:val="clear" w:color="auto" w:fill="FFFFFF"/>
                <w:lang w:val="en-GB" w:eastAsia="es-ES"/>
              </w:rPr>
              <w:t xml:space="preserve"> and international connections of the staff, it will create a strong international network of partners who will cooperate after the project is finished. </w:t>
            </w:r>
            <w:r w:rsidR="00566B22" w:rsidRPr="00566B22">
              <w:rPr>
                <w:rFonts w:ascii="Arial" w:eastAsia="Avenir Book" w:hAnsi="Arial" w:cs="Arial"/>
                <w:bCs/>
                <w:color w:val="000000" w:themeColor="text1"/>
                <w:shd w:val="clear" w:color="auto" w:fill="FFFFFF"/>
                <w:lang w:val="en-GB" w:eastAsia="es-ES"/>
              </w:rPr>
              <w:t xml:space="preserve"> </w:t>
            </w:r>
          </w:p>
          <w:p w14:paraId="2EB4863F" w14:textId="0CF31A9F" w:rsidR="000B0BC5" w:rsidRPr="00016872" w:rsidRDefault="000B0BC5" w:rsidP="50385F0F">
            <w:pPr>
              <w:rPr>
                <w:rFonts w:ascii="Arial" w:eastAsia="Avenir Book" w:hAnsi="Arial" w:cs="Arial"/>
                <w:b/>
                <w:bCs/>
                <w:color w:val="000000" w:themeColor="text1"/>
                <w:shd w:val="clear" w:color="auto" w:fill="FFFFFF"/>
                <w:lang w:val="en-GB" w:eastAsia="es-ES"/>
              </w:rPr>
            </w:pPr>
          </w:p>
        </w:tc>
      </w:tr>
    </w:tbl>
    <w:p w14:paraId="0A629BA5" w14:textId="2A241A19" w:rsidR="000B0BC5" w:rsidRPr="00016872" w:rsidRDefault="000B0BC5" w:rsidP="50385F0F">
      <w:pPr>
        <w:rPr>
          <w:rFonts w:ascii="Arial" w:eastAsia="Avenir Book" w:hAnsi="Arial" w:cs="Arial"/>
          <w:b/>
          <w:bCs/>
          <w:color w:val="000000" w:themeColor="text1"/>
          <w:lang w:val="en-US" w:eastAsia="es-ES"/>
        </w:rPr>
      </w:pPr>
    </w:p>
    <w:p w14:paraId="2705AA72" w14:textId="2E25F212" w:rsidR="000B0BC5" w:rsidRPr="00016872" w:rsidRDefault="1BAB3E70" w:rsidP="50385F0F">
      <w:pPr>
        <w:rPr>
          <w:rFonts w:ascii="Arial" w:eastAsia="Avenir Book" w:hAnsi="Arial" w:cs="Arial"/>
          <w:b/>
          <w:bCs/>
          <w:color w:val="000000" w:themeColor="text1"/>
          <w:lang w:val="en-US" w:eastAsia="es-ES"/>
        </w:rPr>
      </w:pPr>
      <w:r w:rsidRPr="00016872">
        <w:rPr>
          <w:rFonts w:ascii="Arial" w:eastAsia="Avenir Book" w:hAnsi="Arial" w:cs="Arial"/>
          <w:b/>
          <w:bCs/>
          <w:color w:val="000000" w:themeColor="text1"/>
          <w:lang w:val="en-US" w:eastAsia="es-ES"/>
        </w:rPr>
        <w:t>1.</w:t>
      </w:r>
      <w:r w:rsidR="00EB6A09" w:rsidRPr="00016872">
        <w:rPr>
          <w:rFonts w:ascii="Arial" w:eastAsia="Avenir Book" w:hAnsi="Arial" w:cs="Arial"/>
          <w:b/>
          <w:bCs/>
          <w:color w:val="000000" w:themeColor="text1"/>
          <w:lang w:val="en-US" w:eastAsia="es-ES"/>
        </w:rPr>
        <w:t>8</w:t>
      </w:r>
      <w:r w:rsidRPr="00016872">
        <w:rPr>
          <w:rFonts w:ascii="Arial" w:eastAsia="Avenir Book" w:hAnsi="Arial" w:cs="Arial"/>
          <w:b/>
          <w:bCs/>
          <w:color w:val="000000" w:themeColor="text1"/>
          <w:lang w:val="en-US" w:eastAsia="es-ES"/>
        </w:rPr>
        <w:t xml:space="preserve"> </w:t>
      </w:r>
      <w:r w:rsidR="20DF0C13" w:rsidRPr="00016872">
        <w:rPr>
          <w:rFonts w:ascii="Arial" w:eastAsia="Avenir Book" w:hAnsi="Arial" w:cs="Arial"/>
          <w:b/>
          <w:bCs/>
          <w:color w:val="000000" w:themeColor="text1"/>
          <w:lang w:val="en-US" w:eastAsia="es-ES"/>
        </w:rPr>
        <w:t>ASSOCIATED PERSON</w:t>
      </w:r>
      <w:r w:rsidR="00722406" w:rsidRPr="00016872">
        <w:rPr>
          <w:rFonts w:ascii="Arial" w:eastAsia="Avenir Book" w:hAnsi="Arial" w:cs="Arial"/>
          <w:b/>
          <w:bCs/>
          <w:color w:val="000000" w:themeColor="text1"/>
          <w:lang w:val="en-US" w:eastAsia="es-ES"/>
        </w:rPr>
        <w:t xml:space="preserve"> </w:t>
      </w:r>
      <w:r w:rsidR="00722406" w:rsidRPr="0050782A">
        <w:rPr>
          <w:rFonts w:ascii="Arial" w:hAnsi="Arial" w:cs="Arial"/>
          <w:color w:val="333333"/>
          <w:shd w:val="clear" w:color="auto" w:fill="F6F7FA"/>
        </w:rPr>
        <w:t xml:space="preserve">You need to name </w:t>
      </w:r>
      <w:r w:rsidR="00722406" w:rsidRPr="0050782A">
        <w:rPr>
          <w:rFonts w:ascii="Arial" w:hAnsi="Arial" w:cs="Arial"/>
          <w:b/>
          <w:bCs/>
          <w:color w:val="333333"/>
          <w:shd w:val="clear" w:color="auto" w:fill="F6F7FA"/>
        </w:rPr>
        <w:t>at least two different</w:t>
      </w:r>
      <w:r w:rsidR="00722406" w:rsidRPr="0050782A">
        <w:rPr>
          <w:rFonts w:ascii="Arial" w:hAnsi="Arial" w:cs="Arial"/>
          <w:color w:val="333333"/>
          <w:shd w:val="clear" w:color="auto" w:fill="F6F7FA"/>
        </w:rPr>
        <w:t xml:space="preserve"> persons to make sure it is always possible to contact your organisation even if one of them is not available</w:t>
      </w:r>
    </w:p>
    <w:p w14:paraId="2351B278" w14:textId="01B55D49" w:rsidR="000B0BC5" w:rsidRPr="00016872" w:rsidRDefault="000B0BC5" w:rsidP="50385F0F">
      <w:pPr>
        <w:rPr>
          <w:rFonts w:ascii="Arial" w:eastAsia="Avenir Book" w:hAnsi="Arial" w:cs="Arial"/>
          <w:b/>
          <w:bCs/>
          <w:color w:val="000000" w:themeColor="text1"/>
          <w:lang w:val="en-US" w:eastAsia="es-ES"/>
        </w:rPr>
      </w:pPr>
    </w:p>
    <w:p w14:paraId="2529750A" w14:textId="6DFEB902" w:rsidR="000B0BC5" w:rsidRPr="00016872" w:rsidRDefault="20DF0C13" w:rsidP="50385F0F">
      <w:pPr>
        <w:rPr>
          <w:rFonts w:ascii="Arial" w:eastAsia="Avenir Book" w:hAnsi="Arial" w:cs="Arial"/>
          <w:b/>
          <w:bCs/>
          <w:color w:val="000000" w:themeColor="text1"/>
          <w:lang w:val="en-US" w:eastAsia="es-ES"/>
        </w:rPr>
      </w:pPr>
      <w:r w:rsidRPr="00016872">
        <w:rPr>
          <w:rFonts w:ascii="Arial" w:eastAsia="Avenir Book" w:hAnsi="Arial" w:cs="Arial"/>
          <w:b/>
          <w:bCs/>
          <w:color w:val="000000" w:themeColor="text1"/>
          <w:lang w:val="en-US" w:eastAsia="es-ES"/>
        </w:rPr>
        <w:t>Legal representative</w:t>
      </w:r>
    </w:p>
    <w:p w14:paraId="3719296E" w14:textId="77777777" w:rsidR="000B0BC5" w:rsidRPr="00016872" w:rsidRDefault="000B0BC5" w:rsidP="50385F0F">
      <w:pPr>
        <w:rPr>
          <w:rFonts w:ascii="Arial" w:eastAsia="Avenir Book" w:hAnsi="Arial" w:cs="Arial"/>
          <w:b/>
          <w:bCs/>
          <w:color w:val="000000" w:themeColor="text1"/>
          <w:lang w:val="en-US" w:eastAsia="es-ES"/>
        </w:rPr>
      </w:pPr>
    </w:p>
    <w:tbl>
      <w:tblPr>
        <w:tblStyle w:val="a3"/>
        <w:tblW w:w="0" w:type="auto"/>
        <w:tblLook w:val="04A0" w:firstRow="1" w:lastRow="0" w:firstColumn="1" w:lastColumn="0" w:noHBand="0" w:noVBand="1"/>
      </w:tblPr>
      <w:tblGrid>
        <w:gridCol w:w="2204"/>
        <w:gridCol w:w="6284"/>
      </w:tblGrid>
      <w:tr w:rsidR="2BB6E3AD" w:rsidRPr="00016872" w14:paraId="742CE929" w14:textId="77777777" w:rsidTr="50385F0F">
        <w:trPr>
          <w:trHeight w:val="254"/>
        </w:trPr>
        <w:tc>
          <w:tcPr>
            <w:tcW w:w="2205" w:type="dxa"/>
          </w:tcPr>
          <w:p w14:paraId="0553EFF7" w14:textId="77777777" w:rsidR="2BB6E3AD" w:rsidRPr="00016872" w:rsidRDefault="2BB6E3AD" w:rsidP="50385F0F">
            <w:pPr>
              <w:rPr>
                <w:rFonts w:ascii="Arial" w:eastAsia="Avenir Book" w:hAnsi="Arial" w:cs="Arial"/>
                <w:color w:val="000000" w:themeColor="text1"/>
                <w:lang w:val="en-US"/>
              </w:rPr>
            </w:pPr>
            <w:r w:rsidRPr="00016872">
              <w:rPr>
                <w:rFonts w:ascii="Arial" w:eastAsia="Avenir Book" w:hAnsi="Arial" w:cs="Arial"/>
                <w:lang w:val="en-US"/>
              </w:rPr>
              <w:t>Title</w:t>
            </w:r>
          </w:p>
        </w:tc>
        <w:tc>
          <w:tcPr>
            <w:tcW w:w="6289" w:type="dxa"/>
          </w:tcPr>
          <w:p w14:paraId="5DE94431" w14:textId="393CFA97" w:rsidR="2BB6E3AD" w:rsidRPr="00016872" w:rsidRDefault="00C10719" w:rsidP="50385F0F">
            <w:pPr>
              <w:rPr>
                <w:rFonts w:ascii="Arial" w:eastAsia="Avenir Book" w:hAnsi="Arial" w:cs="Arial"/>
                <w:color w:val="000000" w:themeColor="text1"/>
                <w:lang w:val="en-US"/>
              </w:rPr>
            </w:pPr>
            <w:r w:rsidRPr="00C10719">
              <w:rPr>
                <w:rFonts w:ascii="Arial" w:eastAsia="Avenir Book" w:hAnsi="Arial" w:cs="Arial"/>
                <w:color w:val="000000" w:themeColor="text1"/>
                <w:lang w:val="en-US"/>
              </w:rPr>
              <w:t>Dr. Prof.</w:t>
            </w:r>
          </w:p>
        </w:tc>
      </w:tr>
      <w:tr w:rsidR="2BB6E3AD" w:rsidRPr="00016872" w14:paraId="210D3D7F" w14:textId="77777777" w:rsidTr="50385F0F">
        <w:trPr>
          <w:trHeight w:val="254"/>
        </w:trPr>
        <w:tc>
          <w:tcPr>
            <w:tcW w:w="2205" w:type="dxa"/>
          </w:tcPr>
          <w:p w14:paraId="40AE9D5D" w14:textId="77777777" w:rsidR="2BB6E3AD" w:rsidRPr="00016872" w:rsidRDefault="2BB6E3AD" w:rsidP="50385F0F">
            <w:pPr>
              <w:rPr>
                <w:rFonts w:ascii="Arial" w:eastAsia="Avenir Book" w:hAnsi="Arial" w:cs="Arial"/>
                <w:color w:val="000000" w:themeColor="text1"/>
                <w:lang w:val="en-US"/>
              </w:rPr>
            </w:pPr>
            <w:r w:rsidRPr="00016872">
              <w:rPr>
                <w:rFonts w:ascii="Arial" w:eastAsia="Avenir Book" w:hAnsi="Arial" w:cs="Arial"/>
                <w:lang w:val="en-US"/>
              </w:rPr>
              <w:t>Gender</w:t>
            </w:r>
          </w:p>
        </w:tc>
        <w:tc>
          <w:tcPr>
            <w:tcW w:w="6289" w:type="dxa"/>
          </w:tcPr>
          <w:p w14:paraId="147BEEC4" w14:textId="28B841C6" w:rsidR="2BB6E3AD" w:rsidRPr="00016872" w:rsidRDefault="00C10719" w:rsidP="50385F0F">
            <w:pPr>
              <w:rPr>
                <w:rFonts w:ascii="Arial" w:eastAsia="Avenir Book" w:hAnsi="Arial" w:cs="Arial"/>
                <w:color w:val="000000" w:themeColor="text1"/>
                <w:lang w:val="en-US"/>
              </w:rPr>
            </w:pPr>
            <w:r>
              <w:rPr>
                <w:rFonts w:ascii="Arial" w:eastAsia="Avenir Book" w:hAnsi="Arial" w:cs="Arial"/>
                <w:color w:val="000000" w:themeColor="text1"/>
                <w:lang w:val="en-US"/>
              </w:rPr>
              <w:t>Male</w:t>
            </w:r>
          </w:p>
        </w:tc>
      </w:tr>
      <w:tr w:rsidR="2BB6E3AD" w:rsidRPr="00016872" w14:paraId="6A846893" w14:textId="77777777" w:rsidTr="50385F0F">
        <w:trPr>
          <w:trHeight w:val="254"/>
        </w:trPr>
        <w:tc>
          <w:tcPr>
            <w:tcW w:w="2205" w:type="dxa"/>
          </w:tcPr>
          <w:p w14:paraId="4216E6C0" w14:textId="77777777" w:rsidR="2BB6E3AD" w:rsidRPr="00016872" w:rsidRDefault="2BB6E3AD" w:rsidP="50385F0F">
            <w:pPr>
              <w:rPr>
                <w:rFonts w:ascii="Arial" w:eastAsia="Avenir Book" w:hAnsi="Arial" w:cs="Arial"/>
                <w:color w:val="000000" w:themeColor="text1"/>
                <w:lang w:val="en-US"/>
              </w:rPr>
            </w:pPr>
            <w:r w:rsidRPr="00016872">
              <w:rPr>
                <w:rFonts w:ascii="Arial" w:eastAsia="Avenir Book" w:hAnsi="Arial" w:cs="Arial"/>
                <w:lang w:val="en-US"/>
              </w:rPr>
              <w:t>First Name</w:t>
            </w:r>
          </w:p>
        </w:tc>
        <w:tc>
          <w:tcPr>
            <w:tcW w:w="6289" w:type="dxa"/>
          </w:tcPr>
          <w:p w14:paraId="3643BD76" w14:textId="2510119A" w:rsidR="2BB6E3AD" w:rsidRPr="00016872" w:rsidRDefault="00C10719" w:rsidP="50385F0F">
            <w:pPr>
              <w:rPr>
                <w:rFonts w:ascii="Arial" w:eastAsia="Avenir Book" w:hAnsi="Arial" w:cs="Arial"/>
                <w:color w:val="000000" w:themeColor="text1"/>
                <w:lang w:val="en-US"/>
              </w:rPr>
            </w:pPr>
            <w:r>
              <w:rPr>
                <w:rFonts w:ascii="Arial" w:eastAsia="Avenir Book" w:hAnsi="Arial" w:cs="Arial"/>
                <w:color w:val="000000" w:themeColor="text1"/>
                <w:lang w:val="en-US"/>
              </w:rPr>
              <w:t>Petro</w:t>
            </w:r>
          </w:p>
        </w:tc>
      </w:tr>
      <w:tr w:rsidR="2BB6E3AD" w:rsidRPr="00016872" w14:paraId="7880A105" w14:textId="77777777" w:rsidTr="50385F0F">
        <w:trPr>
          <w:trHeight w:val="254"/>
        </w:trPr>
        <w:tc>
          <w:tcPr>
            <w:tcW w:w="2205" w:type="dxa"/>
          </w:tcPr>
          <w:p w14:paraId="3F2720C6" w14:textId="77777777" w:rsidR="2BB6E3AD" w:rsidRPr="00016872" w:rsidRDefault="2BB6E3AD" w:rsidP="50385F0F">
            <w:pPr>
              <w:rPr>
                <w:rFonts w:ascii="Arial" w:eastAsia="Avenir Book" w:hAnsi="Arial" w:cs="Arial"/>
                <w:color w:val="000000" w:themeColor="text1"/>
                <w:lang w:val="en-US"/>
              </w:rPr>
            </w:pPr>
            <w:r w:rsidRPr="00016872">
              <w:rPr>
                <w:rFonts w:ascii="Arial" w:eastAsia="Avenir Book" w:hAnsi="Arial" w:cs="Arial"/>
                <w:lang w:val="en-US"/>
              </w:rPr>
              <w:t>Family Name</w:t>
            </w:r>
          </w:p>
        </w:tc>
        <w:tc>
          <w:tcPr>
            <w:tcW w:w="6289" w:type="dxa"/>
          </w:tcPr>
          <w:p w14:paraId="331F8327" w14:textId="561D9BE6" w:rsidR="2BB6E3AD" w:rsidRPr="00016872" w:rsidRDefault="00C10719" w:rsidP="50385F0F">
            <w:pPr>
              <w:rPr>
                <w:rFonts w:ascii="Arial" w:eastAsia="Avenir Book" w:hAnsi="Arial" w:cs="Arial"/>
                <w:color w:val="000000" w:themeColor="text1"/>
                <w:lang w:val="en-US"/>
              </w:rPr>
            </w:pPr>
            <w:proofErr w:type="spellStart"/>
            <w:r>
              <w:rPr>
                <w:rFonts w:ascii="Arial" w:eastAsia="Avenir Book" w:hAnsi="Arial" w:cs="Arial"/>
                <w:color w:val="000000" w:themeColor="text1"/>
                <w:lang w:val="en-US"/>
              </w:rPr>
              <w:t>Talanchuk</w:t>
            </w:r>
            <w:proofErr w:type="spellEnd"/>
          </w:p>
        </w:tc>
      </w:tr>
      <w:tr w:rsidR="2BB6E3AD" w:rsidRPr="00016872" w14:paraId="58DC2530" w14:textId="77777777" w:rsidTr="50385F0F">
        <w:trPr>
          <w:trHeight w:val="530"/>
        </w:trPr>
        <w:tc>
          <w:tcPr>
            <w:tcW w:w="2205" w:type="dxa"/>
          </w:tcPr>
          <w:p w14:paraId="7247559B" w14:textId="77777777" w:rsidR="2BB6E3AD" w:rsidRPr="00016872" w:rsidRDefault="2BB6E3AD" w:rsidP="50385F0F">
            <w:pPr>
              <w:rPr>
                <w:rFonts w:ascii="Arial" w:eastAsia="Avenir Book" w:hAnsi="Arial" w:cs="Arial"/>
                <w:color w:val="000000" w:themeColor="text1"/>
                <w:lang w:val="en-US"/>
              </w:rPr>
            </w:pPr>
            <w:r w:rsidRPr="00016872">
              <w:rPr>
                <w:rFonts w:ascii="Arial" w:eastAsia="Avenir Book" w:hAnsi="Arial" w:cs="Arial"/>
                <w:lang w:val="en-US"/>
              </w:rPr>
              <w:t>Department (if relevant)</w:t>
            </w:r>
          </w:p>
        </w:tc>
        <w:tc>
          <w:tcPr>
            <w:tcW w:w="6289" w:type="dxa"/>
          </w:tcPr>
          <w:p w14:paraId="1A4BC157" w14:textId="3C1C363F" w:rsidR="2BB6E3AD" w:rsidRPr="00016872" w:rsidRDefault="2BB6E3AD" w:rsidP="50385F0F">
            <w:pPr>
              <w:rPr>
                <w:rFonts w:ascii="Arial" w:eastAsia="Avenir Book" w:hAnsi="Arial" w:cs="Arial"/>
                <w:color w:val="000000" w:themeColor="text1"/>
                <w:lang w:val="en-US"/>
              </w:rPr>
            </w:pPr>
          </w:p>
        </w:tc>
      </w:tr>
      <w:tr w:rsidR="2BB6E3AD" w:rsidRPr="00016872" w14:paraId="507EB728" w14:textId="77777777" w:rsidTr="50385F0F">
        <w:trPr>
          <w:trHeight w:val="254"/>
        </w:trPr>
        <w:tc>
          <w:tcPr>
            <w:tcW w:w="2205" w:type="dxa"/>
          </w:tcPr>
          <w:p w14:paraId="0FE0F70B" w14:textId="77777777" w:rsidR="2BB6E3AD" w:rsidRPr="00016872" w:rsidRDefault="2BB6E3AD" w:rsidP="50385F0F">
            <w:pPr>
              <w:rPr>
                <w:rFonts w:ascii="Arial" w:eastAsia="Avenir Book" w:hAnsi="Arial" w:cs="Arial"/>
                <w:color w:val="000000" w:themeColor="text1"/>
                <w:lang w:val="en-US"/>
              </w:rPr>
            </w:pPr>
            <w:r w:rsidRPr="00016872">
              <w:rPr>
                <w:rFonts w:ascii="Arial" w:eastAsia="Avenir Book" w:hAnsi="Arial" w:cs="Arial"/>
                <w:lang w:val="en-US"/>
              </w:rPr>
              <w:t>Position</w:t>
            </w:r>
          </w:p>
        </w:tc>
        <w:tc>
          <w:tcPr>
            <w:tcW w:w="6289" w:type="dxa"/>
          </w:tcPr>
          <w:p w14:paraId="1C1593D8" w14:textId="2EDB707F" w:rsidR="2BB6E3AD" w:rsidRPr="00016872" w:rsidRDefault="00A671DC" w:rsidP="50385F0F">
            <w:pPr>
              <w:rPr>
                <w:rFonts w:ascii="Arial" w:eastAsia="Avenir Book" w:hAnsi="Arial" w:cs="Arial"/>
                <w:color w:val="000000" w:themeColor="text1"/>
                <w:lang w:val="en-US"/>
              </w:rPr>
            </w:pPr>
            <w:r>
              <w:rPr>
                <w:rFonts w:ascii="Arial" w:eastAsia="Avenir Book" w:hAnsi="Arial" w:cs="Arial"/>
                <w:color w:val="000000" w:themeColor="text1"/>
                <w:lang w:val="en-US"/>
              </w:rPr>
              <w:t>Preside</w:t>
            </w:r>
            <w:r w:rsidR="00C10719">
              <w:rPr>
                <w:rFonts w:ascii="Arial" w:eastAsia="Avenir Book" w:hAnsi="Arial" w:cs="Arial"/>
                <w:color w:val="000000" w:themeColor="text1"/>
                <w:lang w:val="en-US"/>
              </w:rPr>
              <w:t>nt</w:t>
            </w:r>
          </w:p>
        </w:tc>
      </w:tr>
      <w:tr w:rsidR="2BB6E3AD" w:rsidRPr="00016872" w14:paraId="7B97150E" w14:textId="77777777" w:rsidTr="50385F0F">
        <w:trPr>
          <w:trHeight w:val="254"/>
        </w:trPr>
        <w:tc>
          <w:tcPr>
            <w:tcW w:w="2205" w:type="dxa"/>
          </w:tcPr>
          <w:p w14:paraId="087C40DD" w14:textId="77777777" w:rsidR="2BB6E3AD" w:rsidRPr="00016872" w:rsidRDefault="2BB6E3AD" w:rsidP="50385F0F">
            <w:pPr>
              <w:rPr>
                <w:rFonts w:ascii="Arial" w:eastAsia="Avenir Book" w:hAnsi="Arial" w:cs="Arial"/>
                <w:color w:val="000000" w:themeColor="text1"/>
                <w:lang w:val="en-US"/>
              </w:rPr>
            </w:pPr>
            <w:r w:rsidRPr="00016872">
              <w:rPr>
                <w:rFonts w:ascii="Arial" w:eastAsia="Avenir Book" w:hAnsi="Arial" w:cs="Arial"/>
                <w:lang w:val="en-US"/>
              </w:rPr>
              <w:t>Email</w:t>
            </w:r>
          </w:p>
        </w:tc>
        <w:tc>
          <w:tcPr>
            <w:tcW w:w="6289" w:type="dxa"/>
          </w:tcPr>
          <w:p w14:paraId="7B3CFF86" w14:textId="7409E50D" w:rsidR="2BB6E3AD" w:rsidRPr="00016872" w:rsidRDefault="00C10719" w:rsidP="50385F0F">
            <w:pPr>
              <w:rPr>
                <w:rFonts w:ascii="Arial" w:eastAsia="Avenir Book" w:hAnsi="Arial" w:cs="Arial"/>
                <w:color w:val="000000" w:themeColor="text1"/>
                <w:lang w:val="en-US"/>
              </w:rPr>
            </w:pPr>
            <w:r w:rsidRPr="00C10719">
              <w:rPr>
                <w:rFonts w:ascii="Arial" w:eastAsia="Avenir Book" w:hAnsi="Arial" w:cs="Arial"/>
                <w:color w:val="000000" w:themeColor="text1"/>
                <w:lang w:val="en-US"/>
              </w:rPr>
              <w:t>talanchuk_pm@ukr.net</w:t>
            </w:r>
          </w:p>
        </w:tc>
      </w:tr>
      <w:tr w:rsidR="2BB6E3AD" w:rsidRPr="00016872" w14:paraId="60360142" w14:textId="77777777" w:rsidTr="50385F0F">
        <w:trPr>
          <w:trHeight w:val="254"/>
        </w:trPr>
        <w:tc>
          <w:tcPr>
            <w:tcW w:w="2205" w:type="dxa"/>
          </w:tcPr>
          <w:p w14:paraId="16624789" w14:textId="77777777" w:rsidR="2BB6E3AD" w:rsidRPr="00016872" w:rsidRDefault="2BB6E3AD" w:rsidP="50385F0F">
            <w:pPr>
              <w:rPr>
                <w:rFonts w:ascii="Arial" w:eastAsia="Avenir Book" w:hAnsi="Arial" w:cs="Arial"/>
                <w:color w:val="000000" w:themeColor="text1"/>
                <w:lang w:val="en-US"/>
              </w:rPr>
            </w:pPr>
            <w:r w:rsidRPr="00016872">
              <w:rPr>
                <w:rFonts w:ascii="Arial" w:eastAsia="Avenir Book" w:hAnsi="Arial" w:cs="Arial"/>
                <w:lang w:val="en-US"/>
              </w:rPr>
              <w:t>Telephone 1</w:t>
            </w:r>
          </w:p>
        </w:tc>
        <w:tc>
          <w:tcPr>
            <w:tcW w:w="6289" w:type="dxa"/>
          </w:tcPr>
          <w:p w14:paraId="7B33A440" w14:textId="3C193D95" w:rsidR="2BB6E3AD" w:rsidRPr="00016872" w:rsidRDefault="00C10719" w:rsidP="50385F0F">
            <w:pPr>
              <w:spacing w:before="80" w:after="80"/>
              <w:rPr>
                <w:rFonts w:ascii="Arial" w:eastAsia="Avenir Book" w:hAnsi="Arial" w:cs="Arial"/>
                <w:color w:val="000000" w:themeColor="text1"/>
                <w:lang w:val="en-US"/>
              </w:rPr>
            </w:pPr>
            <w:r>
              <w:rPr>
                <w:rFonts w:ascii="Arial" w:eastAsia="Avenir Book" w:hAnsi="Arial" w:cs="Arial"/>
                <w:color w:val="000000" w:themeColor="text1"/>
                <w:lang w:val="en-US"/>
              </w:rPr>
              <w:t>+380672092708</w:t>
            </w:r>
          </w:p>
        </w:tc>
      </w:tr>
      <w:tr w:rsidR="00CE68CC" w:rsidRPr="00016872" w14:paraId="1A787D5A" w14:textId="77777777" w:rsidTr="50385F0F">
        <w:trPr>
          <w:trHeight w:val="254"/>
        </w:trPr>
        <w:tc>
          <w:tcPr>
            <w:tcW w:w="2205" w:type="dxa"/>
          </w:tcPr>
          <w:p w14:paraId="74AFD73E" w14:textId="6EE04477" w:rsidR="00CE68CC" w:rsidRPr="00016872" w:rsidRDefault="00CE68CC" w:rsidP="50385F0F">
            <w:pPr>
              <w:rPr>
                <w:rFonts w:ascii="Arial" w:eastAsia="Avenir Book" w:hAnsi="Arial" w:cs="Arial"/>
                <w:lang w:val="en-US"/>
              </w:rPr>
            </w:pPr>
            <w:r w:rsidRPr="00016872">
              <w:rPr>
                <w:rFonts w:ascii="Arial" w:eastAsia="Avenir Book" w:hAnsi="Arial" w:cs="Arial"/>
                <w:lang w:val="en-US"/>
              </w:rPr>
              <w:t>PRIMARY CONTACT?</w:t>
            </w:r>
          </w:p>
        </w:tc>
        <w:tc>
          <w:tcPr>
            <w:tcW w:w="6289" w:type="dxa"/>
          </w:tcPr>
          <w:p w14:paraId="18E168A7" w14:textId="40A83DB8" w:rsidR="00CE68CC" w:rsidRPr="00016872" w:rsidRDefault="00A671DC" w:rsidP="50385F0F">
            <w:pPr>
              <w:spacing w:before="80" w:after="80"/>
              <w:rPr>
                <w:rFonts w:ascii="Arial" w:eastAsia="Avenir Book" w:hAnsi="Arial" w:cs="Arial"/>
                <w:color w:val="000000" w:themeColor="text1"/>
                <w:lang w:val="en-US"/>
              </w:rPr>
            </w:pPr>
            <w:r>
              <w:rPr>
                <w:rFonts w:ascii="Arial" w:eastAsia="Avenir Book" w:hAnsi="Arial" w:cs="Arial"/>
                <w:color w:val="000000" w:themeColor="text1"/>
                <w:lang w:val="en-US"/>
              </w:rPr>
              <w:t>Yes</w:t>
            </w:r>
          </w:p>
        </w:tc>
      </w:tr>
    </w:tbl>
    <w:p w14:paraId="1B8E2B11" w14:textId="77777777" w:rsidR="00016872" w:rsidRPr="00016872" w:rsidRDefault="00016872" w:rsidP="50385F0F">
      <w:pPr>
        <w:rPr>
          <w:rFonts w:ascii="Arial" w:eastAsia="Avenir Book" w:hAnsi="Arial" w:cs="Arial"/>
          <w:b/>
          <w:bCs/>
          <w:color w:val="000000" w:themeColor="text1"/>
          <w:lang w:val="en-US" w:eastAsia="es-ES"/>
        </w:rPr>
      </w:pPr>
    </w:p>
    <w:p w14:paraId="48B5CE6C" w14:textId="585A9661" w:rsidR="000B0BC5" w:rsidRPr="00016872" w:rsidRDefault="20DF0C13" w:rsidP="50385F0F">
      <w:pPr>
        <w:rPr>
          <w:rFonts w:ascii="Arial" w:eastAsia="Avenir Book" w:hAnsi="Arial" w:cs="Arial"/>
          <w:b/>
          <w:bCs/>
          <w:color w:val="000000" w:themeColor="text1"/>
          <w:lang w:val="en-US" w:eastAsia="es-ES"/>
        </w:rPr>
      </w:pPr>
      <w:r w:rsidRPr="00016872">
        <w:rPr>
          <w:rFonts w:ascii="Arial" w:eastAsia="Avenir Book" w:hAnsi="Arial" w:cs="Arial"/>
          <w:b/>
          <w:bCs/>
          <w:color w:val="000000" w:themeColor="text1"/>
          <w:lang w:val="en-US" w:eastAsia="es-ES"/>
        </w:rPr>
        <w:t>Contact person</w:t>
      </w:r>
    </w:p>
    <w:p w14:paraId="384DD348" w14:textId="77777777" w:rsidR="000B0BC5" w:rsidRPr="00016872" w:rsidRDefault="000B0BC5" w:rsidP="50385F0F">
      <w:pPr>
        <w:rPr>
          <w:rFonts w:ascii="Arial" w:eastAsia="Avenir Book" w:hAnsi="Arial" w:cs="Arial"/>
          <w:b/>
          <w:bCs/>
          <w:color w:val="000000" w:themeColor="text1"/>
          <w:lang w:val="en-US" w:eastAsia="es-ES"/>
        </w:rPr>
      </w:pPr>
    </w:p>
    <w:tbl>
      <w:tblPr>
        <w:tblStyle w:val="a3"/>
        <w:tblW w:w="0" w:type="auto"/>
        <w:tblLook w:val="04A0" w:firstRow="1" w:lastRow="0" w:firstColumn="1" w:lastColumn="0" w:noHBand="0" w:noVBand="1"/>
      </w:tblPr>
      <w:tblGrid>
        <w:gridCol w:w="2235"/>
        <w:gridCol w:w="6220"/>
      </w:tblGrid>
      <w:tr w:rsidR="2BB6E3AD" w:rsidRPr="00016872" w14:paraId="45DD99F7" w14:textId="77777777" w:rsidTr="50385F0F">
        <w:trPr>
          <w:trHeight w:val="254"/>
        </w:trPr>
        <w:tc>
          <w:tcPr>
            <w:tcW w:w="2235" w:type="dxa"/>
          </w:tcPr>
          <w:p w14:paraId="651D214D" w14:textId="77777777" w:rsidR="2BB6E3AD" w:rsidRPr="00016872" w:rsidRDefault="2BB6E3AD" w:rsidP="50385F0F">
            <w:pPr>
              <w:rPr>
                <w:rFonts w:ascii="Arial" w:eastAsia="Avenir Book" w:hAnsi="Arial" w:cs="Arial"/>
                <w:color w:val="000000" w:themeColor="text1"/>
                <w:lang w:val="en-US"/>
              </w:rPr>
            </w:pPr>
            <w:r w:rsidRPr="00016872">
              <w:rPr>
                <w:rFonts w:ascii="Arial" w:eastAsia="Avenir Book" w:hAnsi="Arial" w:cs="Arial"/>
                <w:lang w:val="en-US"/>
              </w:rPr>
              <w:t>Title</w:t>
            </w:r>
          </w:p>
        </w:tc>
        <w:tc>
          <w:tcPr>
            <w:tcW w:w="6220" w:type="dxa"/>
          </w:tcPr>
          <w:p w14:paraId="7616C284" w14:textId="6D9FB4DA" w:rsidR="2BB6E3AD" w:rsidRPr="00016872" w:rsidRDefault="00CB47B7" w:rsidP="50385F0F">
            <w:pPr>
              <w:rPr>
                <w:rFonts w:ascii="Arial" w:eastAsia="Avenir Book" w:hAnsi="Arial" w:cs="Arial"/>
                <w:color w:val="000000" w:themeColor="text1"/>
                <w:lang w:val="en-US"/>
              </w:rPr>
            </w:pPr>
            <w:r>
              <w:rPr>
                <w:rFonts w:ascii="Arial" w:eastAsia="Avenir Book" w:hAnsi="Arial" w:cs="Arial"/>
                <w:color w:val="000000" w:themeColor="text1"/>
                <w:lang w:val="en-US"/>
              </w:rPr>
              <w:t>Dr. Prof.</w:t>
            </w:r>
          </w:p>
        </w:tc>
      </w:tr>
      <w:tr w:rsidR="2BB6E3AD" w:rsidRPr="00016872" w14:paraId="4CE70183" w14:textId="77777777" w:rsidTr="50385F0F">
        <w:trPr>
          <w:trHeight w:val="254"/>
        </w:trPr>
        <w:tc>
          <w:tcPr>
            <w:tcW w:w="2235" w:type="dxa"/>
          </w:tcPr>
          <w:p w14:paraId="0E784E5B" w14:textId="77777777" w:rsidR="2BB6E3AD" w:rsidRPr="00016872" w:rsidRDefault="2BB6E3AD" w:rsidP="50385F0F">
            <w:pPr>
              <w:rPr>
                <w:rFonts w:ascii="Arial" w:eastAsia="Avenir Book" w:hAnsi="Arial" w:cs="Arial"/>
                <w:color w:val="000000" w:themeColor="text1"/>
                <w:lang w:val="en-US"/>
              </w:rPr>
            </w:pPr>
            <w:r w:rsidRPr="00016872">
              <w:rPr>
                <w:rFonts w:ascii="Arial" w:eastAsia="Avenir Book" w:hAnsi="Arial" w:cs="Arial"/>
                <w:lang w:val="en-US"/>
              </w:rPr>
              <w:t>Gender</w:t>
            </w:r>
          </w:p>
        </w:tc>
        <w:tc>
          <w:tcPr>
            <w:tcW w:w="6220" w:type="dxa"/>
          </w:tcPr>
          <w:p w14:paraId="6E153EFE" w14:textId="519CA12B" w:rsidR="2BB6E3AD" w:rsidRPr="00016872" w:rsidRDefault="00CB47B7" w:rsidP="50385F0F">
            <w:pPr>
              <w:spacing w:before="80" w:after="80" w:line="259" w:lineRule="auto"/>
              <w:rPr>
                <w:rFonts w:ascii="Arial" w:eastAsia="Avenir Book" w:hAnsi="Arial" w:cs="Arial"/>
                <w:color w:val="000000" w:themeColor="text1"/>
                <w:lang w:val="en-US"/>
              </w:rPr>
            </w:pPr>
            <w:r>
              <w:rPr>
                <w:rFonts w:ascii="Arial" w:eastAsia="Avenir Book" w:hAnsi="Arial" w:cs="Arial"/>
                <w:color w:val="000000" w:themeColor="text1"/>
                <w:lang w:val="en-US"/>
              </w:rPr>
              <w:t>Female</w:t>
            </w:r>
          </w:p>
        </w:tc>
      </w:tr>
      <w:tr w:rsidR="2BB6E3AD" w:rsidRPr="00016872" w14:paraId="0088B48E" w14:textId="77777777" w:rsidTr="50385F0F">
        <w:trPr>
          <w:trHeight w:val="254"/>
        </w:trPr>
        <w:tc>
          <w:tcPr>
            <w:tcW w:w="2235" w:type="dxa"/>
          </w:tcPr>
          <w:p w14:paraId="0FC1A1FF" w14:textId="77777777" w:rsidR="2BB6E3AD" w:rsidRPr="00016872" w:rsidRDefault="2BB6E3AD" w:rsidP="50385F0F">
            <w:pPr>
              <w:rPr>
                <w:rFonts w:ascii="Arial" w:eastAsia="Avenir Book" w:hAnsi="Arial" w:cs="Arial"/>
                <w:color w:val="000000" w:themeColor="text1"/>
                <w:lang w:val="en-US"/>
              </w:rPr>
            </w:pPr>
            <w:r w:rsidRPr="00016872">
              <w:rPr>
                <w:rFonts w:ascii="Arial" w:eastAsia="Avenir Book" w:hAnsi="Arial" w:cs="Arial"/>
                <w:lang w:val="en-US"/>
              </w:rPr>
              <w:lastRenderedPageBreak/>
              <w:t>First Name</w:t>
            </w:r>
          </w:p>
        </w:tc>
        <w:tc>
          <w:tcPr>
            <w:tcW w:w="6220" w:type="dxa"/>
          </w:tcPr>
          <w:p w14:paraId="4CDBC10C" w14:textId="485E4BE9" w:rsidR="2BB6E3AD" w:rsidRPr="00016872" w:rsidRDefault="00CB47B7" w:rsidP="50385F0F">
            <w:pPr>
              <w:spacing w:before="80" w:after="80"/>
              <w:rPr>
                <w:rFonts w:ascii="Arial" w:eastAsia="Avenir Book" w:hAnsi="Arial" w:cs="Arial"/>
                <w:color w:val="000000" w:themeColor="text1"/>
                <w:lang w:val="en-US"/>
              </w:rPr>
            </w:pPr>
            <w:r>
              <w:rPr>
                <w:rFonts w:ascii="Arial" w:eastAsia="Avenir Book" w:hAnsi="Arial" w:cs="Arial"/>
                <w:color w:val="000000" w:themeColor="text1"/>
                <w:lang w:val="en-US"/>
              </w:rPr>
              <w:t>Hanna</w:t>
            </w:r>
          </w:p>
        </w:tc>
      </w:tr>
      <w:tr w:rsidR="2BB6E3AD" w:rsidRPr="00016872" w14:paraId="16891536" w14:textId="77777777" w:rsidTr="50385F0F">
        <w:trPr>
          <w:trHeight w:val="254"/>
        </w:trPr>
        <w:tc>
          <w:tcPr>
            <w:tcW w:w="2235" w:type="dxa"/>
          </w:tcPr>
          <w:p w14:paraId="1A997436" w14:textId="77777777" w:rsidR="2BB6E3AD" w:rsidRPr="00016872" w:rsidRDefault="2BB6E3AD" w:rsidP="50385F0F">
            <w:pPr>
              <w:rPr>
                <w:rFonts w:ascii="Arial" w:eastAsia="Avenir Book" w:hAnsi="Arial" w:cs="Arial"/>
                <w:color w:val="000000" w:themeColor="text1"/>
                <w:lang w:val="en-US"/>
              </w:rPr>
            </w:pPr>
            <w:r w:rsidRPr="00016872">
              <w:rPr>
                <w:rFonts w:ascii="Arial" w:eastAsia="Avenir Book" w:hAnsi="Arial" w:cs="Arial"/>
                <w:lang w:val="en-US"/>
              </w:rPr>
              <w:t>Family Name</w:t>
            </w:r>
          </w:p>
        </w:tc>
        <w:tc>
          <w:tcPr>
            <w:tcW w:w="6220" w:type="dxa"/>
          </w:tcPr>
          <w:p w14:paraId="39DEF66E" w14:textId="319B592D" w:rsidR="2BB6E3AD" w:rsidRPr="00016872" w:rsidRDefault="00CB47B7" w:rsidP="50385F0F">
            <w:pPr>
              <w:spacing w:before="80" w:after="80"/>
              <w:rPr>
                <w:rFonts w:ascii="Arial" w:eastAsia="Avenir Book" w:hAnsi="Arial" w:cs="Arial"/>
                <w:color w:val="000000" w:themeColor="text1"/>
                <w:lang w:val="en-US"/>
              </w:rPr>
            </w:pPr>
            <w:proofErr w:type="spellStart"/>
            <w:r>
              <w:rPr>
                <w:rFonts w:ascii="Arial" w:eastAsia="Avenir Book" w:hAnsi="Arial" w:cs="Arial"/>
                <w:color w:val="000000" w:themeColor="text1"/>
                <w:lang w:val="en-US"/>
              </w:rPr>
              <w:t>Davydenko</w:t>
            </w:r>
            <w:proofErr w:type="spellEnd"/>
          </w:p>
        </w:tc>
      </w:tr>
      <w:tr w:rsidR="2BB6E3AD" w:rsidRPr="00016872" w14:paraId="67181EE7" w14:textId="77777777" w:rsidTr="50385F0F">
        <w:trPr>
          <w:trHeight w:val="530"/>
        </w:trPr>
        <w:tc>
          <w:tcPr>
            <w:tcW w:w="2235" w:type="dxa"/>
          </w:tcPr>
          <w:p w14:paraId="5685271B" w14:textId="77777777" w:rsidR="2BB6E3AD" w:rsidRPr="00016872" w:rsidRDefault="2BB6E3AD" w:rsidP="50385F0F">
            <w:pPr>
              <w:rPr>
                <w:rFonts w:ascii="Arial" w:eastAsia="Avenir Book" w:hAnsi="Arial" w:cs="Arial"/>
                <w:color w:val="000000" w:themeColor="text1"/>
                <w:lang w:val="en-US"/>
              </w:rPr>
            </w:pPr>
            <w:r w:rsidRPr="00016872">
              <w:rPr>
                <w:rFonts w:ascii="Arial" w:eastAsia="Avenir Book" w:hAnsi="Arial" w:cs="Arial"/>
                <w:lang w:val="en-US"/>
              </w:rPr>
              <w:t>Department (if relevant)</w:t>
            </w:r>
          </w:p>
        </w:tc>
        <w:tc>
          <w:tcPr>
            <w:tcW w:w="6220" w:type="dxa"/>
          </w:tcPr>
          <w:p w14:paraId="269AF13F" w14:textId="180A3DF1" w:rsidR="2BB6E3AD" w:rsidRPr="00016872" w:rsidRDefault="2BB6E3AD" w:rsidP="50385F0F">
            <w:pPr>
              <w:rPr>
                <w:rFonts w:ascii="Arial" w:eastAsia="Avenir Book" w:hAnsi="Arial" w:cs="Arial"/>
                <w:color w:val="000000" w:themeColor="text1"/>
                <w:lang w:val="en-US"/>
              </w:rPr>
            </w:pPr>
          </w:p>
        </w:tc>
      </w:tr>
      <w:tr w:rsidR="2BB6E3AD" w:rsidRPr="00016872" w14:paraId="3662AD90" w14:textId="77777777" w:rsidTr="50385F0F">
        <w:trPr>
          <w:trHeight w:val="300"/>
        </w:trPr>
        <w:tc>
          <w:tcPr>
            <w:tcW w:w="2235" w:type="dxa"/>
          </w:tcPr>
          <w:p w14:paraId="00826395" w14:textId="77777777" w:rsidR="2BB6E3AD" w:rsidRPr="00016872" w:rsidRDefault="2BB6E3AD" w:rsidP="50385F0F">
            <w:pPr>
              <w:rPr>
                <w:rFonts w:ascii="Arial" w:eastAsia="Avenir Book" w:hAnsi="Arial" w:cs="Arial"/>
                <w:color w:val="000000" w:themeColor="text1"/>
                <w:lang w:val="en-US"/>
              </w:rPr>
            </w:pPr>
            <w:r w:rsidRPr="00016872">
              <w:rPr>
                <w:rFonts w:ascii="Arial" w:eastAsia="Avenir Book" w:hAnsi="Arial" w:cs="Arial"/>
                <w:lang w:val="en-US"/>
              </w:rPr>
              <w:t>Position</w:t>
            </w:r>
          </w:p>
        </w:tc>
        <w:tc>
          <w:tcPr>
            <w:tcW w:w="6220" w:type="dxa"/>
          </w:tcPr>
          <w:p w14:paraId="4A1165CC" w14:textId="7A875E8D" w:rsidR="2BB6E3AD" w:rsidRPr="00016872" w:rsidRDefault="0038556E" w:rsidP="50385F0F">
            <w:pPr>
              <w:rPr>
                <w:rFonts w:ascii="Arial" w:eastAsia="Avenir Book" w:hAnsi="Arial" w:cs="Arial"/>
                <w:color w:val="000000" w:themeColor="text1"/>
                <w:lang w:val="en-GB"/>
              </w:rPr>
            </w:pPr>
            <w:r>
              <w:rPr>
                <w:rFonts w:ascii="Arial" w:eastAsia="Avenir Book" w:hAnsi="Arial" w:cs="Arial"/>
                <w:color w:val="000000" w:themeColor="text1"/>
                <w:lang w:val="en-GB"/>
              </w:rPr>
              <w:t>Vice-Rector for Science and International Relations</w:t>
            </w:r>
          </w:p>
        </w:tc>
      </w:tr>
      <w:tr w:rsidR="2BB6E3AD" w:rsidRPr="00016872" w14:paraId="79ACBFEE" w14:textId="77777777" w:rsidTr="50385F0F">
        <w:trPr>
          <w:trHeight w:val="254"/>
        </w:trPr>
        <w:tc>
          <w:tcPr>
            <w:tcW w:w="2235" w:type="dxa"/>
          </w:tcPr>
          <w:p w14:paraId="37F15347" w14:textId="77777777" w:rsidR="2BB6E3AD" w:rsidRPr="00016872" w:rsidRDefault="2BB6E3AD" w:rsidP="50385F0F">
            <w:pPr>
              <w:rPr>
                <w:rFonts w:ascii="Arial" w:eastAsia="Avenir Book" w:hAnsi="Arial" w:cs="Arial"/>
                <w:color w:val="000000" w:themeColor="text1"/>
                <w:lang w:val="en-US"/>
              </w:rPr>
            </w:pPr>
            <w:r w:rsidRPr="00016872">
              <w:rPr>
                <w:rFonts w:ascii="Arial" w:eastAsia="Avenir Book" w:hAnsi="Arial" w:cs="Arial"/>
                <w:lang w:val="en-US"/>
              </w:rPr>
              <w:t>Email</w:t>
            </w:r>
          </w:p>
        </w:tc>
        <w:tc>
          <w:tcPr>
            <w:tcW w:w="6220" w:type="dxa"/>
          </w:tcPr>
          <w:p w14:paraId="2C6B9054" w14:textId="0AE262AF" w:rsidR="2BB6E3AD" w:rsidRPr="00016872" w:rsidRDefault="00A671DC" w:rsidP="50385F0F">
            <w:pPr>
              <w:spacing w:before="80" w:after="80"/>
              <w:rPr>
                <w:rFonts w:ascii="Arial" w:eastAsia="Avenir Book" w:hAnsi="Arial" w:cs="Arial"/>
                <w:color w:val="000000" w:themeColor="text1"/>
                <w:lang w:val="en-US"/>
              </w:rPr>
            </w:pPr>
            <w:r w:rsidRPr="00A671DC">
              <w:rPr>
                <w:rFonts w:ascii="Arial" w:eastAsia="Avenir Book" w:hAnsi="Arial" w:cs="Arial"/>
                <w:color w:val="000000" w:themeColor="text1"/>
                <w:lang w:val="en-US"/>
              </w:rPr>
              <w:t>ganna.davydenko@uu.ua</w:t>
            </w:r>
          </w:p>
        </w:tc>
      </w:tr>
      <w:tr w:rsidR="2BB6E3AD" w:rsidRPr="00016872" w14:paraId="28A03E77" w14:textId="77777777" w:rsidTr="50385F0F">
        <w:trPr>
          <w:trHeight w:val="254"/>
        </w:trPr>
        <w:tc>
          <w:tcPr>
            <w:tcW w:w="2235" w:type="dxa"/>
          </w:tcPr>
          <w:p w14:paraId="067F6635" w14:textId="77777777" w:rsidR="2BB6E3AD" w:rsidRPr="00016872" w:rsidRDefault="2BB6E3AD" w:rsidP="50385F0F">
            <w:pPr>
              <w:rPr>
                <w:rFonts w:ascii="Arial" w:eastAsia="Avenir Book" w:hAnsi="Arial" w:cs="Arial"/>
                <w:color w:val="000000" w:themeColor="text1"/>
                <w:lang w:val="en-US"/>
              </w:rPr>
            </w:pPr>
            <w:r w:rsidRPr="00016872">
              <w:rPr>
                <w:rFonts w:ascii="Arial" w:eastAsia="Avenir Book" w:hAnsi="Arial" w:cs="Arial"/>
                <w:lang w:val="en-US"/>
              </w:rPr>
              <w:t>Telephone 1</w:t>
            </w:r>
          </w:p>
        </w:tc>
        <w:tc>
          <w:tcPr>
            <w:tcW w:w="6220" w:type="dxa"/>
          </w:tcPr>
          <w:p w14:paraId="085BFF80" w14:textId="03E6D1BD" w:rsidR="2BB6E3AD" w:rsidRPr="00016872" w:rsidRDefault="00A671DC" w:rsidP="50385F0F">
            <w:pPr>
              <w:spacing w:before="80" w:after="80"/>
              <w:rPr>
                <w:rFonts w:ascii="Arial" w:eastAsia="Avenir Book" w:hAnsi="Arial" w:cs="Arial"/>
                <w:color w:val="000000" w:themeColor="text1"/>
                <w:lang w:val="en-US"/>
              </w:rPr>
            </w:pPr>
            <w:r>
              <w:rPr>
                <w:rFonts w:ascii="Arial" w:eastAsia="Avenir Book" w:hAnsi="Arial" w:cs="Arial"/>
                <w:color w:val="000000" w:themeColor="text1"/>
                <w:lang w:val="en-US"/>
              </w:rPr>
              <w:t>+380979677256</w:t>
            </w:r>
          </w:p>
        </w:tc>
      </w:tr>
    </w:tbl>
    <w:p w14:paraId="5C704651" w14:textId="228E6723" w:rsidR="000B0BC5" w:rsidRPr="00016872" w:rsidRDefault="000B0BC5" w:rsidP="50385F0F">
      <w:pPr>
        <w:rPr>
          <w:rFonts w:ascii="Arial" w:eastAsia="Avenir Book" w:hAnsi="Arial" w:cs="Arial"/>
          <w:b/>
          <w:bCs/>
          <w:color w:val="000000" w:themeColor="text1"/>
          <w:lang w:val="en-US" w:eastAsia="es-ES"/>
        </w:rPr>
      </w:pPr>
    </w:p>
    <w:sectPr w:rsidR="000B0BC5" w:rsidRPr="00016872" w:rsidSect="00B72283">
      <w:headerReference w:type="default" r:id="rId80"/>
      <w:footerReference w:type="default" r:id="rId81"/>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14594" w14:textId="77777777" w:rsidR="00F13BDA" w:rsidRDefault="00F13BDA" w:rsidP="00825880">
      <w:r>
        <w:separator/>
      </w:r>
    </w:p>
  </w:endnote>
  <w:endnote w:type="continuationSeparator" w:id="0">
    <w:p w14:paraId="09A5DCDF" w14:textId="77777777" w:rsidR="00F13BDA" w:rsidRDefault="00F13BDA" w:rsidP="00825880">
      <w:r>
        <w:continuationSeparator/>
      </w:r>
    </w:p>
  </w:endnote>
  <w:endnote w:type="continuationNotice" w:id="1">
    <w:p w14:paraId="7E72E9A6" w14:textId="77777777" w:rsidR="00F13BDA" w:rsidRDefault="00F13B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venir Book">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959665"/>
      <w:docPartObj>
        <w:docPartGallery w:val="Page Numbers (Bottom of Page)"/>
        <w:docPartUnique/>
      </w:docPartObj>
    </w:sdtPr>
    <w:sdtEndPr/>
    <w:sdtContent>
      <w:p w14:paraId="3642D0C2" w14:textId="2DE20BFA" w:rsidR="003E4ABC" w:rsidRDefault="003E4ABC">
        <w:pPr>
          <w:pStyle w:val="a6"/>
          <w:jc w:val="right"/>
        </w:pPr>
        <w:r>
          <w:fldChar w:fldCharType="begin"/>
        </w:r>
        <w:r>
          <w:instrText>PAGE   \* MERGEFORMAT</w:instrText>
        </w:r>
        <w:r>
          <w:fldChar w:fldCharType="separate"/>
        </w:r>
        <w:r w:rsidR="00A91A80" w:rsidRPr="00A91A80">
          <w:rPr>
            <w:noProof/>
            <w:lang w:val="tr-TR"/>
          </w:rPr>
          <w:t>12</w:t>
        </w:r>
        <w:r>
          <w:fldChar w:fldCharType="end"/>
        </w:r>
      </w:p>
    </w:sdtContent>
  </w:sdt>
  <w:p w14:paraId="2437437D" w14:textId="77777777" w:rsidR="003E4ABC" w:rsidRDefault="003E4ABC">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4DF49" w14:textId="77777777" w:rsidR="00F13BDA" w:rsidRDefault="00F13BDA" w:rsidP="00825880">
      <w:r>
        <w:separator/>
      </w:r>
    </w:p>
  </w:footnote>
  <w:footnote w:type="continuationSeparator" w:id="0">
    <w:p w14:paraId="0C4FC452" w14:textId="77777777" w:rsidR="00F13BDA" w:rsidRDefault="00F13BDA" w:rsidP="00825880">
      <w:r>
        <w:continuationSeparator/>
      </w:r>
    </w:p>
  </w:footnote>
  <w:footnote w:type="continuationNotice" w:id="1">
    <w:p w14:paraId="72615722" w14:textId="77777777" w:rsidR="00F13BDA" w:rsidRDefault="00F13BDA"/>
  </w:footnote>
  <w:footnote w:id="2">
    <w:p w14:paraId="39DD97D6" w14:textId="77777777" w:rsidR="003E4ABC" w:rsidRPr="00330F74" w:rsidRDefault="003E4ABC">
      <w:pPr>
        <w:pStyle w:val="af3"/>
        <w:rPr>
          <w:sz w:val="18"/>
          <w:szCs w:val="18"/>
          <w:lang w:val="en-US"/>
        </w:rPr>
      </w:pPr>
      <w:r>
        <w:rPr>
          <w:rStyle w:val="af5"/>
        </w:rPr>
        <w:footnoteRef/>
      </w:r>
      <w:r w:rsidRPr="00330F74">
        <w:rPr>
          <w:lang w:val="en-US"/>
        </w:rPr>
        <w:t xml:space="preserve"> </w:t>
      </w:r>
    </w:p>
    <w:tbl>
      <w:tblPr>
        <w:tblStyle w:val="a3"/>
        <w:tblW w:w="0" w:type="auto"/>
        <w:tblLook w:val="04A0" w:firstRow="1" w:lastRow="0" w:firstColumn="1" w:lastColumn="0" w:noHBand="0" w:noVBand="1"/>
      </w:tblPr>
      <w:tblGrid>
        <w:gridCol w:w="4244"/>
        <w:gridCol w:w="4244"/>
      </w:tblGrid>
      <w:tr w:rsidR="003E4ABC" w14:paraId="2EB76D8F" w14:textId="77777777" w:rsidTr="00656B21">
        <w:tc>
          <w:tcPr>
            <w:tcW w:w="4244" w:type="dxa"/>
          </w:tcPr>
          <w:p w14:paraId="2505DE8B" w14:textId="5F32EF71" w:rsidR="003E4ABC" w:rsidRPr="000B0BC5" w:rsidRDefault="003E4ABC" w:rsidP="00656B21">
            <w:pPr>
              <w:pStyle w:val="af3"/>
              <w:rPr>
                <w:sz w:val="14"/>
                <w:szCs w:val="14"/>
                <w:lang w:val="en-US"/>
              </w:rPr>
            </w:pPr>
            <w:r w:rsidRPr="000B0BC5">
              <w:rPr>
                <w:sz w:val="14"/>
                <w:szCs w:val="14"/>
                <w:lang w:val="en-US"/>
              </w:rPr>
              <w:t>Accreditation, certification, or qualification body</w:t>
            </w:r>
          </w:p>
          <w:p w14:paraId="6D3731B7" w14:textId="77777777" w:rsidR="003E4ABC" w:rsidRPr="000B0BC5" w:rsidRDefault="003E4ABC" w:rsidP="00656B21">
            <w:pPr>
              <w:pStyle w:val="af3"/>
              <w:rPr>
                <w:sz w:val="14"/>
                <w:szCs w:val="14"/>
                <w:lang w:val="en-US"/>
              </w:rPr>
            </w:pPr>
            <w:r w:rsidRPr="000B0BC5">
              <w:rPr>
                <w:sz w:val="14"/>
                <w:szCs w:val="14"/>
                <w:lang w:val="en-US"/>
              </w:rPr>
              <w:t>Counselling body</w:t>
            </w:r>
          </w:p>
          <w:p w14:paraId="797B34A9" w14:textId="77777777" w:rsidR="003E4ABC" w:rsidRPr="000B0BC5" w:rsidRDefault="003E4ABC" w:rsidP="00656B21">
            <w:pPr>
              <w:pStyle w:val="af3"/>
              <w:rPr>
                <w:sz w:val="14"/>
                <w:szCs w:val="14"/>
                <w:lang w:val="en-US"/>
              </w:rPr>
            </w:pPr>
            <w:r w:rsidRPr="000B0BC5">
              <w:rPr>
                <w:sz w:val="14"/>
                <w:szCs w:val="14"/>
                <w:lang w:val="en-US"/>
              </w:rPr>
              <w:t>European grouping or territorial cooperation</w:t>
            </w:r>
          </w:p>
          <w:p w14:paraId="06A028EA" w14:textId="77777777" w:rsidR="003E4ABC" w:rsidRPr="000B0BC5" w:rsidRDefault="003E4ABC" w:rsidP="00656B21">
            <w:pPr>
              <w:pStyle w:val="af3"/>
              <w:rPr>
                <w:sz w:val="14"/>
                <w:szCs w:val="14"/>
                <w:lang w:val="en-US"/>
              </w:rPr>
            </w:pPr>
            <w:r w:rsidRPr="000B0BC5">
              <w:rPr>
                <w:sz w:val="14"/>
                <w:szCs w:val="14"/>
                <w:lang w:val="en-US"/>
              </w:rPr>
              <w:t>European or international public body</w:t>
            </w:r>
          </w:p>
          <w:p w14:paraId="494E53AD" w14:textId="77777777" w:rsidR="003E4ABC" w:rsidRPr="000B0BC5" w:rsidRDefault="003E4ABC" w:rsidP="00656B21">
            <w:pPr>
              <w:pStyle w:val="af3"/>
              <w:rPr>
                <w:sz w:val="14"/>
                <w:szCs w:val="14"/>
                <w:lang w:val="en-US"/>
              </w:rPr>
            </w:pPr>
            <w:r w:rsidRPr="000B0BC5">
              <w:rPr>
                <w:sz w:val="14"/>
                <w:szCs w:val="14"/>
                <w:lang w:val="en-US"/>
              </w:rPr>
              <w:t>Foundation</w:t>
            </w:r>
          </w:p>
          <w:p w14:paraId="5CECF64D" w14:textId="77777777" w:rsidR="003E4ABC" w:rsidRPr="000B0BC5" w:rsidRDefault="003E4ABC" w:rsidP="00656B21">
            <w:pPr>
              <w:pStyle w:val="af3"/>
              <w:rPr>
                <w:sz w:val="14"/>
                <w:szCs w:val="14"/>
                <w:lang w:val="en-US"/>
              </w:rPr>
            </w:pPr>
            <w:r w:rsidRPr="000B0BC5">
              <w:rPr>
                <w:sz w:val="14"/>
                <w:szCs w:val="14"/>
                <w:lang w:val="en-US"/>
              </w:rPr>
              <w:t>Group of young people</w:t>
            </w:r>
          </w:p>
          <w:p w14:paraId="09B1DBBE" w14:textId="77777777" w:rsidR="003E4ABC" w:rsidRPr="000B0BC5" w:rsidRDefault="003E4ABC" w:rsidP="00656B21">
            <w:pPr>
              <w:pStyle w:val="af3"/>
              <w:rPr>
                <w:sz w:val="14"/>
                <w:szCs w:val="14"/>
                <w:lang w:val="en-US"/>
              </w:rPr>
            </w:pPr>
            <w:r w:rsidRPr="000B0BC5">
              <w:rPr>
                <w:sz w:val="14"/>
                <w:szCs w:val="14"/>
                <w:lang w:val="en-US"/>
              </w:rPr>
              <w:t>Higher education institution (tertiary level)</w:t>
            </w:r>
          </w:p>
          <w:p w14:paraId="0747AD7E" w14:textId="77777777" w:rsidR="003E4ABC" w:rsidRPr="000B0BC5" w:rsidRDefault="003E4ABC" w:rsidP="00656B21">
            <w:pPr>
              <w:pStyle w:val="af3"/>
              <w:rPr>
                <w:sz w:val="14"/>
                <w:szCs w:val="14"/>
                <w:lang w:val="en-US"/>
              </w:rPr>
            </w:pPr>
            <w:r w:rsidRPr="000B0BC5">
              <w:rPr>
                <w:sz w:val="14"/>
                <w:szCs w:val="14"/>
                <w:lang w:val="en-US"/>
              </w:rPr>
              <w:t>Large enterprise</w:t>
            </w:r>
          </w:p>
          <w:p w14:paraId="63D7675B" w14:textId="77777777" w:rsidR="003E4ABC" w:rsidRPr="000B0BC5" w:rsidRDefault="003E4ABC" w:rsidP="00656B21">
            <w:pPr>
              <w:pStyle w:val="af3"/>
              <w:rPr>
                <w:sz w:val="14"/>
                <w:szCs w:val="14"/>
                <w:lang w:val="en-US"/>
              </w:rPr>
            </w:pPr>
            <w:r w:rsidRPr="000B0BC5">
              <w:rPr>
                <w:sz w:val="14"/>
                <w:szCs w:val="14"/>
                <w:lang w:val="en-US"/>
              </w:rPr>
              <w:t>Local public body</w:t>
            </w:r>
          </w:p>
          <w:p w14:paraId="59A4EAD2" w14:textId="013BBE4A" w:rsidR="003E4ABC" w:rsidRPr="000B0BC5" w:rsidRDefault="003E4ABC" w:rsidP="00656B21">
            <w:pPr>
              <w:pStyle w:val="af3"/>
              <w:rPr>
                <w:sz w:val="14"/>
                <w:szCs w:val="14"/>
                <w:lang w:val="en-US"/>
              </w:rPr>
            </w:pPr>
            <w:r w:rsidRPr="000B0BC5">
              <w:rPr>
                <w:sz w:val="14"/>
                <w:szCs w:val="14"/>
                <w:lang w:val="en-US"/>
              </w:rPr>
              <w:t xml:space="preserve">National public body </w:t>
            </w:r>
          </w:p>
          <w:p w14:paraId="26D14F2F" w14:textId="77777777" w:rsidR="003E4ABC" w:rsidRPr="000B0BC5" w:rsidRDefault="003E4ABC" w:rsidP="00656B21">
            <w:pPr>
              <w:pStyle w:val="af3"/>
              <w:rPr>
                <w:sz w:val="14"/>
                <w:szCs w:val="14"/>
                <w:lang w:val="en-US"/>
              </w:rPr>
            </w:pPr>
            <w:r w:rsidRPr="000B0BC5">
              <w:rPr>
                <w:sz w:val="14"/>
                <w:szCs w:val="14"/>
                <w:lang w:val="en-US"/>
              </w:rPr>
              <w:t>National Youth council</w:t>
            </w:r>
          </w:p>
          <w:p w14:paraId="46D79032" w14:textId="506A8546" w:rsidR="003E4ABC" w:rsidRPr="000B0BC5" w:rsidRDefault="003E4ABC" w:rsidP="00656B21">
            <w:pPr>
              <w:pStyle w:val="af3"/>
              <w:rPr>
                <w:sz w:val="14"/>
                <w:szCs w:val="14"/>
                <w:lang w:val="en-US"/>
              </w:rPr>
            </w:pPr>
            <w:r w:rsidRPr="000B0BC5">
              <w:rPr>
                <w:sz w:val="14"/>
                <w:szCs w:val="14"/>
                <w:lang w:val="en-US"/>
              </w:rPr>
              <w:t>Non-governmental organization / association</w:t>
            </w:r>
          </w:p>
          <w:p w14:paraId="56C3AB00" w14:textId="5A801C05" w:rsidR="003E4ABC" w:rsidRPr="000B0BC5" w:rsidRDefault="003E4ABC" w:rsidP="00656B21">
            <w:pPr>
              <w:pStyle w:val="af3"/>
              <w:rPr>
                <w:sz w:val="14"/>
                <w:szCs w:val="14"/>
                <w:lang w:val="en-US"/>
              </w:rPr>
            </w:pPr>
            <w:r w:rsidRPr="000B0BC5">
              <w:rPr>
                <w:sz w:val="14"/>
                <w:szCs w:val="14"/>
                <w:lang w:val="en-US"/>
              </w:rPr>
              <w:t>Organization or association representing (parts of) the sports sector</w:t>
            </w:r>
          </w:p>
          <w:p w14:paraId="7F447F34" w14:textId="77777777" w:rsidR="003E4ABC" w:rsidRPr="000B0BC5" w:rsidRDefault="003E4ABC" w:rsidP="00656B21">
            <w:pPr>
              <w:pStyle w:val="af3"/>
              <w:rPr>
                <w:sz w:val="14"/>
                <w:szCs w:val="14"/>
                <w:lang w:val="en-US"/>
              </w:rPr>
            </w:pPr>
            <w:r w:rsidRPr="000B0BC5">
              <w:rPr>
                <w:sz w:val="14"/>
                <w:szCs w:val="14"/>
                <w:lang w:val="en-US"/>
              </w:rPr>
              <w:t>Public service provider</w:t>
            </w:r>
          </w:p>
          <w:p w14:paraId="01D0E2DC" w14:textId="77777777" w:rsidR="003E4ABC" w:rsidRPr="000B0BC5" w:rsidRDefault="003E4ABC" w:rsidP="00656B21">
            <w:pPr>
              <w:pStyle w:val="af3"/>
              <w:rPr>
                <w:sz w:val="14"/>
                <w:szCs w:val="14"/>
                <w:lang w:val="en-US"/>
              </w:rPr>
            </w:pPr>
            <w:r w:rsidRPr="000B0BC5">
              <w:rPr>
                <w:sz w:val="14"/>
                <w:szCs w:val="14"/>
                <w:lang w:val="en-US"/>
              </w:rPr>
              <w:t>Regional public body</w:t>
            </w:r>
          </w:p>
          <w:p w14:paraId="69580D5D" w14:textId="77777777" w:rsidR="003E4ABC" w:rsidRDefault="003E4ABC">
            <w:pPr>
              <w:pStyle w:val="af3"/>
              <w:rPr>
                <w:sz w:val="14"/>
                <w:szCs w:val="14"/>
                <w:lang w:val="en-US"/>
              </w:rPr>
            </w:pPr>
            <w:r w:rsidRPr="000B0BC5">
              <w:rPr>
                <w:sz w:val="14"/>
                <w:szCs w:val="14"/>
                <w:lang w:val="en-US"/>
              </w:rPr>
              <w:t>Research Institute cente</w:t>
            </w:r>
            <w:r>
              <w:rPr>
                <w:sz w:val="14"/>
                <w:szCs w:val="14"/>
                <w:lang w:val="en-US"/>
              </w:rPr>
              <w:t>r</w:t>
            </w:r>
          </w:p>
          <w:p w14:paraId="72059893" w14:textId="77777777" w:rsidR="003E4ABC" w:rsidRPr="000B0BC5" w:rsidRDefault="003E4ABC" w:rsidP="000B0BC5">
            <w:pPr>
              <w:pStyle w:val="af3"/>
              <w:rPr>
                <w:sz w:val="14"/>
                <w:szCs w:val="14"/>
                <w:lang w:val="en-US"/>
              </w:rPr>
            </w:pPr>
            <w:r w:rsidRPr="000B0BC5">
              <w:rPr>
                <w:sz w:val="14"/>
                <w:szCs w:val="14"/>
                <w:lang w:val="en-US"/>
              </w:rPr>
              <w:t>School/Institute/Educational center - Adult education</w:t>
            </w:r>
          </w:p>
          <w:p w14:paraId="4D23F435" w14:textId="4C155483" w:rsidR="003E4ABC" w:rsidRPr="000B0BC5" w:rsidRDefault="003E4ABC" w:rsidP="000B0BC5">
            <w:pPr>
              <w:pStyle w:val="af3"/>
              <w:rPr>
                <w:sz w:val="14"/>
                <w:szCs w:val="14"/>
                <w:lang w:val="en-US"/>
              </w:rPr>
            </w:pPr>
          </w:p>
        </w:tc>
        <w:tc>
          <w:tcPr>
            <w:tcW w:w="4244" w:type="dxa"/>
          </w:tcPr>
          <w:p w14:paraId="4E907401" w14:textId="77777777" w:rsidR="003E4ABC" w:rsidRPr="000B0BC5" w:rsidRDefault="003E4ABC" w:rsidP="000B0BC5">
            <w:pPr>
              <w:pStyle w:val="af3"/>
              <w:rPr>
                <w:sz w:val="14"/>
                <w:szCs w:val="14"/>
                <w:lang w:val="en-US"/>
              </w:rPr>
            </w:pPr>
            <w:r w:rsidRPr="000B0BC5">
              <w:rPr>
                <w:sz w:val="14"/>
                <w:szCs w:val="14"/>
                <w:lang w:val="en-US"/>
              </w:rPr>
              <w:t>School/Institute/Educational center - General education (pre-primary level)</w:t>
            </w:r>
          </w:p>
          <w:p w14:paraId="5139997F" w14:textId="77777777" w:rsidR="003E4ABC" w:rsidRPr="000B0BC5" w:rsidRDefault="003E4ABC" w:rsidP="00656B21">
            <w:pPr>
              <w:pStyle w:val="af3"/>
              <w:rPr>
                <w:sz w:val="14"/>
                <w:szCs w:val="14"/>
                <w:lang w:val="en-US"/>
              </w:rPr>
            </w:pPr>
            <w:r w:rsidRPr="000B0BC5">
              <w:rPr>
                <w:sz w:val="14"/>
                <w:szCs w:val="14"/>
                <w:lang w:val="en-US"/>
              </w:rPr>
              <w:t>School/Institute/Educational center - General education (primary level)</w:t>
            </w:r>
          </w:p>
          <w:p w14:paraId="29C27302" w14:textId="77777777" w:rsidR="003E4ABC" w:rsidRPr="000B0BC5" w:rsidRDefault="003E4ABC" w:rsidP="00656B21">
            <w:pPr>
              <w:pStyle w:val="af3"/>
              <w:rPr>
                <w:sz w:val="14"/>
                <w:szCs w:val="14"/>
                <w:lang w:val="en-US"/>
              </w:rPr>
            </w:pPr>
            <w:r w:rsidRPr="000B0BC5">
              <w:rPr>
                <w:sz w:val="14"/>
                <w:szCs w:val="14"/>
                <w:lang w:val="en-US"/>
              </w:rPr>
              <w:t xml:space="preserve">School/Institute/Educational center – General education (secondary level) </w:t>
            </w:r>
          </w:p>
          <w:p w14:paraId="23C2CD59" w14:textId="77777777" w:rsidR="003E4ABC" w:rsidRPr="000B0BC5" w:rsidRDefault="003E4ABC" w:rsidP="00656B21">
            <w:pPr>
              <w:pStyle w:val="af3"/>
              <w:rPr>
                <w:sz w:val="14"/>
                <w:szCs w:val="14"/>
                <w:lang w:val="en-US"/>
              </w:rPr>
            </w:pPr>
            <w:r w:rsidRPr="000B0BC5">
              <w:rPr>
                <w:sz w:val="14"/>
                <w:szCs w:val="14"/>
                <w:lang w:val="en-US"/>
              </w:rPr>
              <w:t>School/Institute/Educational center – Vocational Training (secondary level)</w:t>
            </w:r>
          </w:p>
          <w:p w14:paraId="034C9CF6" w14:textId="77777777" w:rsidR="003E4ABC" w:rsidRPr="000B0BC5" w:rsidRDefault="003E4ABC" w:rsidP="00656B21">
            <w:pPr>
              <w:pStyle w:val="af3"/>
              <w:rPr>
                <w:sz w:val="14"/>
                <w:szCs w:val="14"/>
                <w:lang w:val="en-US"/>
              </w:rPr>
            </w:pPr>
            <w:r w:rsidRPr="000B0BC5">
              <w:rPr>
                <w:sz w:val="14"/>
                <w:szCs w:val="14"/>
                <w:lang w:val="en-US"/>
              </w:rPr>
              <w:t>School/Institute/Educational center – Vocational Training (tertiary level)</w:t>
            </w:r>
          </w:p>
          <w:p w14:paraId="2E8D8B91" w14:textId="77777777" w:rsidR="003E4ABC" w:rsidRPr="000B0BC5" w:rsidRDefault="003E4ABC" w:rsidP="00656B21">
            <w:pPr>
              <w:pStyle w:val="af3"/>
              <w:rPr>
                <w:sz w:val="14"/>
                <w:szCs w:val="14"/>
                <w:lang w:val="en-US"/>
              </w:rPr>
            </w:pPr>
            <w:r w:rsidRPr="000B0BC5">
              <w:rPr>
                <w:sz w:val="14"/>
                <w:szCs w:val="14"/>
                <w:lang w:val="en-US"/>
              </w:rPr>
              <w:t xml:space="preserve">Small and medium sized enterprise </w:t>
            </w:r>
          </w:p>
          <w:p w14:paraId="073005BB" w14:textId="77777777" w:rsidR="003E4ABC" w:rsidRPr="000B0BC5" w:rsidRDefault="003E4ABC" w:rsidP="00656B21">
            <w:pPr>
              <w:pStyle w:val="af3"/>
              <w:rPr>
                <w:sz w:val="14"/>
                <w:szCs w:val="14"/>
                <w:lang w:val="en-US"/>
              </w:rPr>
            </w:pPr>
            <w:r w:rsidRPr="000B0BC5">
              <w:rPr>
                <w:sz w:val="14"/>
                <w:szCs w:val="14"/>
                <w:lang w:val="en-US"/>
              </w:rPr>
              <w:t>Social enterprise</w:t>
            </w:r>
          </w:p>
          <w:p w14:paraId="5858986B" w14:textId="77777777" w:rsidR="003E4ABC" w:rsidRPr="000B0BC5" w:rsidRDefault="003E4ABC" w:rsidP="00656B21">
            <w:pPr>
              <w:pStyle w:val="af3"/>
              <w:rPr>
                <w:sz w:val="14"/>
                <w:szCs w:val="14"/>
                <w:lang w:val="en-US"/>
              </w:rPr>
            </w:pPr>
            <w:r w:rsidRPr="000B0BC5">
              <w:rPr>
                <w:sz w:val="14"/>
                <w:szCs w:val="14"/>
                <w:lang w:val="en-US"/>
              </w:rPr>
              <w:t>Social partner or other representative of working life (chambers of commerce, trade union, trade association)</w:t>
            </w:r>
          </w:p>
          <w:p w14:paraId="59DC37A2" w14:textId="77777777" w:rsidR="003E4ABC" w:rsidRPr="000B0BC5" w:rsidRDefault="003E4ABC" w:rsidP="00656B21">
            <w:pPr>
              <w:pStyle w:val="af3"/>
              <w:rPr>
                <w:sz w:val="14"/>
                <w:szCs w:val="14"/>
                <w:lang w:val="en-US"/>
              </w:rPr>
            </w:pPr>
            <w:r w:rsidRPr="000B0BC5">
              <w:rPr>
                <w:sz w:val="14"/>
                <w:szCs w:val="14"/>
                <w:lang w:val="en-US"/>
              </w:rPr>
              <w:t>Sport club</w:t>
            </w:r>
          </w:p>
          <w:p w14:paraId="704F17DE" w14:textId="77777777" w:rsidR="003E4ABC" w:rsidRPr="000B0BC5" w:rsidRDefault="003E4ABC" w:rsidP="00656B21">
            <w:pPr>
              <w:pStyle w:val="af3"/>
              <w:rPr>
                <w:sz w:val="14"/>
                <w:szCs w:val="14"/>
                <w:lang w:val="en-US"/>
              </w:rPr>
            </w:pPr>
            <w:r w:rsidRPr="000B0BC5">
              <w:rPr>
                <w:sz w:val="14"/>
                <w:szCs w:val="14"/>
                <w:lang w:val="en-US"/>
              </w:rPr>
              <w:t>Sport federation</w:t>
            </w:r>
          </w:p>
          <w:p w14:paraId="25538D92" w14:textId="77777777" w:rsidR="003E4ABC" w:rsidRPr="000B0BC5" w:rsidRDefault="003E4ABC" w:rsidP="00656B21">
            <w:pPr>
              <w:pStyle w:val="af3"/>
              <w:rPr>
                <w:sz w:val="14"/>
                <w:szCs w:val="14"/>
                <w:lang w:val="en-US"/>
              </w:rPr>
            </w:pPr>
            <w:r w:rsidRPr="000B0BC5">
              <w:rPr>
                <w:sz w:val="14"/>
                <w:szCs w:val="14"/>
                <w:lang w:val="en-US"/>
              </w:rPr>
              <w:t>Sport league</w:t>
            </w:r>
          </w:p>
          <w:p w14:paraId="116ADF80" w14:textId="77777777" w:rsidR="003E4ABC" w:rsidRPr="000B0BC5" w:rsidRDefault="003E4ABC" w:rsidP="00656B21">
            <w:pPr>
              <w:pStyle w:val="af3"/>
              <w:rPr>
                <w:sz w:val="14"/>
                <w:szCs w:val="14"/>
                <w:lang w:val="en-US"/>
              </w:rPr>
            </w:pPr>
            <w:r w:rsidRPr="000B0BC5">
              <w:rPr>
                <w:sz w:val="14"/>
                <w:szCs w:val="14"/>
                <w:lang w:val="en-US"/>
              </w:rPr>
              <w:t xml:space="preserve">Youth </w:t>
            </w:r>
            <w:proofErr w:type="spellStart"/>
            <w:r w:rsidRPr="000B0BC5">
              <w:rPr>
                <w:sz w:val="14"/>
                <w:szCs w:val="14"/>
                <w:lang w:val="en-US"/>
              </w:rPr>
              <w:t>organisation</w:t>
            </w:r>
            <w:proofErr w:type="spellEnd"/>
          </w:p>
          <w:p w14:paraId="775C65B9" w14:textId="77777777" w:rsidR="003E4ABC" w:rsidRPr="000B0BC5" w:rsidRDefault="003E4ABC" w:rsidP="00656B21">
            <w:pPr>
              <w:pStyle w:val="af3"/>
              <w:rPr>
                <w:sz w:val="14"/>
                <w:szCs w:val="14"/>
                <w:lang w:val="en-US"/>
              </w:rPr>
            </w:pPr>
          </w:p>
        </w:tc>
      </w:tr>
    </w:tbl>
    <w:p w14:paraId="5F926FAA" w14:textId="77777777" w:rsidR="003E4ABC" w:rsidRPr="00330F74" w:rsidRDefault="003E4ABC">
      <w:pPr>
        <w:pStyle w:val="af3"/>
        <w:rPr>
          <w:lang w:val="en-US"/>
        </w:rPr>
      </w:pPr>
    </w:p>
  </w:footnote>
  <w:footnote w:id="3">
    <w:p w14:paraId="3D5E7FE7" w14:textId="77777777" w:rsidR="003E4ABC" w:rsidRDefault="003E4ABC">
      <w:pPr>
        <w:pStyle w:val="af3"/>
        <w:rPr>
          <w:lang w:val="en-US"/>
        </w:rPr>
      </w:pPr>
      <w:r>
        <w:rPr>
          <w:rStyle w:val="af5"/>
        </w:rPr>
        <w:footnoteRef/>
      </w:r>
      <w:r w:rsidRPr="001A015D">
        <w:rPr>
          <w:lang w:val="en-US"/>
        </w:rPr>
        <w:t xml:space="preserve"> Facilitating acce</w:t>
      </w:r>
      <w:r>
        <w:rPr>
          <w:lang w:val="en-US"/>
        </w:rPr>
        <w:t>ssibility to travelers with disabilities</w:t>
      </w:r>
    </w:p>
    <w:p w14:paraId="53D05588" w14:textId="77777777" w:rsidR="003E4ABC" w:rsidRDefault="003E4ABC">
      <w:pPr>
        <w:pStyle w:val="af3"/>
        <w:rPr>
          <w:lang w:val="en-US"/>
        </w:rPr>
      </w:pPr>
      <w:r>
        <w:rPr>
          <w:lang w:val="en-US"/>
        </w:rPr>
        <w:t xml:space="preserve">Offering guided tours </w:t>
      </w:r>
    </w:p>
    <w:p w14:paraId="7EF7122C" w14:textId="77777777" w:rsidR="003E4ABC" w:rsidRDefault="003E4ABC">
      <w:pPr>
        <w:pStyle w:val="af3"/>
        <w:rPr>
          <w:lang w:val="en-US"/>
        </w:rPr>
      </w:pPr>
      <w:r>
        <w:rPr>
          <w:lang w:val="en-US"/>
        </w:rPr>
        <w:t>Offering participation in youth-led events and youth participation activities</w:t>
      </w:r>
    </w:p>
    <w:p w14:paraId="0C693836" w14:textId="77777777" w:rsidR="003E4ABC" w:rsidRDefault="003E4ABC">
      <w:pPr>
        <w:pStyle w:val="af3"/>
        <w:rPr>
          <w:lang w:val="en-US"/>
        </w:rPr>
      </w:pPr>
      <w:proofErr w:type="spellStart"/>
      <w:r>
        <w:rPr>
          <w:lang w:val="en-US"/>
        </w:rPr>
        <w:t>Organising</w:t>
      </w:r>
      <w:proofErr w:type="spellEnd"/>
      <w:r>
        <w:rPr>
          <w:lang w:val="en-US"/>
        </w:rPr>
        <w:t xml:space="preserve"> cultural activities and involvement possibilities with local communities </w:t>
      </w:r>
    </w:p>
    <w:p w14:paraId="5DB922B3" w14:textId="77777777" w:rsidR="003E4ABC" w:rsidRDefault="003E4ABC">
      <w:pPr>
        <w:pStyle w:val="af3"/>
        <w:rPr>
          <w:lang w:val="en-US"/>
        </w:rPr>
      </w:pPr>
      <w:proofErr w:type="spellStart"/>
      <w:r>
        <w:rPr>
          <w:lang w:val="en-US"/>
        </w:rPr>
        <w:t>Organising</w:t>
      </w:r>
      <w:proofErr w:type="spellEnd"/>
      <w:r>
        <w:rPr>
          <w:lang w:val="en-US"/>
        </w:rPr>
        <w:t xml:space="preserve"> informal language exchange conversation tables</w:t>
      </w:r>
    </w:p>
    <w:p w14:paraId="69E3E99B" w14:textId="77777777" w:rsidR="003E4ABC" w:rsidRDefault="003E4ABC">
      <w:pPr>
        <w:pStyle w:val="af3"/>
        <w:rPr>
          <w:lang w:val="en-US"/>
        </w:rPr>
      </w:pPr>
      <w:r>
        <w:rPr>
          <w:lang w:val="en-US"/>
        </w:rPr>
        <w:t xml:space="preserve">Other (Specify) </w:t>
      </w:r>
    </w:p>
    <w:p w14:paraId="3ADDD126" w14:textId="74F96187" w:rsidR="003E4ABC" w:rsidRPr="001A015D" w:rsidRDefault="003E4ABC">
      <w:pPr>
        <w:pStyle w:val="af3"/>
        <w:rPr>
          <w:lang w:val="en-US"/>
        </w:rPr>
      </w:pPr>
      <w:r>
        <w:rPr>
          <w:lang w:val="en-US"/>
        </w:rPr>
        <w:t xml:space="preserve">Providing learning activities, such as summer universities, language courses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8DDED" w14:textId="3B8EB2D8" w:rsidR="003E4ABC" w:rsidRDefault="003E4ABC" w:rsidP="00477CE4">
    <w:pPr>
      <w:pStyle w:val="a4"/>
      <w:rPr>
        <w:rFonts w:ascii="Avenir Book" w:hAnsi="Avenir Book"/>
        <w:sz w:val="20"/>
        <w:szCs w:val="20"/>
      </w:rPr>
    </w:pPr>
    <w:r>
      <w:rPr>
        <w:rFonts w:ascii="Avenir Book" w:hAnsi="Avenir Book"/>
        <w:noProof/>
        <w:sz w:val="20"/>
        <w:szCs w:val="20"/>
        <w:lang w:val="ru-RU" w:eastAsia="ru-RU"/>
      </w:rPr>
      <w:drawing>
        <wp:anchor distT="0" distB="0" distL="114300" distR="114300" simplePos="0" relativeHeight="251659264" behindDoc="1" locked="0" layoutInCell="1" allowOverlap="1" wp14:anchorId="53016BA7" wp14:editId="2F9C7B62">
          <wp:simplePos x="0" y="0"/>
          <wp:positionH relativeFrom="column">
            <wp:posOffset>1373505</wp:posOffset>
          </wp:positionH>
          <wp:positionV relativeFrom="paragraph">
            <wp:posOffset>-121919</wp:posOffset>
          </wp:positionV>
          <wp:extent cx="569595" cy="472634"/>
          <wp:effectExtent l="0" t="0" r="1905"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kraine_vect.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2803" cy="475296"/>
                  </a:xfrm>
                  <a:prstGeom prst="rect">
                    <a:avLst/>
                  </a:prstGeom>
                </pic:spPr>
              </pic:pic>
            </a:graphicData>
          </a:graphic>
          <wp14:sizeRelH relativeFrom="margin">
            <wp14:pctWidth>0</wp14:pctWidth>
          </wp14:sizeRelH>
          <wp14:sizeRelV relativeFrom="margin">
            <wp14:pctHeight>0</wp14:pctHeight>
          </wp14:sizeRelV>
        </wp:anchor>
      </w:drawing>
    </w:r>
    <w:r>
      <w:rPr>
        <w:noProof/>
        <w:lang w:val="ru-RU" w:eastAsia="ru-RU"/>
      </w:rPr>
      <w:drawing>
        <wp:anchor distT="0" distB="0" distL="114300" distR="114300" simplePos="0" relativeHeight="251658240" behindDoc="0" locked="0" layoutInCell="1" allowOverlap="1" wp14:anchorId="26754B9E" wp14:editId="21FC9BD8">
          <wp:simplePos x="0" y="0"/>
          <wp:positionH relativeFrom="column">
            <wp:posOffset>-4370</wp:posOffset>
          </wp:positionH>
          <wp:positionV relativeFrom="paragraph">
            <wp:posOffset>-1345</wp:posOffset>
          </wp:positionV>
          <wp:extent cx="1296732" cy="286871"/>
          <wp:effectExtent l="0" t="0" r="0" b="5715"/>
          <wp:wrapNone/>
          <wp:docPr id="3" name="Slika 0" descr="eu_flag-erasmus__vect_po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0" descr="eu_flag-erasmus__vect_pos.jpg"/>
                  <pic:cNvPicPr>
                    <a:picLocks/>
                  </pic:cNvPicPr>
                </pic:nvPicPr>
                <pic:blipFill>
                  <a:blip r:embed="rId2">
                    <a:extLst>
                      <a:ext uri="{28A0092B-C50C-407E-A947-70E740481C1C}">
                        <a14:useLocalDpi xmlns:a14="http://schemas.microsoft.com/office/drawing/2010/main" val="0"/>
                      </a:ext>
                    </a:extLst>
                  </a:blip>
                  <a:srcRect l="4466" t="14815" r="4121" b="14075"/>
                  <a:stretch>
                    <a:fillRect/>
                  </a:stretch>
                </pic:blipFill>
                <pic:spPr bwMode="auto">
                  <a:xfrm>
                    <a:off x="0" y="0"/>
                    <a:ext cx="1386815" cy="3068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382E89A9" w14:textId="3A5FBD54" w:rsidR="003E4ABC" w:rsidRDefault="003E4ABC" w:rsidP="002A565A">
    <w:pPr>
      <w:pStyle w:val="a4"/>
      <w:jc w:val="right"/>
      <w:rPr>
        <w:rFonts w:ascii="Avenir Book" w:hAnsi="Avenir Book"/>
        <w:sz w:val="20"/>
        <w:szCs w:val="20"/>
      </w:rPr>
    </w:pPr>
  </w:p>
  <w:p w14:paraId="05EF067A" w14:textId="769F717A" w:rsidR="003E4ABC" w:rsidRDefault="003E4ABC" w:rsidP="002A565A">
    <w:pPr>
      <w:pStyle w:val="a4"/>
      <w:jc w:val="right"/>
    </w:pPr>
  </w:p>
  <w:p w14:paraId="56A8FB90" w14:textId="77777777" w:rsidR="003E4ABC" w:rsidRDefault="003E4ABC" w:rsidP="002A565A">
    <w:pPr>
      <w:pStyle w:val="a4"/>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272D2"/>
    <w:multiLevelType w:val="hybridMultilevel"/>
    <w:tmpl w:val="56B24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A94D74"/>
    <w:multiLevelType w:val="hybridMultilevel"/>
    <w:tmpl w:val="5D446D84"/>
    <w:lvl w:ilvl="0" w:tplc="D5D290F2">
      <w:start w:val="1"/>
      <w:numFmt w:val="bullet"/>
      <w:lvlText w:val=""/>
      <w:lvlJc w:val="left"/>
      <w:pPr>
        <w:ind w:left="720" w:hanging="360"/>
      </w:pPr>
      <w:rPr>
        <w:rFonts w:ascii="Symbol" w:hAnsi="Symbol" w:hint="default"/>
      </w:rPr>
    </w:lvl>
    <w:lvl w:ilvl="1" w:tplc="2DE65804">
      <w:start w:val="1"/>
      <w:numFmt w:val="bullet"/>
      <w:lvlText w:val="o"/>
      <w:lvlJc w:val="left"/>
      <w:pPr>
        <w:ind w:left="1440" w:hanging="360"/>
      </w:pPr>
      <w:rPr>
        <w:rFonts w:ascii="Courier New" w:hAnsi="Courier New" w:hint="default"/>
      </w:rPr>
    </w:lvl>
    <w:lvl w:ilvl="2" w:tplc="0F184A82">
      <w:start w:val="1"/>
      <w:numFmt w:val="bullet"/>
      <w:lvlText w:val=""/>
      <w:lvlJc w:val="left"/>
      <w:pPr>
        <w:ind w:left="2160" w:hanging="360"/>
      </w:pPr>
      <w:rPr>
        <w:rFonts w:ascii="Wingdings" w:hAnsi="Wingdings" w:hint="default"/>
      </w:rPr>
    </w:lvl>
    <w:lvl w:ilvl="3" w:tplc="F18C35C0">
      <w:start w:val="1"/>
      <w:numFmt w:val="bullet"/>
      <w:lvlText w:val=""/>
      <w:lvlJc w:val="left"/>
      <w:pPr>
        <w:ind w:left="2880" w:hanging="360"/>
      </w:pPr>
      <w:rPr>
        <w:rFonts w:ascii="Symbol" w:hAnsi="Symbol" w:hint="default"/>
      </w:rPr>
    </w:lvl>
    <w:lvl w:ilvl="4" w:tplc="83028AE8">
      <w:start w:val="1"/>
      <w:numFmt w:val="bullet"/>
      <w:lvlText w:val="o"/>
      <w:lvlJc w:val="left"/>
      <w:pPr>
        <w:ind w:left="3600" w:hanging="360"/>
      </w:pPr>
      <w:rPr>
        <w:rFonts w:ascii="Courier New" w:hAnsi="Courier New" w:hint="default"/>
      </w:rPr>
    </w:lvl>
    <w:lvl w:ilvl="5" w:tplc="4CCCB804">
      <w:start w:val="1"/>
      <w:numFmt w:val="bullet"/>
      <w:lvlText w:val=""/>
      <w:lvlJc w:val="left"/>
      <w:pPr>
        <w:ind w:left="4320" w:hanging="360"/>
      </w:pPr>
      <w:rPr>
        <w:rFonts w:ascii="Wingdings" w:hAnsi="Wingdings" w:hint="default"/>
      </w:rPr>
    </w:lvl>
    <w:lvl w:ilvl="6" w:tplc="19729438">
      <w:start w:val="1"/>
      <w:numFmt w:val="bullet"/>
      <w:lvlText w:val=""/>
      <w:lvlJc w:val="left"/>
      <w:pPr>
        <w:ind w:left="5040" w:hanging="360"/>
      </w:pPr>
      <w:rPr>
        <w:rFonts w:ascii="Symbol" w:hAnsi="Symbol" w:hint="default"/>
      </w:rPr>
    </w:lvl>
    <w:lvl w:ilvl="7" w:tplc="C912703A">
      <w:start w:val="1"/>
      <w:numFmt w:val="bullet"/>
      <w:lvlText w:val="o"/>
      <w:lvlJc w:val="left"/>
      <w:pPr>
        <w:ind w:left="5760" w:hanging="360"/>
      </w:pPr>
      <w:rPr>
        <w:rFonts w:ascii="Courier New" w:hAnsi="Courier New" w:hint="default"/>
      </w:rPr>
    </w:lvl>
    <w:lvl w:ilvl="8" w:tplc="C0AE7FA2">
      <w:start w:val="1"/>
      <w:numFmt w:val="bullet"/>
      <w:lvlText w:val=""/>
      <w:lvlJc w:val="left"/>
      <w:pPr>
        <w:ind w:left="6480" w:hanging="360"/>
      </w:pPr>
      <w:rPr>
        <w:rFonts w:ascii="Wingdings" w:hAnsi="Wingdings" w:hint="default"/>
      </w:rPr>
    </w:lvl>
  </w:abstractNum>
  <w:abstractNum w:abstractNumId="2" w15:restartNumberingAfterBreak="0">
    <w:nsid w:val="2A320258"/>
    <w:multiLevelType w:val="hybridMultilevel"/>
    <w:tmpl w:val="E1BC8022"/>
    <w:lvl w:ilvl="0" w:tplc="77DA8C74">
      <w:start w:val="8"/>
      <w:numFmt w:val="bullet"/>
      <w:lvlText w:val="-"/>
      <w:lvlJc w:val="left"/>
      <w:pPr>
        <w:ind w:left="720" w:hanging="360"/>
      </w:pPr>
      <w:rPr>
        <w:rFonts w:ascii="Helvetica" w:eastAsia="Arial Unicode MS" w:hAnsi="Helvetica"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313D3136"/>
    <w:multiLevelType w:val="hybridMultilevel"/>
    <w:tmpl w:val="453214F2"/>
    <w:lvl w:ilvl="0" w:tplc="F544CCF6">
      <w:start w:val="1"/>
      <w:numFmt w:val="bullet"/>
      <w:lvlText w:val=""/>
      <w:lvlJc w:val="left"/>
      <w:pPr>
        <w:ind w:left="720" w:hanging="360"/>
      </w:pPr>
      <w:rPr>
        <w:rFonts w:ascii="Symbol" w:hAnsi="Symbol" w:hint="default"/>
      </w:rPr>
    </w:lvl>
    <w:lvl w:ilvl="1" w:tplc="AA1680E8">
      <w:start w:val="1"/>
      <w:numFmt w:val="bullet"/>
      <w:lvlText w:val="o"/>
      <w:lvlJc w:val="left"/>
      <w:pPr>
        <w:ind w:left="1440" w:hanging="360"/>
      </w:pPr>
      <w:rPr>
        <w:rFonts w:ascii="Courier New" w:hAnsi="Courier New" w:hint="default"/>
      </w:rPr>
    </w:lvl>
    <w:lvl w:ilvl="2" w:tplc="B3CABFC4">
      <w:start w:val="1"/>
      <w:numFmt w:val="bullet"/>
      <w:lvlText w:val=""/>
      <w:lvlJc w:val="left"/>
      <w:pPr>
        <w:ind w:left="2160" w:hanging="360"/>
      </w:pPr>
      <w:rPr>
        <w:rFonts w:ascii="Wingdings" w:hAnsi="Wingdings" w:hint="default"/>
      </w:rPr>
    </w:lvl>
    <w:lvl w:ilvl="3" w:tplc="61741B74">
      <w:start w:val="1"/>
      <w:numFmt w:val="bullet"/>
      <w:lvlText w:val=""/>
      <w:lvlJc w:val="left"/>
      <w:pPr>
        <w:ind w:left="2880" w:hanging="360"/>
      </w:pPr>
      <w:rPr>
        <w:rFonts w:ascii="Symbol" w:hAnsi="Symbol" w:hint="default"/>
      </w:rPr>
    </w:lvl>
    <w:lvl w:ilvl="4" w:tplc="830CC6E8">
      <w:start w:val="1"/>
      <w:numFmt w:val="bullet"/>
      <w:lvlText w:val="o"/>
      <w:lvlJc w:val="left"/>
      <w:pPr>
        <w:ind w:left="3600" w:hanging="360"/>
      </w:pPr>
      <w:rPr>
        <w:rFonts w:ascii="Courier New" w:hAnsi="Courier New" w:hint="default"/>
      </w:rPr>
    </w:lvl>
    <w:lvl w:ilvl="5" w:tplc="36E09410">
      <w:start w:val="1"/>
      <w:numFmt w:val="bullet"/>
      <w:lvlText w:val=""/>
      <w:lvlJc w:val="left"/>
      <w:pPr>
        <w:ind w:left="4320" w:hanging="360"/>
      </w:pPr>
      <w:rPr>
        <w:rFonts w:ascii="Wingdings" w:hAnsi="Wingdings" w:hint="default"/>
      </w:rPr>
    </w:lvl>
    <w:lvl w:ilvl="6" w:tplc="D234C26A">
      <w:start w:val="1"/>
      <w:numFmt w:val="bullet"/>
      <w:lvlText w:val=""/>
      <w:lvlJc w:val="left"/>
      <w:pPr>
        <w:ind w:left="5040" w:hanging="360"/>
      </w:pPr>
      <w:rPr>
        <w:rFonts w:ascii="Symbol" w:hAnsi="Symbol" w:hint="default"/>
      </w:rPr>
    </w:lvl>
    <w:lvl w:ilvl="7" w:tplc="E64A5134">
      <w:start w:val="1"/>
      <w:numFmt w:val="bullet"/>
      <w:lvlText w:val="o"/>
      <w:lvlJc w:val="left"/>
      <w:pPr>
        <w:ind w:left="5760" w:hanging="360"/>
      </w:pPr>
      <w:rPr>
        <w:rFonts w:ascii="Courier New" w:hAnsi="Courier New" w:hint="default"/>
      </w:rPr>
    </w:lvl>
    <w:lvl w:ilvl="8" w:tplc="865ACE70">
      <w:start w:val="1"/>
      <w:numFmt w:val="bullet"/>
      <w:lvlText w:val=""/>
      <w:lvlJc w:val="left"/>
      <w:pPr>
        <w:ind w:left="6480" w:hanging="360"/>
      </w:pPr>
      <w:rPr>
        <w:rFonts w:ascii="Wingdings" w:hAnsi="Wingdings" w:hint="default"/>
      </w:rPr>
    </w:lvl>
  </w:abstractNum>
  <w:abstractNum w:abstractNumId="4" w15:restartNumberingAfterBreak="0">
    <w:nsid w:val="34EF6DDA"/>
    <w:multiLevelType w:val="hybridMultilevel"/>
    <w:tmpl w:val="2BAA7E56"/>
    <w:lvl w:ilvl="0" w:tplc="216A4F60">
      <w:start w:val="1"/>
      <w:numFmt w:val="bullet"/>
      <w:lvlText w:val=""/>
      <w:lvlJc w:val="left"/>
      <w:pPr>
        <w:ind w:left="720" w:hanging="360"/>
      </w:pPr>
      <w:rPr>
        <w:rFonts w:ascii="Wingdings" w:hAnsi="Wingdings" w:hint="default"/>
      </w:rPr>
    </w:lvl>
    <w:lvl w:ilvl="1" w:tplc="815E5B4C">
      <w:start w:val="1"/>
      <w:numFmt w:val="bullet"/>
      <w:lvlText w:val="o"/>
      <w:lvlJc w:val="left"/>
      <w:pPr>
        <w:ind w:left="1440" w:hanging="360"/>
      </w:pPr>
      <w:rPr>
        <w:rFonts w:ascii="Courier New" w:hAnsi="Courier New" w:hint="default"/>
      </w:rPr>
    </w:lvl>
    <w:lvl w:ilvl="2" w:tplc="EE84D90C">
      <w:start w:val="1"/>
      <w:numFmt w:val="bullet"/>
      <w:lvlText w:val=""/>
      <w:lvlJc w:val="left"/>
      <w:pPr>
        <w:ind w:left="2160" w:hanging="360"/>
      </w:pPr>
      <w:rPr>
        <w:rFonts w:ascii="Wingdings" w:hAnsi="Wingdings" w:hint="default"/>
      </w:rPr>
    </w:lvl>
    <w:lvl w:ilvl="3" w:tplc="335A54FE">
      <w:start w:val="1"/>
      <w:numFmt w:val="bullet"/>
      <w:lvlText w:val=""/>
      <w:lvlJc w:val="left"/>
      <w:pPr>
        <w:ind w:left="2880" w:hanging="360"/>
      </w:pPr>
      <w:rPr>
        <w:rFonts w:ascii="Symbol" w:hAnsi="Symbol" w:hint="default"/>
      </w:rPr>
    </w:lvl>
    <w:lvl w:ilvl="4" w:tplc="1E56152A">
      <w:start w:val="1"/>
      <w:numFmt w:val="bullet"/>
      <w:lvlText w:val="o"/>
      <w:lvlJc w:val="left"/>
      <w:pPr>
        <w:ind w:left="3600" w:hanging="360"/>
      </w:pPr>
      <w:rPr>
        <w:rFonts w:ascii="Courier New" w:hAnsi="Courier New" w:hint="default"/>
      </w:rPr>
    </w:lvl>
    <w:lvl w:ilvl="5" w:tplc="33A49EDC">
      <w:start w:val="1"/>
      <w:numFmt w:val="bullet"/>
      <w:lvlText w:val=""/>
      <w:lvlJc w:val="left"/>
      <w:pPr>
        <w:ind w:left="4320" w:hanging="360"/>
      </w:pPr>
      <w:rPr>
        <w:rFonts w:ascii="Wingdings" w:hAnsi="Wingdings" w:hint="default"/>
      </w:rPr>
    </w:lvl>
    <w:lvl w:ilvl="6" w:tplc="E6AE2198">
      <w:start w:val="1"/>
      <w:numFmt w:val="bullet"/>
      <w:lvlText w:val=""/>
      <w:lvlJc w:val="left"/>
      <w:pPr>
        <w:ind w:left="5040" w:hanging="360"/>
      </w:pPr>
      <w:rPr>
        <w:rFonts w:ascii="Symbol" w:hAnsi="Symbol" w:hint="default"/>
      </w:rPr>
    </w:lvl>
    <w:lvl w:ilvl="7" w:tplc="36A6DA30">
      <w:start w:val="1"/>
      <w:numFmt w:val="bullet"/>
      <w:lvlText w:val="o"/>
      <w:lvlJc w:val="left"/>
      <w:pPr>
        <w:ind w:left="5760" w:hanging="360"/>
      </w:pPr>
      <w:rPr>
        <w:rFonts w:ascii="Courier New" w:hAnsi="Courier New" w:hint="default"/>
      </w:rPr>
    </w:lvl>
    <w:lvl w:ilvl="8" w:tplc="EFFEA992">
      <w:start w:val="1"/>
      <w:numFmt w:val="bullet"/>
      <w:lvlText w:val=""/>
      <w:lvlJc w:val="left"/>
      <w:pPr>
        <w:ind w:left="6480" w:hanging="360"/>
      </w:pPr>
      <w:rPr>
        <w:rFonts w:ascii="Wingdings" w:hAnsi="Wingdings" w:hint="default"/>
      </w:rPr>
    </w:lvl>
  </w:abstractNum>
  <w:abstractNum w:abstractNumId="5" w15:restartNumberingAfterBreak="0">
    <w:nsid w:val="3596090A"/>
    <w:multiLevelType w:val="hybridMultilevel"/>
    <w:tmpl w:val="430448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E463929"/>
    <w:multiLevelType w:val="hybridMultilevel"/>
    <w:tmpl w:val="4C3604CE"/>
    <w:lvl w:ilvl="0" w:tplc="AD90F122">
      <w:start w:val="1"/>
      <w:numFmt w:val="bullet"/>
      <w:lvlText w:val=""/>
      <w:lvlJc w:val="left"/>
      <w:pPr>
        <w:ind w:left="720" w:hanging="360"/>
      </w:pPr>
      <w:rPr>
        <w:rFonts w:ascii="Wingdings" w:hAnsi="Wingdings" w:hint="default"/>
      </w:rPr>
    </w:lvl>
    <w:lvl w:ilvl="1" w:tplc="3D262832">
      <w:start w:val="1"/>
      <w:numFmt w:val="bullet"/>
      <w:lvlText w:val="o"/>
      <w:lvlJc w:val="left"/>
      <w:pPr>
        <w:ind w:left="1440" w:hanging="360"/>
      </w:pPr>
      <w:rPr>
        <w:rFonts w:ascii="Courier New" w:hAnsi="Courier New" w:hint="default"/>
      </w:rPr>
    </w:lvl>
    <w:lvl w:ilvl="2" w:tplc="772AFD3E">
      <w:start w:val="1"/>
      <w:numFmt w:val="bullet"/>
      <w:lvlText w:val=""/>
      <w:lvlJc w:val="left"/>
      <w:pPr>
        <w:ind w:left="2160" w:hanging="360"/>
      </w:pPr>
      <w:rPr>
        <w:rFonts w:ascii="Wingdings" w:hAnsi="Wingdings" w:hint="default"/>
      </w:rPr>
    </w:lvl>
    <w:lvl w:ilvl="3" w:tplc="C97AFB82">
      <w:start w:val="1"/>
      <w:numFmt w:val="bullet"/>
      <w:lvlText w:val=""/>
      <w:lvlJc w:val="left"/>
      <w:pPr>
        <w:ind w:left="2880" w:hanging="360"/>
      </w:pPr>
      <w:rPr>
        <w:rFonts w:ascii="Symbol" w:hAnsi="Symbol" w:hint="default"/>
      </w:rPr>
    </w:lvl>
    <w:lvl w:ilvl="4" w:tplc="6A722C04">
      <w:start w:val="1"/>
      <w:numFmt w:val="bullet"/>
      <w:lvlText w:val="o"/>
      <w:lvlJc w:val="left"/>
      <w:pPr>
        <w:ind w:left="3600" w:hanging="360"/>
      </w:pPr>
      <w:rPr>
        <w:rFonts w:ascii="Courier New" w:hAnsi="Courier New" w:hint="default"/>
      </w:rPr>
    </w:lvl>
    <w:lvl w:ilvl="5" w:tplc="DE12DFB8">
      <w:start w:val="1"/>
      <w:numFmt w:val="bullet"/>
      <w:lvlText w:val=""/>
      <w:lvlJc w:val="left"/>
      <w:pPr>
        <w:ind w:left="4320" w:hanging="360"/>
      </w:pPr>
      <w:rPr>
        <w:rFonts w:ascii="Wingdings" w:hAnsi="Wingdings" w:hint="default"/>
      </w:rPr>
    </w:lvl>
    <w:lvl w:ilvl="6" w:tplc="30101DAE">
      <w:start w:val="1"/>
      <w:numFmt w:val="bullet"/>
      <w:lvlText w:val=""/>
      <w:lvlJc w:val="left"/>
      <w:pPr>
        <w:ind w:left="5040" w:hanging="360"/>
      </w:pPr>
      <w:rPr>
        <w:rFonts w:ascii="Symbol" w:hAnsi="Symbol" w:hint="default"/>
      </w:rPr>
    </w:lvl>
    <w:lvl w:ilvl="7" w:tplc="EBE42958">
      <w:start w:val="1"/>
      <w:numFmt w:val="bullet"/>
      <w:lvlText w:val="o"/>
      <w:lvlJc w:val="left"/>
      <w:pPr>
        <w:ind w:left="5760" w:hanging="360"/>
      </w:pPr>
      <w:rPr>
        <w:rFonts w:ascii="Courier New" w:hAnsi="Courier New" w:hint="default"/>
      </w:rPr>
    </w:lvl>
    <w:lvl w:ilvl="8" w:tplc="5B04FD34">
      <w:start w:val="1"/>
      <w:numFmt w:val="bullet"/>
      <w:lvlText w:val=""/>
      <w:lvlJc w:val="left"/>
      <w:pPr>
        <w:ind w:left="6480" w:hanging="360"/>
      </w:pPr>
      <w:rPr>
        <w:rFonts w:ascii="Wingdings" w:hAnsi="Wingdings" w:hint="default"/>
      </w:rPr>
    </w:lvl>
  </w:abstractNum>
  <w:abstractNum w:abstractNumId="7" w15:restartNumberingAfterBreak="0">
    <w:nsid w:val="561A66CE"/>
    <w:multiLevelType w:val="hybridMultilevel"/>
    <w:tmpl w:val="97541276"/>
    <w:lvl w:ilvl="0" w:tplc="FFFFFFFF">
      <w:start w:val="1"/>
      <w:numFmt w:val="decimal"/>
      <w:lvlText w:val="%1."/>
      <w:lvlJc w:val="left"/>
      <w:pPr>
        <w:ind w:left="990" w:hanging="360"/>
      </w:pPr>
    </w:lvl>
    <w:lvl w:ilvl="1" w:tplc="04150019" w:tentative="1">
      <w:start w:val="1"/>
      <w:numFmt w:val="lowerLetter"/>
      <w:lvlText w:val="%2."/>
      <w:lvlJc w:val="left"/>
      <w:pPr>
        <w:ind w:left="1710" w:hanging="360"/>
      </w:pPr>
    </w:lvl>
    <w:lvl w:ilvl="2" w:tplc="0415001B" w:tentative="1">
      <w:start w:val="1"/>
      <w:numFmt w:val="lowerRoman"/>
      <w:lvlText w:val="%3."/>
      <w:lvlJc w:val="right"/>
      <w:pPr>
        <w:ind w:left="2430" w:hanging="180"/>
      </w:pPr>
    </w:lvl>
    <w:lvl w:ilvl="3" w:tplc="0415000F" w:tentative="1">
      <w:start w:val="1"/>
      <w:numFmt w:val="decimal"/>
      <w:lvlText w:val="%4."/>
      <w:lvlJc w:val="left"/>
      <w:pPr>
        <w:ind w:left="3150" w:hanging="360"/>
      </w:pPr>
    </w:lvl>
    <w:lvl w:ilvl="4" w:tplc="04150019" w:tentative="1">
      <w:start w:val="1"/>
      <w:numFmt w:val="lowerLetter"/>
      <w:lvlText w:val="%5."/>
      <w:lvlJc w:val="left"/>
      <w:pPr>
        <w:ind w:left="3870" w:hanging="360"/>
      </w:pPr>
    </w:lvl>
    <w:lvl w:ilvl="5" w:tplc="0415001B" w:tentative="1">
      <w:start w:val="1"/>
      <w:numFmt w:val="lowerRoman"/>
      <w:lvlText w:val="%6."/>
      <w:lvlJc w:val="right"/>
      <w:pPr>
        <w:ind w:left="4590" w:hanging="180"/>
      </w:pPr>
    </w:lvl>
    <w:lvl w:ilvl="6" w:tplc="0415000F" w:tentative="1">
      <w:start w:val="1"/>
      <w:numFmt w:val="decimal"/>
      <w:lvlText w:val="%7."/>
      <w:lvlJc w:val="left"/>
      <w:pPr>
        <w:ind w:left="5310" w:hanging="360"/>
      </w:pPr>
    </w:lvl>
    <w:lvl w:ilvl="7" w:tplc="04150019" w:tentative="1">
      <w:start w:val="1"/>
      <w:numFmt w:val="lowerLetter"/>
      <w:lvlText w:val="%8."/>
      <w:lvlJc w:val="left"/>
      <w:pPr>
        <w:ind w:left="6030" w:hanging="360"/>
      </w:pPr>
    </w:lvl>
    <w:lvl w:ilvl="8" w:tplc="0415001B" w:tentative="1">
      <w:start w:val="1"/>
      <w:numFmt w:val="lowerRoman"/>
      <w:lvlText w:val="%9."/>
      <w:lvlJc w:val="right"/>
      <w:pPr>
        <w:ind w:left="6750" w:hanging="180"/>
      </w:pPr>
    </w:lvl>
  </w:abstractNum>
  <w:abstractNum w:abstractNumId="8" w15:restartNumberingAfterBreak="0">
    <w:nsid w:val="5B0937A7"/>
    <w:multiLevelType w:val="hybridMultilevel"/>
    <w:tmpl w:val="9990B8E0"/>
    <w:lvl w:ilvl="0" w:tplc="E8A808AA">
      <w:start w:val="1"/>
      <w:numFmt w:val="bullet"/>
      <w:lvlText w:val=""/>
      <w:lvlJc w:val="left"/>
      <w:pPr>
        <w:ind w:left="720" w:hanging="360"/>
      </w:pPr>
      <w:rPr>
        <w:rFonts w:ascii="Wingdings" w:hAnsi="Wingdings" w:hint="default"/>
      </w:rPr>
    </w:lvl>
    <w:lvl w:ilvl="1" w:tplc="D9E22D3A">
      <w:start w:val="1"/>
      <w:numFmt w:val="bullet"/>
      <w:lvlText w:val="o"/>
      <w:lvlJc w:val="left"/>
      <w:pPr>
        <w:ind w:left="1440" w:hanging="360"/>
      </w:pPr>
      <w:rPr>
        <w:rFonts w:ascii="Courier New" w:hAnsi="Courier New" w:hint="default"/>
      </w:rPr>
    </w:lvl>
    <w:lvl w:ilvl="2" w:tplc="4F38A654">
      <w:start w:val="1"/>
      <w:numFmt w:val="bullet"/>
      <w:lvlText w:val=""/>
      <w:lvlJc w:val="left"/>
      <w:pPr>
        <w:ind w:left="2160" w:hanging="360"/>
      </w:pPr>
      <w:rPr>
        <w:rFonts w:ascii="Wingdings" w:hAnsi="Wingdings" w:hint="default"/>
      </w:rPr>
    </w:lvl>
    <w:lvl w:ilvl="3" w:tplc="81E6EBC0">
      <w:start w:val="1"/>
      <w:numFmt w:val="bullet"/>
      <w:lvlText w:val=""/>
      <w:lvlJc w:val="left"/>
      <w:pPr>
        <w:ind w:left="2880" w:hanging="360"/>
      </w:pPr>
      <w:rPr>
        <w:rFonts w:ascii="Symbol" w:hAnsi="Symbol" w:hint="default"/>
      </w:rPr>
    </w:lvl>
    <w:lvl w:ilvl="4" w:tplc="CF7ECCD6">
      <w:start w:val="1"/>
      <w:numFmt w:val="bullet"/>
      <w:lvlText w:val="o"/>
      <w:lvlJc w:val="left"/>
      <w:pPr>
        <w:ind w:left="3600" w:hanging="360"/>
      </w:pPr>
      <w:rPr>
        <w:rFonts w:ascii="Courier New" w:hAnsi="Courier New" w:hint="default"/>
      </w:rPr>
    </w:lvl>
    <w:lvl w:ilvl="5" w:tplc="B6A8BFDE">
      <w:start w:val="1"/>
      <w:numFmt w:val="bullet"/>
      <w:lvlText w:val=""/>
      <w:lvlJc w:val="left"/>
      <w:pPr>
        <w:ind w:left="4320" w:hanging="360"/>
      </w:pPr>
      <w:rPr>
        <w:rFonts w:ascii="Wingdings" w:hAnsi="Wingdings" w:hint="default"/>
      </w:rPr>
    </w:lvl>
    <w:lvl w:ilvl="6" w:tplc="3FA86632">
      <w:start w:val="1"/>
      <w:numFmt w:val="bullet"/>
      <w:lvlText w:val=""/>
      <w:lvlJc w:val="left"/>
      <w:pPr>
        <w:ind w:left="5040" w:hanging="360"/>
      </w:pPr>
      <w:rPr>
        <w:rFonts w:ascii="Symbol" w:hAnsi="Symbol" w:hint="default"/>
      </w:rPr>
    </w:lvl>
    <w:lvl w:ilvl="7" w:tplc="16228554">
      <w:start w:val="1"/>
      <w:numFmt w:val="bullet"/>
      <w:lvlText w:val="o"/>
      <w:lvlJc w:val="left"/>
      <w:pPr>
        <w:ind w:left="5760" w:hanging="360"/>
      </w:pPr>
      <w:rPr>
        <w:rFonts w:ascii="Courier New" w:hAnsi="Courier New" w:hint="default"/>
      </w:rPr>
    </w:lvl>
    <w:lvl w:ilvl="8" w:tplc="628E697A">
      <w:start w:val="1"/>
      <w:numFmt w:val="bullet"/>
      <w:lvlText w:val=""/>
      <w:lvlJc w:val="left"/>
      <w:pPr>
        <w:ind w:left="6480" w:hanging="360"/>
      </w:pPr>
      <w:rPr>
        <w:rFonts w:ascii="Wingdings" w:hAnsi="Wingdings" w:hint="default"/>
      </w:rPr>
    </w:lvl>
  </w:abstractNum>
  <w:abstractNum w:abstractNumId="9" w15:restartNumberingAfterBreak="0">
    <w:nsid w:val="638E0DFF"/>
    <w:multiLevelType w:val="hybridMultilevel"/>
    <w:tmpl w:val="3E747A1C"/>
    <w:lvl w:ilvl="0" w:tplc="EB34AF40">
      <w:start w:val="1"/>
      <w:numFmt w:val="bullet"/>
      <w:lvlText w:val=""/>
      <w:lvlJc w:val="left"/>
      <w:pPr>
        <w:ind w:left="720" w:hanging="360"/>
      </w:pPr>
      <w:rPr>
        <w:rFonts w:ascii="Symbol" w:hAnsi="Symbol" w:hint="default"/>
      </w:rPr>
    </w:lvl>
    <w:lvl w:ilvl="1" w:tplc="B09CC6D6">
      <w:start w:val="1"/>
      <w:numFmt w:val="bullet"/>
      <w:lvlText w:val="o"/>
      <w:lvlJc w:val="left"/>
      <w:pPr>
        <w:ind w:left="1440" w:hanging="360"/>
      </w:pPr>
      <w:rPr>
        <w:rFonts w:ascii="Courier New" w:hAnsi="Courier New" w:hint="default"/>
      </w:rPr>
    </w:lvl>
    <w:lvl w:ilvl="2" w:tplc="BDC47944">
      <w:start w:val="1"/>
      <w:numFmt w:val="bullet"/>
      <w:lvlText w:val=""/>
      <w:lvlJc w:val="left"/>
      <w:pPr>
        <w:ind w:left="2160" w:hanging="360"/>
      </w:pPr>
      <w:rPr>
        <w:rFonts w:ascii="Wingdings" w:hAnsi="Wingdings" w:hint="default"/>
      </w:rPr>
    </w:lvl>
    <w:lvl w:ilvl="3" w:tplc="A260C492">
      <w:start w:val="1"/>
      <w:numFmt w:val="bullet"/>
      <w:lvlText w:val=""/>
      <w:lvlJc w:val="left"/>
      <w:pPr>
        <w:ind w:left="2880" w:hanging="360"/>
      </w:pPr>
      <w:rPr>
        <w:rFonts w:ascii="Symbol" w:hAnsi="Symbol" w:hint="default"/>
      </w:rPr>
    </w:lvl>
    <w:lvl w:ilvl="4" w:tplc="A06A9A60">
      <w:start w:val="1"/>
      <w:numFmt w:val="bullet"/>
      <w:lvlText w:val="o"/>
      <w:lvlJc w:val="left"/>
      <w:pPr>
        <w:ind w:left="3600" w:hanging="360"/>
      </w:pPr>
      <w:rPr>
        <w:rFonts w:ascii="Courier New" w:hAnsi="Courier New" w:hint="default"/>
      </w:rPr>
    </w:lvl>
    <w:lvl w:ilvl="5" w:tplc="E51607E4">
      <w:start w:val="1"/>
      <w:numFmt w:val="bullet"/>
      <w:lvlText w:val=""/>
      <w:lvlJc w:val="left"/>
      <w:pPr>
        <w:ind w:left="4320" w:hanging="360"/>
      </w:pPr>
      <w:rPr>
        <w:rFonts w:ascii="Wingdings" w:hAnsi="Wingdings" w:hint="default"/>
      </w:rPr>
    </w:lvl>
    <w:lvl w:ilvl="6" w:tplc="2B3E4E74">
      <w:start w:val="1"/>
      <w:numFmt w:val="bullet"/>
      <w:lvlText w:val=""/>
      <w:lvlJc w:val="left"/>
      <w:pPr>
        <w:ind w:left="5040" w:hanging="360"/>
      </w:pPr>
      <w:rPr>
        <w:rFonts w:ascii="Symbol" w:hAnsi="Symbol" w:hint="default"/>
      </w:rPr>
    </w:lvl>
    <w:lvl w:ilvl="7" w:tplc="1BC26BCE">
      <w:start w:val="1"/>
      <w:numFmt w:val="bullet"/>
      <w:lvlText w:val="o"/>
      <w:lvlJc w:val="left"/>
      <w:pPr>
        <w:ind w:left="5760" w:hanging="360"/>
      </w:pPr>
      <w:rPr>
        <w:rFonts w:ascii="Courier New" w:hAnsi="Courier New" w:hint="default"/>
      </w:rPr>
    </w:lvl>
    <w:lvl w:ilvl="8" w:tplc="59269D38">
      <w:start w:val="1"/>
      <w:numFmt w:val="bullet"/>
      <w:lvlText w:val=""/>
      <w:lvlJc w:val="left"/>
      <w:pPr>
        <w:ind w:left="6480" w:hanging="360"/>
      </w:pPr>
      <w:rPr>
        <w:rFonts w:ascii="Wingdings" w:hAnsi="Wingdings" w:hint="default"/>
      </w:rPr>
    </w:lvl>
  </w:abstractNum>
  <w:abstractNum w:abstractNumId="10" w15:restartNumberingAfterBreak="0">
    <w:nsid w:val="70F367CE"/>
    <w:multiLevelType w:val="hybridMultilevel"/>
    <w:tmpl w:val="436AC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756B5CE9"/>
    <w:multiLevelType w:val="hybridMultilevel"/>
    <w:tmpl w:val="60D4092E"/>
    <w:lvl w:ilvl="0" w:tplc="0415000F">
      <w:start w:val="1"/>
      <w:numFmt w:val="decimal"/>
      <w:lvlText w:val="%1."/>
      <w:lvlJc w:val="left"/>
      <w:pPr>
        <w:ind w:left="990" w:hanging="360"/>
      </w:pPr>
    </w:lvl>
    <w:lvl w:ilvl="1" w:tplc="04150019" w:tentative="1">
      <w:start w:val="1"/>
      <w:numFmt w:val="lowerLetter"/>
      <w:lvlText w:val="%2."/>
      <w:lvlJc w:val="left"/>
      <w:pPr>
        <w:ind w:left="1710" w:hanging="360"/>
      </w:pPr>
    </w:lvl>
    <w:lvl w:ilvl="2" w:tplc="0415001B" w:tentative="1">
      <w:start w:val="1"/>
      <w:numFmt w:val="lowerRoman"/>
      <w:lvlText w:val="%3."/>
      <w:lvlJc w:val="right"/>
      <w:pPr>
        <w:ind w:left="2430" w:hanging="180"/>
      </w:pPr>
    </w:lvl>
    <w:lvl w:ilvl="3" w:tplc="0415000F" w:tentative="1">
      <w:start w:val="1"/>
      <w:numFmt w:val="decimal"/>
      <w:lvlText w:val="%4."/>
      <w:lvlJc w:val="left"/>
      <w:pPr>
        <w:ind w:left="3150" w:hanging="360"/>
      </w:pPr>
    </w:lvl>
    <w:lvl w:ilvl="4" w:tplc="04150019" w:tentative="1">
      <w:start w:val="1"/>
      <w:numFmt w:val="lowerLetter"/>
      <w:lvlText w:val="%5."/>
      <w:lvlJc w:val="left"/>
      <w:pPr>
        <w:ind w:left="3870" w:hanging="360"/>
      </w:pPr>
    </w:lvl>
    <w:lvl w:ilvl="5" w:tplc="0415001B" w:tentative="1">
      <w:start w:val="1"/>
      <w:numFmt w:val="lowerRoman"/>
      <w:lvlText w:val="%6."/>
      <w:lvlJc w:val="right"/>
      <w:pPr>
        <w:ind w:left="4590" w:hanging="180"/>
      </w:pPr>
    </w:lvl>
    <w:lvl w:ilvl="6" w:tplc="0415000F" w:tentative="1">
      <w:start w:val="1"/>
      <w:numFmt w:val="decimal"/>
      <w:lvlText w:val="%7."/>
      <w:lvlJc w:val="left"/>
      <w:pPr>
        <w:ind w:left="5310" w:hanging="360"/>
      </w:pPr>
    </w:lvl>
    <w:lvl w:ilvl="7" w:tplc="04150019" w:tentative="1">
      <w:start w:val="1"/>
      <w:numFmt w:val="lowerLetter"/>
      <w:lvlText w:val="%8."/>
      <w:lvlJc w:val="left"/>
      <w:pPr>
        <w:ind w:left="6030" w:hanging="360"/>
      </w:pPr>
    </w:lvl>
    <w:lvl w:ilvl="8" w:tplc="0415001B" w:tentative="1">
      <w:start w:val="1"/>
      <w:numFmt w:val="lowerRoman"/>
      <w:lvlText w:val="%9."/>
      <w:lvlJc w:val="right"/>
      <w:pPr>
        <w:ind w:left="6750" w:hanging="180"/>
      </w:pPr>
    </w:lvl>
  </w:abstractNum>
  <w:abstractNum w:abstractNumId="12" w15:restartNumberingAfterBreak="0">
    <w:nsid w:val="7852340E"/>
    <w:multiLevelType w:val="hybridMultilevel"/>
    <w:tmpl w:val="81B6ACA2"/>
    <w:lvl w:ilvl="0" w:tplc="2F8428B8">
      <w:start w:val="1"/>
      <w:numFmt w:val="bullet"/>
      <w:lvlText w:val=""/>
      <w:lvlJc w:val="left"/>
      <w:pPr>
        <w:ind w:left="720" w:hanging="360"/>
      </w:pPr>
      <w:rPr>
        <w:rFonts w:ascii="Wingdings" w:hAnsi="Wingdings" w:hint="default"/>
      </w:rPr>
    </w:lvl>
    <w:lvl w:ilvl="1" w:tplc="628648B4">
      <w:start w:val="1"/>
      <w:numFmt w:val="bullet"/>
      <w:lvlText w:val="o"/>
      <w:lvlJc w:val="left"/>
      <w:pPr>
        <w:ind w:left="1440" w:hanging="360"/>
      </w:pPr>
      <w:rPr>
        <w:rFonts w:ascii="Courier New" w:hAnsi="Courier New" w:hint="default"/>
      </w:rPr>
    </w:lvl>
    <w:lvl w:ilvl="2" w:tplc="ADD67292">
      <w:start w:val="1"/>
      <w:numFmt w:val="bullet"/>
      <w:lvlText w:val=""/>
      <w:lvlJc w:val="left"/>
      <w:pPr>
        <w:ind w:left="2160" w:hanging="360"/>
      </w:pPr>
      <w:rPr>
        <w:rFonts w:ascii="Wingdings" w:hAnsi="Wingdings" w:hint="default"/>
      </w:rPr>
    </w:lvl>
    <w:lvl w:ilvl="3" w:tplc="D388C48E">
      <w:start w:val="1"/>
      <w:numFmt w:val="bullet"/>
      <w:lvlText w:val=""/>
      <w:lvlJc w:val="left"/>
      <w:pPr>
        <w:ind w:left="2880" w:hanging="360"/>
      </w:pPr>
      <w:rPr>
        <w:rFonts w:ascii="Symbol" w:hAnsi="Symbol" w:hint="default"/>
      </w:rPr>
    </w:lvl>
    <w:lvl w:ilvl="4" w:tplc="FE745B8A">
      <w:start w:val="1"/>
      <w:numFmt w:val="bullet"/>
      <w:lvlText w:val="o"/>
      <w:lvlJc w:val="left"/>
      <w:pPr>
        <w:ind w:left="3600" w:hanging="360"/>
      </w:pPr>
      <w:rPr>
        <w:rFonts w:ascii="Courier New" w:hAnsi="Courier New" w:hint="default"/>
      </w:rPr>
    </w:lvl>
    <w:lvl w:ilvl="5" w:tplc="26308856">
      <w:start w:val="1"/>
      <w:numFmt w:val="bullet"/>
      <w:lvlText w:val=""/>
      <w:lvlJc w:val="left"/>
      <w:pPr>
        <w:ind w:left="4320" w:hanging="360"/>
      </w:pPr>
      <w:rPr>
        <w:rFonts w:ascii="Wingdings" w:hAnsi="Wingdings" w:hint="default"/>
      </w:rPr>
    </w:lvl>
    <w:lvl w:ilvl="6" w:tplc="BF62CE7A">
      <w:start w:val="1"/>
      <w:numFmt w:val="bullet"/>
      <w:lvlText w:val=""/>
      <w:lvlJc w:val="left"/>
      <w:pPr>
        <w:ind w:left="5040" w:hanging="360"/>
      </w:pPr>
      <w:rPr>
        <w:rFonts w:ascii="Symbol" w:hAnsi="Symbol" w:hint="default"/>
      </w:rPr>
    </w:lvl>
    <w:lvl w:ilvl="7" w:tplc="B25E7556">
      <w:start w:val="1"/>
      <w:numFmt w:val="bullet"/>
      <w:lvlText w:val="o"/>
      <w:lvlJc w:val="left"/>
      <w:pPr>
        <w:ind w:left="5760" w:hanging="360"/>
      </w:pPr>
      <w:rPr>
        <w:rFonts w:ascii="Courier New" w:hAnsi="Courier New" w:hint="default"/>
      </w:rPr>
    </w:lvl>
    <w:lvl w:ilvl="8" w:tplc="F35A4430">
      <w:start w:val="1"/>
      <w:numFmt w:val="bullet"/>
      <w:lvlText w:val=""/>
      <w:lvlJc w:val="left"/>
      <w:pPr>
        <w:ind w:left="6480" w:hanging="360"/>
      </w:pPr>
      <w:rPr>
        <w:rFonts w:ascii="Wingdings" w:hAnsi="Wingdings" w:hint="default"/>
      </w:rPr>
    </w:lvl>
  </w:abstractNum>
  <w:abstractNum w:abstractNumId="13" w15:restartNumberingAfterBreak="0">
    <w:nsid w:val="7CEA6F0B"/>
    <w:multiLevelType w:val="hybridMultilevel"/>
    <w:tmpl w:val="6F5E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DD2AEF"/>
    <w:multiLevelType w:val="hybridMultilevel"/>
    <w:tmpl w:val="991405C8"/>
    <w:lvl w:ilvl="0" w:tplc="36769AF8">
      <w:start w:val="1"/>
      <w:numFmt w:val="bullet"/>
      <w:lvlText w:val=""/>
      <w:lvlJc w:val="left"/>
      <w:pPr>
        <w:ind w:left="720" w:hanging="360"/>
      </w:pPr>
      <w:rPr>
        <w:rFonts w:ascii="Symbol" w:hAnsi="Symbol" w:hint="default"/>
      </w:rPr>
    </w:lvl>
    <w:lvl w:ilvl="1" w:tplc="97866020">
      <w:start w:val="1"/>
      <w:numFmt w:val="bullet"/>
      <w:lvlText w:val="o"/>
      <w:lvlJc w:val="left"/>
      <w:pPr>
        <w:ind w:left="1440" w:hanging="360"/>
      </w:pPr>
      <w:rPr>
        <w:rFonts w:ascii="Courier New" w:hAnsi="Courier New" w:hint="default"/>
      </w:rPr>
    </w:lvl>
    <w:lvl w:ilvl="2" w:tplc="03B488E2">
      <w:start w:val="1"/>
      <w:numFmt w:val="bullet"/>
      <w:lvlText w:val=""/>
      <w:lvlJc w:val="left"/>
      <w:pPr>
        <w:ind w:left="2160" w:hanging="360"/>
      </w:pPr>
      <w:rPr>
        <w:rFonts w:ascii="Wingdings" w:hAnsi="Wingdings" w:hint="default"/>
      </w:rPr>
    </w:lvl>
    <w:lvl w:ilvl="3" w:tplc="D3B45404">
      <w:start w:val="1"/>
      <w:numFmt w:val="bullet"/>
      <w:lvlText w:val=""/>
      <w:lvlJc w:val="left"/>
      <w:pPr>
        <w:ind w:left="2880" w:hanging="360"/>
      </w:pPr>
      <w:rPr>
        <w:rFonts w:ascii="Symbol" w:hAnsi="Symbol" w:hint="default"/>
      </w:rPr>
    </w:lvl>
    <w:lvl w:ilvl="4" w:tplc="95405D10">
      <w:start w:val="1"/>
      <w:numFmt w:val="bullet"/>
      <w:lvlText w:val="o"/>
      <w:lvlJc w:val="left"/>
      <w:pPr>
        <w:ind w:left="3600" w:hanging="360"/>
      </w:pPr>
      <w:rPr>
        <w:rFonts w:ascii="Courier New" w:hAnsi="Courier New" w:hint="default"/>
      </w:rPr>
    </w:lvl>
    <w:lvl w:ilvl="5" w:tplc="C318F590">
      <w:start w:val="1"/>
      <w:numFmt w:val="bullet"/>
      <w:lvlText w:val=""/>
      <w:lvlJc w:val="left"/>
      <w:pPr>
        <w:ind w:left="4320" w:hanging="360"/>
      </w:pPr>
      <w:rPr>
        <w:rFonts w:ascii="Wingdings" w:hAnsi="Wingdings" w:hint="default"/>
      </w:rPr>
    </w:lvl>
    <w:lvl w:ilvl="6" w:tplc="4D7AB6EC">
      <w:start w:val="1"/>
      <w:numFmt w:val="bullet"/>
      <w:lvlText w:val=""/>
      <w:lvlJc w:val="left"/>
      <w:pPr>
        <w:ind w:left="5040" w:hanging="360"/>
      </w:pPr>
      <w:rPr>
        <w:rFonts w:ascii="Symbol" w:hAnsi="Symbol" w:hint="default"/>
      </w:rPr>
    </w:lvl>
    <w:lvl w:ilvl="7" w:tplc="16B0B6E0">
      <w:start w:val="1"/>
      <w:numFmt w:val="bullet"/>
      <w:lvlText w:val="o"/>
      <w:lvlJc w:val="left"/>
      <w:pPr>
        <w:ind w:left="5760" w:hanging="360"/>
      </w:pPr>
      <w:rPr>
        <w:rFonts w:ascii="Courier New" w:hAnsi="Courier New" w:hint="default"/>
      </w:rPr>
    </w:lvl>
    <w:lvl w:ilvl="8" w:tplc="5EBCA8C4">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9"/>
  </w:num>
  <w:num w:numId="5">
    <w:abstractNumId w:val="14"/>
  </w:num>
  <w:num w:numId="6">
    <w:abstractNumId w:val="12"/>
  </w:num>
  <w:num w:numId="7">
    <w:abstractNumId w:val="3"/>
  </w:num>
  <w:num w:numId="8">
    <w:abstractNumId w:val="1"/>
  </w:num>
  <w:num w:numId="9">
    <w:abstractNumId w:val="2"/>
  </w:num>
  <w:num w:numId="10">
    <w:abstractNumId w:val="10"/>
  </w:num>
  <w:num w:numId="11">
    <w:abstractNumId w:val="7"/>
  </w:num>
  <w:num w:numId="12">
    <w:abstractNumId w:val="11"/>
  </w:num>
  <w:num w:numId="13">
    <w:abstractNumId w:val="5"/>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0NrU0NTIzNjI0MjNT0lEKTi0uzszPAykwrQUAHzpclywAAAA="/>
  </w:docVars>
  <w:rsids>
    <w:rsidRoot w:val="00930CC1"/>
    <w:rsid w:val="000053ED"/>
    <w:rsid w:val="00016872"/>
    <w:rsid w:val="000679C1"/>
    <w:rsid w:val="00084069"/>
    <w:rsid w:val="000856EC"/>
    <w:rsid w:val="000945CA"/>
    <w:rsid w:val="000A5D47"/>
    <w:rsid w:val="000B0BC5"/>
    <w:rsid w:val="000C790F"/>
    <w:rsid w:val="000D251C"/>
    <w:rsid w:val="000F4923"/>
    <w:rsid w:val="00103EB4"/>
    <w:rsid w:val="00106394"/>
    <w:rsid w:val="00106AB4"/>
    <w:rsid w:val="00115D9F"/>
    <w:rsid w:val="00116C46"/>
    <w:rsid w:val="00120C4A"/>
    <w:rsid w:val="00141E76"/>
    <w:rsid w:val="001454FF"/>
    <w:rsid w:val="00145595"/>
    <w:rsid w:val="00167CBF"/>
    <w:rsid w:val="00175615"/>
    <w:rsid w:val="001A015D"/>
    <w:rsid w:val="001A60D7"/>
    <w:rsid w:val="001B1120"/>
    <w:rsid w:val="001B3695"/>
    <w:rsid w:val="00210B57"/>
    <w:rsid w:val="002443BD"/>
    <w:rsid w:val="00251398"/>
    <w:rsid w:val="0025571F"/>
    <w:rsid w:val="002947F1"/>
    <w:rsid w:val="002A565A"/>
    <w:rsid w:val="002A7E6C"/>
    <w:rsid w:val="002C6286"/>
    <w:rsid w:val="002D1EB5"/>
    <w:rsid w:val="002F5F7E"/>
    <w:rsid w:val="00310A29"/>
    <w:rsid w:val="0031F18D"/>
    <w:rsid w:val="00330F74"/>
    <w:rsid w:val="003650A9"/>
    <w:rsid w:val="00366AFE"/>
    <w:rsid w:val="0037335F"/>
    <w:rsid w:val="003742D8"/>
    <w:rsid w:val="00375182"/>
    <w:rsid w:val="00376F22"/>
    <w:rsid w:val="0038556E"/>
    <w:rsid w:val="003965C1"/>
    <w:rsid w:val="003A57DC"/>
    <w:rsid w:val="003B7D67"/>
    <w:rsid w:val="003E4ABC"/>
    <w:rsid w:val="004019BE"/>
    <w:rsid w:val="00465062"/>
    <w:rsid w:val="004676DD"/>
    <w:rsid w:val="00477664"/>
    <w:rsid w:val="00477CE4"/>
    <w:rsid w:val="004B7FBB"/>
    <w:rsid w:val="004E700D"/>
    <w:rsid w:val="004F3347"/>
    <w:rsid w:val="0050782A"/>
    <w:rsid w:val="00535B1B"/>
    <w:rsid w:val="00542191"/>
    <w:rsid w:val="00546CE6"/>
    <w:rsid w:val="00550049"/>
    <w:rsid w:val="00562034"/>
    <w:rsid w:val="005651D6"/>
    <w:rsid w:val="00566B22"/>
    <w:rsid w:val="00580F90"/>
    <w:rsid w:val="005946B8"/>
    <w:rsid w:val="005B7367"/>
    <w:rsid w:val="005E4087"/>
    <w:rsid w:val="005F1432"/>
    <w:rsid w:val="005F503D"/>
    <w:rsid w:val="005F7911"/>
    <w:rsid w:val="0060376D"/>
    <w:rsid w:val="00654CFA"/>
    <w:rsid w:val="00656B21"/>
    <w:rsid w:val="00685319"/>
    <w:rsid w:val="006E718B"/>
    <w:rsid w:val="00720A1E"/>
    <w:rsid w:val="00722406"/>
    <w:rsid w:val="007325AD"/>
    <w:rsid w:val="0075363E"/>
    <w:rsid w:val="00776A0F"/>
    <w:rsid w:val="0079194D"/>
    <w:rsid w:val="00796423"/>
    <w:rsid w:val="007A0084"/>
    <w:rsid w:val="007A1DD9"/>
    <w:rsid w:val="007C2059"/>
    <w:rsid w:val="007E5069"/>
    <w:rsid w:val="007E65D9"/>
    <w:rsid w:val="007F4E52"/>
    <w:rsid w:val="00801AE4"/>
    <w:rsid w:val="00811DD6"/>
    <w:rsid w:val="008230E2"/>
    <w:rsid w:val="00825880"/>
    <w:rsid w:val="00827B96"/>
    <w:rsid w:val="00867FDE"/>
    <w:rsid w:val="008803E3"/>
    <w:rsid w:val="00885C16"/>
    <w:rsid w:val="008A641B"/>
    <w:rsid w:val="008B2010"/>
    <w:rsid w:val="008D438A"/>
    <w:rsid w:val="008F0059"/>
    <w:rsid w:val="008F3204"/>
    <w:rsid w:val="00904B0E"/>
    <w:rsid w:val="00913380"/>
    <w:rsid w:val="00930CC1"/>
    <w:rsid w:val="0094669D"/>
    <w:rsid w:val="009567D7"/>
    <w:rsid w:val="009C1C43"/>
    <w:rsid w:val="009D5F2C"/>
    <w:rsid w:val="009FCD4D"/>
    <w:rsid w:val="00A14CD4"/>
    <w:rsid w:val="00A671DC"/>
    <w:rsid w:val="00A77884"/>
    <w:rsid w:val="00A876CE"/>
    <w:rsid w:val="00A91A80"/>
    <w:rsid w:val="00AB5A1E"/>
    <w:rsid w:val="00AC0375"/>
    <w:rsid w:val="00B00160"/>
    <w:rsid w:val="00B12D22"/>
    <w:rsid w:val="00B30C8C"/>
    <w:rsid w:val="00B41D84"/>
    <w:rsid w:val="00B52EC4"/>
    <w:rsid w:val="00B63A00"/>
    <w:rsid w:val="00B71141"/>
    <w:rsid w:val="00B72283"/>
    <w:rsid w:val="00B82927"/>
    <w:rsid w:val="00BA5875"/>
    <w:rsid w:val="00BB0D91"/>
    <w:rsid w:val="00BB37F6"/>
    <w:rsid w:val="00BC0C7D"/>
    <w:rsid w:val="00BE2402"/>
    <w:rsid w:val="00BE48D3"/>
    <w:rsid w:val="00BF158C"/>
    <w:rsid w:val="00C10719"/>
    <w:rsid w:val="00C16DBD"/>
    <w:rsid w:val="00C231FB"/>
    <w:rsid w:val="00C41CD4"/>
    <w:rsid w:val="00C55FC3"/>
    <w:rsid w:val="00C66F7F"/>
    <w:rsid w:val="00C96AEA"/>
    <w:rsid w:val="00CB47B7"/>
    <w:rsid w:val="00CE68CC"/>
    <w:rsid w:val="00CE7692"/>
    <w:rsid w:val="00D30108"/>
    <w:rsid w:val="00D44D12"/>
    <w:rsid w:val="00D47192"/>
    <w:rsid w:val="00D65EE6"/>
    <w:rsid w:val="00DB7063"/>
    <w:rsid w:val="00DD211A"/>
    <w:rsid w:val="00DE1268"/>
    <w:rsid w:val="00DE1E0C"/>
    <w:rsid w:val="00DF4752"/>
    <w:rsid w:val="00E0044D"/>
    <w:rsid w:val="00E0291B"/>
    <w:rsid w:val="00E746A9"/>
    <w:rsid w:val="00E84C89"/>
    <w:rsid w:val="00EB6A09"/>
    <w:rsid w:val="00ED3725"/>
    <w:rsid w:val="00F13BDA"/>
    <w:rsid w:val="00F213FD"/>
    <w:rsid w:val="00F26C5D"/>
    <w:rsid w:val="00F28BFB"/>
    <w:rsid w:val="00F354E0"/>
    <w:rsid w:val="00F65981"/>
    <w:rsid w:val="00F941CD"/>
    <w:rsid w:val="00FB1665"/>
    <w:rsid w:val="00FD16F4"/>
    <w:rsid w:val="00FD4474"/>
    <w:rsid w:val="010F4560"/>
    <w:rsid w:val="018FED25"/>
    <w:rsid w:val="01AF1531"/>
    <w:rsid w:val="01ECBC66"/>
    <w:rsid w:val="02660B7A"/>
    <w:rsid w:val="02C2318D"/>
    <w:rsid w:val="0429A4A4"/>
    <w:rsid w:val="046F0D1B"/>
    <w:rsid w:val="049AC346"/>
    <w:rsid w:val="04BC1BCA"/>
    <w:rsid w:val="054115D2"/>
    <w:rsid w:val="06636C07"/>
    <w:rsid w:val="069CB7E5"/>
    <w:rsid w:val="07586060"/>
    <w:rsid w:val="075F50FF"/>
    <w:rsid w:val="07732F2E"/>
    <w:rsid w:val="078EA370"/>
    <w:rsid w:val="07B36BB1"/>
    <w:rsid w:val="08294195"/>
    <w:rsid w:val="08B671EF"/>
    <w:rsid w:val="08F513C5"/>
    <w:rsid w:val="0933D6CD"/>
    <w:rsid w:val="0A00068F"/>
    <w:rsid w:val="0C59E58D"/>
    <w:rsid w:val="0C77650F"/>
    <w:rsid w:val="0D2A19F4"/>
    <w:rsid w:val="0DA635B8"/>
    <w:rsid w:val="0E383D0B"/>
    <w:rsid w:val="0FB0F34D"/>
    <w:rsid w:val="1070A019"/>
    <w:rsid w:val="11EFB4D7"/>
    <w:rsid w:val="12E0E831"/>
    <w:rsid w:val="12E7E8DA"/>
    <w:rsid w:val="12F3B35B"/>
    <w:rsid w:val="131DEAE3"/>
    <w:rsid w:val="132A95A6"/>
    <w:rsid w:val="13A21D05"/>
    <w:rsid w:val="13BB4C0D"/>
    <w:rsid w:val="13F29FBA"/>
    <w:rsid w:val="144793B4"/>
    <w:rsid w:val="16CACB0A"/>
    <w:rsid w:val="16F5B3CC"/>
    <w:rsid w:val="1714C439"/>
    <w:rsid w:val="17E06033"/>
    <w:rsid w:val="187B4D57"/>
    <w:rsid w:val="19275A5D"/>
    <w:rsid w:val="1983BF48"/>
    <w:rsid w:val="19EF749F"/>
    <w:rsid w:val="1A60945F"/>
    <w:rsid w:val="1B3F2A6D"/>
    <w:rsid w:val="1BAB3E70"/>
    <w:rsid w:val="1C87FC30"/>
    <w:rsid w:val="1DD514F0"/>
    <w:rsid w:val="1F114BE7"/>
    <w:rsid w:val="1F2FF62E"/>
    <w:rsid w:val="20DF0C13"/>
    <w:rsid w:val="220FD3F4"/>
    <w:rsid w:val="221ECF04"/>
    <w:rsid w:val="22625B09"/>
    <w:rsid w:val="22D07F72"/>
    <w:rsid w:val="22F6923D"/>
    <w:rsid w:val="239C720E"/>
    <w:rsid w:val="23D2B2DD"/>
    <w:rsid w:val="24A5BADE"/>
    <w:rsid w:val="24DDE9FD"/>
    <w:rsid w:val="25B6D2A6"/>
    <w:rsid w:val="25D867C7"/>
    <w:rsid w:val="26699F35"/>
    <w:rsid w:val="27D8C07E"/>
    <w:rsid w:val="28D6CEFC"/>
    <w:rsid w:val="298598BB"/>
    <w:rsid w:val="29E26203"/>
    <w:rsid w:val="2A030872"/>
    <w:rsid w:val="2AE13019"/>
    <w:rsid w:val="2B128E51"/>
    <w:rsid w:val="2B3010F3"/>
    <w:rsid w:val="2BB6E3AD"/>
    <w:rsid w:val="2C76E8D0"/>
    <w:rsid w:val="2CE07F79"/>
    <w:rsid w:val="2D432631"/>
    <w:rsid w:val="2D60C7B7"/>
    <w:rsid w:val="2D8034B5"/>
    <w:rsid w:val="2D923C84"/>
    <w:rsid w:val="2DD37A45"/>
    <w:rsid w:val="2DE85209"/>
    <w:rsid w:val="2E8406B6"/>
    <w:rsid w:val="2E9CD1DD"/>
    <w:rsid w:val="2F222F5B"/>
    <w:rsid w:val="2FA298F5"/>
    <w:rsid w:val="2FCFC6DA"/>
    <w:rsid w:val="3054734F"/>
    <w:rsid w:val="30B81BC3"/>
    <w:rsid w:val="30E07E00"/>
    <w:rsid w:val="31778243"/>
    <w:rsid w:val="31AC64DF"/>
    <w:rsid w:val="321604F7"/>
    <w:rsid w:val="322FA59B"/>
    <w:rsid w:val="3266F948"/>
    <w:rsid w:val="326799E1"/>
    <w:rsid w:val="329BA251"/>
    <w:rsid w:val="32DB35D6"/>
    <w:rsid w:val="32DFDC51"/>
    <w:rsid w:val="3338C1A1"/>
    <w:rsid w:val="33571AA3"/>
    <w:rsid w:val="35245F43"/>
    <w:rsid w:val="353514D4"/>
    <w:rsid w:val="394672B5"/>
    <w:rsid w:val="3A6AB4AA"/>
    <w:rsid w:val="3AB73A6C"/>
    <w:rsid w:val="3B03CA86"/>
    <w:rsid w:val="3BC60951"/>
    <w:rsid w:val="3C12277C"/>
    <w:rsid w:val="3CD522B4"/>
    <w:rsid w:val="3E15EAFB"/>
    <w:rsid w:val="3EEDDFBE"/>
    <w:rsid w:val="3F41A90C"/>
    <w:rsid w:val="3FED5678"/>
    <w:rsid w:val="3FF81802"/>
    <w:rsid w:val="4089B01F"/>
    <w:rsid w:val="40FD8BE6"/>
    <w:rsid w:val="418926D9"/>
    <w:rsid w:val="4210CB9C"/>
    <w:rsid w:val="44041104"/>
    <w:rsid w:val="44905F90"/>
    <w:rsid w:val="4523839E"/>
    <w:rsid w:val="455CA1C7"/>
    <w:rsid w:val="460860AE"/>
    <w:rsid w:val="4611E632"/>
    <w:rsid w:val="46178DB5"/>
    <w:rsid w:val="48F69383"/>
    <w:rsid w:val="49D55A43"/>
    <w:rsid w:val="4A2BD59E"/>
    <w:rsid w:val="4A66A0A0"/>
    <w:rsid w:val="4AF52CC3"/>
    <w:rsid w:val="4AF5E963"/>
    <w:rsid w:val="4BBDABE8"/>
    <w:rsid w:val="4C0448C3"/>
    <w:rsid w:val="4C0EBE42"/>
    <w:rsid w:val="4C362F45"/>
    <w:rsid w:val="4CD84866"/>
    <w:rsid w:val="4E81DCA6"/>
    <w:rsid w:val="4E86B0A3"/>
    <w:rsid w:val="4EA01828"/>
    <w:rsid w:val="50385F0F"/>
    <w:rsid w:val="5067DA96"/>
    <w:rsid w:val="513FF4CC"/>
    <w:rsid w:val="5145DCA2"/>
    <w:rsid w:val="51C4B7AB"/>
    <w:rsid w:val="51EB373A"/>
    <w:rsid w:val="52181509"/>
    <w:rsid w:val="52975B1E"/>
    <w:rsid w:val="534B16BA"/>
    <w:rsid w:val="538CE354"/>
    <w:rsid w:val="53D9FBCB"/>
    <w:rsid w:val="54F13C1E"/>
    <w:rsid w:val="54FE45E9"/>
    <w:rsid w:val="55984A46"/>
    <w:rsid w:val="55C85BC5"/>
    <w:rsid w:val="56458FDA"/>
    <w:rsid w:val="57840701"/>
    <w:rsid w:val="5826D961"/>
    <w:rsid w:val="590283E6"/>
    <w:rsid w:val="5910BD00"/>
    <w:rsid w:val="594063F8"/>
    <w:rsid w:val="5999EBFA"/>
    <w:rsid w:val="5A12FB12"/>
    <w:rsid w:val="5B35BC5B"/>
    <w:rsid w:val="5C1BBBF9"/>
    <w:rsid w:val="5C96A480"/>
    <w:rsid w:val="5D381A23"/>
    <w:rsid w:val="5D7EBC1B"/>
    <w:rsid w:val="5DAEA3D0"/>
    <w:rsid w:val="5DC9049A"/>
    <w:rsid w:val="5F49850F"/>
    <w:rsid w:val="5FB91945"/>
    <w:rsid w:val="5FDAEFE0"/>
    <w:rsid w:val="615BD650"/>
    <w:rsid w:val="61CC1A17"/>
    <w:rsid w:val="61F29FA1"/>
    <w:rsid w:val="62CBD2E0"/>
    <w:rsid w:val="63975778"/>
    <w:rsid w:val="645F527A"/>
    <w:rsid w:val="651F2929"/>
    <w:rsid w:val="6564476B"/>
    <w:rsid w:val="65B124B6"/>
    <w:rsid w:val="66488A21"/>
    <w:rsid w:val="66A39A6E"/>
    <w:rsid w:val="670B0D5D"/>
    <w:rsid w:val="67327475"/>
    <w:rsid w:val="68A117E3"/>
    <w:rsid w:val="6C669869"/>
    <w:rsid w:val="6CB02175"/>
    <w:rsid w:val="6CEE0B10"/>
    <w:rsid w:val="6D65466D"/>
    <w:rsid w:val="6DED1353"/>
    <w:rsid w:val="6F6865E8"/>
    <w:rsid w:val="6FBD2090"/>
    <w:rsid w:val="6FE5DE6A"/>
    <w:rsid w:val="7011C549"/>
    <w:rsid w:val="701DA999"/>
    <w:rsid w:val="704CFC10"/>
    <w:rsid w:val="71CED5F4"/>
    <w:rsid w:val="72AAED3B"/>
    <w:rsid w:val="72DF3589"/>
    <w:rsid w:val="72F6D1EA"/>
    <w:rsid w:val="7308B81C"/>
    <w:rsid w:val="73FD7C8F"/>
    <w:rsid w:val="74A7043D"/>
    <w:rsid w:val="75CD5D01"/>
    <w:rsid w:val="773AEFC4"/>
    <w:rsid w:val="77692D62"/>
    <w:rsid w:val="777EB7C3"/>
    <w:rsid w:val="77B3B21C"/>
    <w:rsid w:val="784F9D64"/>
    <w:rsid w:val="78F58A09"/>
    <w:rsid w:val="7904FDC3"/>
    <w:rsid w:val="790C41AA"/>
    <w:rsid w:val="7A6B9759"/>
    <w:rsid w:val="7AA18D83"/>
    <w:rsid w:val="7B873E26"/>
    <w:rsid w:val="7BF59E2C"/>
    <w:rsid w:val="7BF6C9F5"/>
    <w:rsid w:val="7DDFCCEF"/>
    <w:rsid w:val="7F03FCE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9157D"/>
  <w14:defaultImageDpi w14:val="32767"/>
  <w15:chartTrackingRefBased/>
  <w15:docId w15:val="{057CE4E3-C544-40B2-B0A8-6026F066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5">
    <w:name w:val="heading 5"/>
    <w:basedOn w:val="a"/>
    <w:next w:val="a"/>
    <w:link w:val="50"/>
    <w:uiPriority w:val="9"/>
    <w:unhideWhenUsed/>
    <w:qFormat/>
    <w:rsid w:val="008A641B"/>
    <w:pPr>
      <w:keepNext/>
      <w:keepLines/>
      <w:spacing w:before="40"/>
      <w:outlineLvl w:val="4"/>
    </w:pPr>
    <w:rPr>
      <w:rFonts w:asciiTheme="majorHAnsi" w:eastAsiaTheme="majorEastAsia" w:hAnsiTheme="majorHAnsi" w:cstheme="majorBidi"/>
      <w:color w:val="2F5496" w:themeColor="accent1" w:themeShade="BF"/>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x-form-grouplabel">
    <w:name w:val="ux-form-group__label"/>
    <w:basedOn w:val="a0"/>
    <w:rsid w:val="00930CC1"/>
  </w:style>
  <w:style w:type="table" w:styleId="a3">
    <w:name w:val="Table Grid"/>
    <w:basedOn w:val="a1"/>
    <w:uiPriority w:val="39"/>
    <w:rsid w:val="00930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5880"/>
    <w:pPr>
      <w:tabs>
        <w:tab w:val="center" w:pos="4419"/>
        <w:tab w:val="right" w:pos="8838"/>
      </w:tabs>
    </w:pPr>
  </w:style>
  <w:style w:type="character" w:customStyle="1" w:styleId="a5">
    <w:name w:val="Верхний колонтитул Знак"/>
    <w:basedOn w:val="a0"/>
    <w:link w:val="a4"/>
    <w:uiPriority w:val="99"/>
    <w:rsid w:val="00825880"/>
  </w:style>
  <w:style w:type="paragraph" w:styleId="a6">
    <w:name w:val="footer"/>
    <w:basedOn w:val="a"/>
    <w:link w:val="a7"/>
    <w:uiPriority w:val="99"/>
    <w:unhideWhenUsed/>
    <w:rsid w:val="00825880"/>
    <w:pPr>
      <w:tabs>
        <w:tab w:val="center" w:pos="4419"/>
        <w:tab w:val="right" w:pos="8838"/>
      </w:tabs>
    </w:pPr>
  </w:style>
  <w:style w:type="character" w:customStyle="1" w:styleId="a7">
    <w:name w:val="Нижний колонтитул Знак"/>
    <w:basedOn w:val="a0"/>
    <w:link w:val="a6"/>
    <w:uiPriority w:val="99"/>
    <w:rsid w:val="00825880"/>
  </w:style>
  <w:style w:type="character" w:customStyle="1" w:styleId="Ninguno">
    <w:name w:val="Ninguno"/>
    <w:rsid w:val="002A565A"/>
    <w:rPr>
      <w:lang w:val="es-ES_tradnl"/>
    </w:rPr>
  </w:style>
  <w:style w:type="character" w:styleId="a8">
    <w:name w:val="Hyperlink"/>
    <w:basedOn w:val="a0"/>
    <w:uiPriority w:val="99"/>
    <w:unhideWhenUsed/>
    <w:rsid w:val="002A565A"/>
    <w:rPr>
      <w:color w:val="0563C1" w:themeColor="hyperlink"/>
      <w:u w:val="single"/>
    </w:rPr>
  </w:style>
  <w:style w:type="character" w:customStyle="1" w:styleId="UnresolvedMention">
    <w:name w:val="Unresolved Mention"/>
    <w:basedOn w:val="a0"/>
    <w:uiPriority w:val="99"/>
    <w:rsid w:val="002A565A"/>
    <w:rPr>
      <w:color w:val="605E5C"/>
      <w:shd w:val="clear" w:color="auto" w:fill="E1DFDD"/>
    </w:rPr>
  </w:style>
  <w:style w:type="paragraph" w:styleId="a9">
    <w:name w:val="Normal (Web)"/>
    <w:basedOn w:val="a"/>
    <w:uiPriority w:val="99"/>
    <w:unhideWhenUsed/>
    <w:rsid w:val="00BB37F6"/>
    <w:pPr>
      <w:spacing w:before="100" w:beforeAutospacing="1" w:after="100" w:afterAutospacing="1"/>
    </w:pPr>
    <w:rPr>
      <w:rFonts w:ascii="Times New Roman" w:eastAsia="Times New Roman" w:hAnsi="Times New Roman" w:cs="Times New Roman"/>
      <w:lang w:val="es-ES" w:eastAsia="es-ES_tradnl"/>
    </w:rPr>
  </w:style>
  <w:style w:type="paragraph" w:styleId="aa">
    <w:name w:val="List Paragraph"/>
    <w:aliases w:val="Liste à puces retrait droite"/>
    <w:basedOn w:val="a"/>
    <w:link w:val="ab"/>
    <w:uiPriority w:val="34"/>
    <w:qFormat/>
    <w:rsid w:val="00BB37F6"/>
    <w:pPr>
      <w:pBdr>
        <w:top w:val="nil"/>
        <w:left w:val="nil"/>
        <w:bottom w:val="nil"/>
        <w:right w:val="nil"/>
        <w:between w:val="nil"/>
        <w:bar w:val="nil"/>
      </w:pBdr>
      <w:ind w:left="720"/>
      <w:contextualSpacing/>
    </w:pPr>
    <w:rPr>
      <w:rFonts w:ascii="Times New Roman" w:eastAsia="Arial Unicode MS" w:hAnsi="Times New Roman" w:cs="Times New Roman"/>
      <w:bdr w:val="nil"/>
      <w:lang w:val="en-US"/>
    </w:rPr>
  </w:style>
  <w:style w:type="paragraph" w:customStyle="1" w:styleId="CuerpoA">
    <w:name w:val="Cuerpo A"/>
    <w:rsid w:val="005F503D"/>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s-ES_tradnl"/>
    </w:rPr>
  </w:style>
  <w:style w:type="table" w:styleId="ac">
    <w:name w:val="Grid Table Light"/>
    <w:basedOn w:val="a1"/>
    <w:uiPriority w:val="40"/>
    <w:rsid w:val="005F503D"/>
    <w:pPr>
      <w:pBdr>
        <w:top w:val="nil"/>
        <w:left w:val="nil"/>
        <w:bottom w:val="nil"/>
        <w:right w:val="nil"/>
        <w:between w:val="nil"/>
        <w:bar w:val="nil"/>
      </w:pBdr>
    </w:pPr>
    <w:rPr>
      <w:rFonts w:ascii="Times New Roman" w:eastAsia="Arial Unicode MS" w:hAnsi="Times New Roman" w:cs="Times New Roman"/>
      <w:sz w:val="20"/>
      <w:szCs w:val="20"/>
      <w:bdr w:val="nil"/>
      <w:lang w:eastAsia="es-ES_trad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d">
    <w:name w:val="FollowedHyperlink"/>
    <w:basedOn w:val="a0"/>
    <w:uiPriority w:val="99"/>
    <w:semiHidden/>
    <w:unhideWhenUsed/>
    <w:rsid w:val="00477CE4"/>
    <w:rPr>
      <w:color w:val="954F72" w:themeColor="followedHyperlink"/>
      <w:u w:val="single"/>
    </w:rPr>
  </w:style>
  <w:style w:type="character" w:customStyle="1" w:styleId="20">
    <w:name w:val="Заголовок 2 Знак"/>
    <w:basedOn w:val="a0"/>
    <w:link w:val="2"/>
    <w:uiPriority w:val="9"/>
    <w:rPr>
      <w:rFonts w:asciiTheme="majorHAnsi" w:eastAsiaTheme="majorEastAsia" w:hAnsiTheme="majorHAnsi" w:cstheme="majorBidi"/>
      <w:color w:val="2F5496" w:themeColor="accent1" w:themeShade="BF"/>
      <w:sz w:val="26"/>
      <w:szCs w:val="26"/>
    </w:rPr>
  </w:style>
  <w:style w:type="paragraph" w:customStyle="1" w:styleId="paragraph">
    <w:name w:val="paragraph"/>
    <w:basedOn w:val="a"/>
    <w:rsid w:val="00776A0F"/>
    <w:pPr>
      <w:spacing w:before="100" w:beforeAutospacing="1" w:after="100" w:afterAutospacing="1"/>
    </w:pPr>
    <w:rPr>
      <w:rFonts w:ascii="Times New Roman" w:eastAsia="Times New Roman" w:hAnsi="Times New Roman" w:cs="Times New Roman"/>
      <w:lang w:val="en-US"/>
    </w:rPr>
  </w:style>
  <w:style w:type="character" w:customStyle="1" w:styleId="normaltextrun">
    <w:name w:val="normaltextrun"/>
    <w:basedOn w:val="a0"/>
    <w:rsid w:val="00776A0F"/>
  </w:style>
  <w:style w:type="character" w:customStyle="1" w:styleId="eop">
    <w:name w:val="eop"/>
    <w:basedOn w:val="a0"/>
    <w:rsid w:val="00776A0F"/>
  </w:style>
  <w:style w:type="character" w:customStyle="1" w:styleId="contextualspellingandgrammarerror">
    <w:name w:val="contextualspellingandgrammarerror"/>
    <w:basedOn w:val="a0"/>
    <w:rsid w:val="00776A0F"/>
  </w:style>
  <w:style w:type="table" w:styleId="-42">
    <w:name w:val="List Table 4 Accent 2"/>
    <w:basedOn w:val="a1"/>
    <w:uiPriority w:val="49"/>
    <w:rsid w:val="00AC0375"/>
    <w:rPr>
      <w:rFonts w:eastAsiaTheme="minorEastAsia"/>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ab">
    <w:name w:val="Абзац списка Знак"/>
    <w:aliases w:val="Liste à puces retrait droite Знак"/>
    <w:link w:val="aa"/>
    <w:uiPriority w:val="34"/>
    <w:locked/>
    <w:rsid w:val="00AC0375"/>
    <w:rPr>
      <w:rFonts w:ascii="Times New Roman" w:eastAsia="Arial Unicode MS" w:hAnsi="Times New Roman" w:cs="Times New Roman"/>
      <w:bdr w:val="nil"/>
      <w:lang w:val="en-US"/>
    </w:rPr>
  </w:style>
  <w:style w:type="character" w:customStyle="1" w:styleId="50">
    <w:name w:val="Заголовок 5 Знак"/>
    <w:basedOn w:val="a0"/>
    <w:link w:val="5"/>
    <w:uiPriority w:val="9"/>
    <w:rsid w:val="008A641B"/>
    <w:rPr>
      <w:rFonts w:asciiTheme="majorHAnsi" w:eastAsiaTheme="majorEastAsia" w:hAnsiTheme="majorHAnsi" w:cstheme="majorBidi"/>
      <w:color w:val="2F5496" w:themeColor="accent1" w:themeShade="BF"/>
      <w:lang w:val="en-GB"/>
    </w:rPr>
  </w:style>
  <w:style w:type="table" w:styleId="-420">
    <w:name w:val="Grid Table 4 Accent 2"/>
    <w:basedOn w:val="a1"/>
    <w:uiPriority w:val="49"/>
    <w:rsid w:val="008A641B"/>
    <w:rPr>
      <w:rFonts w:eastAsiaTheme="minorEastAsia"/>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ae">
    <w:name w:val="Subtitle"/>
    <w:basedOn w:val="a"/>
    <w:link w:val="af"/>
    <w:qFormat/>
    <w:rsid w:val="008A641B"/>
    <w:pPr>
      <w:tabs>
        <w:tab w:val="left" w:pos="-1440"/>
        <w:tab w:val="left" w:pos="-720"/>
        <w:tab w:val="left" w:pos="828"/>
        <w:tab w:val="left" w:pos="1044"/>
        <w:tab w:val="left" w:pos="1260"/>
        <w:tab w:val="left" w:pos="1476"/>
        <w:tab w:val="left" w:pos="1692"/>
        <w:tab w:val="left" w:pos="2160"/>
      </w:tabs>
      <w:jc w:val="center"/>
    </w:pPr>
    <w:rPr>
      <w:rFonts w:ascii="Times New Roman" w:eastAsia="Times New Roman" w:hAnsi="Times New Roman" w:cs="Times New Roman"/>
      <w:b/>
      <w:sz w:val="22"/>
      <w:szCs w:val="20"/>
      <w:lang w:val="fr-FR" w:eastAsia="en-GB"/>
    </w:rPr>
  </w:style>
  <w:style w:type="character" w:customStyle="1" w:styleId="af">
    <w:name w:val="Подзаголовок Знак"/>
    <w:basedOn w:val="a0"/>
    <w:link w:val="ae"/>
    <w:rsid w:val="008A641B"/>
    <w:rPr>
      <w:rFonts w:ascii="Times New Roman" w:eastAsia="Times New Roman" w:hAnsi="Times New Roman" w:cs="Times New Roman"/>
      <w:b/>
      <w:sz w:val="22"/>
      <w:szCs w:val="20"/>
      <w:lang w:val="fr-FR" w:eastAsia="en-GB"/>
    </w:rPr>
  </w:style>
  <w:style w:type="paragraph" w:styleId="af0">
    <w:name w:val="annotation text"/>
    <w:basedOn w:val="a"/>
    <w:link w:val="af1"/>
    <w:semiHidden/>
    <w:unhideWhenUsed/>
    <w:rsid w:val="008A641B"/>
    <w:pPr>
      <w:spacing w:after="240"/>
      <w:jc w:val="both"/>
    </w:pPr>
    <w:rPr>
      <w:rFonts w:ascii="Times New Roman" w:eastAsia="Times New Roman" w:hAnsi="Times New Roman" w:cs="Times New Roman"/>
      <w:sz w:val="20"/>
      <w:szCs w:val="20"/>
      <w:lang w:val="fr-FR"/>
    </w:rPr>
  </w:style>
  <w:style w:type="character" w:customStyle="1" w:styleId="af1">
    <w:name w:val="Текст примечания Знак"/>
    <w:basedOn w:val="a0"/>
    <w:link w:val="af0"/>
    <w:semiHidden/>
    <w:rsid w:val="008A641B"/>
    <w:rPr>
      <w:rFonts w:ascii="Times New Roman" w:eastAsia="Times New Roman" w:hAnsi="Times New Roman" w:cs="Times New Roman"/>
      <w:sz w:val="20"/>
      <w:szCs w:val="20"/>
      <w:lang w:val="fr-FR"/>
    </w:rPr>
  </w:style>
  <w:style w:type="character" w:styleId="af2">
    <w:name w:val="annotation reference"/>
    <w:basedOn w:val="a0"/>
    <w:uiPriority w:val="99"/>
    <w:semiHidden/>
    <w:unhideWhenUsed/>
    <w:rsid w:val="008A641B"/>
    <w:rPr>
      <w:sz w:val="16"/>
      <w:szCs w:val="16"/>
    </w:rPr>
  </w:style>
  <w:style w:type="table" w:styleId="-45">
    <w:name w:val="Grid Table 4 Accent 5"/>
    <w:basedOn w:val="a1"/>
    <w:uiPriority w:val="49"/>
    <w:rsid w:val="008A641B"/>
    <w:rPr>
      <w:rFonts w:eastAsiaTheme="minorEastAsia"/>
      <w:lang w:val="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af3">
    <w:name w:val="footnote text"/>
    <w:basedOn w:val="a"/>
    <w:link w:val="af4"/>
    <w:uiPriority w:val="99"/>
    <w:unhideWhenUsed/>
    <w:rsid w:val="00330F74"/>
    <w:rPr>
      <w:sz w:val="20"/>
      <w:szCs w:val="20"/>
    </w:rPr>
  </w:style>
  <w:style w:type="character" w:customStyle="1" w:styleId="af4">
    <w:name w:val="Текст сноски Знак"/>
    <w:basedOn w:val="a0"/>
    <w:link w:val="af3"/>
    <w:uiPriority w:val="99"/>
    <w:rsid w:val="00330F74"/>
    <w:rPr>
      <w:sz w:val="20"/>
      <w:szCs w:val="20"/>
    </w:rPr>
  </w:style>
  <w:style w:type="character" w:styleId="af5">
    <w:name w:val="footnote reference"/>
    <w:basedOn w:val="a0"/>
    <w:uiPriority w:val="99"/>
    <w:semiHidden/>
    <w:unhideWhenUsed/>
    <w:rsid w:val="00330F74"/>
    <w:rPr>
      <w:vertAlign w:val="superscript"/>
    </w:rPr>
  </w:style>
  <w:style w:type="character" w:styleId="af6">
    <w:name w:val="Placeholder Text"/>
    <w:basedOn w:val="a0"/>
    <w:uiPriority w:val="99"/>
    <w:semiHidden/>
    <w:rsid w:val="005F79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379273">
      <w:bodyDiv w:val="1"/>
      <w:marLeft w:val="0"/>
      <w:marRight w:val="0"/>
      <w:marTop w:val="0"/>
      <w:marBottom w:val="0"/>
      <w:divBdr>
        <w:top w:val="none" w:sz="0" w:space="0" w:color="auto"/>
        <w:left w:val="none" w:sz="0" w:space="0" w:color="auto"/>
        <w:bottom w:val="none" w:sz="0" w:space="0" w:color="auto"/>
        <w:right w:val="none" w:sz="0" w:space="0" w:color="auto"/>
      </w:divBdr>
      <w:divsChild>
        <w:div w:id="26638183">
          <w:marLeft w:val="0"/>
          <w:marRight w:val="0"/>
          <w:marTop w:val="0"/>
          <w:marBottom w:val="0"/>
          <w:divBdr>
            <w:top w:val="none" w:sz="0" w:space="0" w:color="auto"/>
            <w:left w:val="none" w:sz="0" w:space="0" w:color="auto"/>
            <w:bottom w:val="none" w:sz="0" w:space="0" w:color="auto"/>
            <w:right w:val="none" w:sz="0" w:space="0" w:color="auto"/>
          </w:divBdr>
        </w:div>
        <w:div w:id="175660240">
          <w:marLeft w:val="0"/>
          <w:marRight w:val="0"/>
          <w:marTop w:val="0"/>
          <w:marBottom w:val="0"/>
          <w:divBdr>
            <w:top w:val="none" w:sz="0" w:space="0" w:color="auto"/>
            <w:left w:val="none" w:sz="0" w:space="0" w:color="auto"/>
            <w:bottom w:val="none" w:sz="0" w:space="0" w:color="auto"/>
            <w:right w:val="none" w:sz="0" w:space="0" w:color="auto"/>
          </w:divBdr>
        </w:div>
        <w:div w:id="353003264">
          <w:marLeft w:val="0"/>
          <w:marRight w:val="0"/>
          <w:marTop w:val="0"/>
          <w:marBottom w:val="0"/>
          <w:divBdr>
            <w:top w:val="none" w:sz="0" w:space="0" w:color="auto"/>
            <w:left w:val="none" w:sz="0" w:space="0" w:color="auto"/>
            <w:bottom w:val="none" w:sz="0" w:space="0" w:color="auto"/>
            <w:right w:val="none" w:sz="0" w:space="0" w:color="auto"/>
          </w:divBdr>
        </w:div>
        <w:div w:id="692415470">
          <w:marLeft w:val="0"/>
          <w:marRight w:val="0"/>
          <w:marTop w:val="0"/>
          <w:marBottom w:val="0"/>
          <w:divBdr>
            <w:top w:val="none" w:sz="0" w:space="0" w:color="auto"/>
            <w:left w:val="none" w:sz="0" w:space="0" w:color="auto"/>
            <w:bottom w:val="none" w:sz="0" w:space="0" w:color="auto"/>
            <w:right w:val="none" w:sz="0" w:space="0" w:color="auto"/>
          </w:divBdr>
        </w:div>
        <w:div w:id="758675631">
          <w:marLeft w:val="0"/>
          <w:marRight w:val="0"/>
          <w:marTop w:val="0"/>
          <w:marBottom w:val="0"/>
          <w:divBdr>
            <w:top w:val="none" w:sz="0" w:space="0" w:color="auto"/>
            <w:left w:val="none" w:sz="0" w:space="0" w:color="auto"/>
            <w:bottom w:val="none" w:sz="0" w:space="0" w:color="auto"/>
            <w:right w:val="none" w:sz="0" w:space="0" w:color="auto"/>
          </w:divBdr>
        </w:div>
        <w:div w:id="858547261">
          <w:marLeft w:val="0"/>
          <w:marRight w:val="0"/>
          <w:marTop w:val="0"/>
          <w:marBottom w:val="0"/>
          <w:divBdr>
            <w:top w:val="none" w:sz="0" w:space="0" w:color="auto"/>
            <w:left w:val="none" w:sz="0" w:space="0" w:color="auto"/>
            <w:bottom w:val="none" w:sz="0" w:space="0" w:color="auto"/>
            <w:right w:val="none" w:sz="0" w:space="0" w:color="auto"/>
          </w:divBdr>
        </w:div>
        <w:div w:id="1298604022">
          <w:marLeft w:val="0"/>
          <w:marRight w:val="0"/>
          <w:marTop w:val="0"/>
          <w:marBottom w:val="0"/>
          <w:divBdr>
            <w:top w:val="none" w:sz="0" w:space="0" w:color="auto"/>
            <w:left w:val="none" w:sz="0" w:space="0" w:color="auto"/>
            <w:bottom w:val="none" w:sz="0" w:space="0" w:color="auto"/>
            <w:right w:val="none" w:sz="0" w:space="0" w:color="auto"/>
          </w:divBdr>
        </w:div>
      </w:divsChild>
    </w:div>
    <w:div w:id="786704294">
      <w:bodyDiv w:val="1"/>
      <w:marLeft w:val="0"/>
      <w:marRight w:val="0"/>
      <w:marTop w:val="0"/>
      <w:marBottom w:val="0"/>
      <w:divBdr>
        <w:top w:val="none" w:sz="0" w:space="0" w:color="auto"/>
        <w:left w:val="none" w:sz="0" w:space="0" w:color="auto"/>
        <w:bottom w:val="none" w:sz="0" w:space="0" w:color="auto"/>
        <w:right w:val="none" w:sz="0" w:space="0" w:color="auto"/>
      </w:divBdr>
    </w:div>
    <w:div w:id="1079864979">
      <w:bodyDiv w:val="1"/>
      <w:marLeft w:val="0"/>
      <w:marRight w:val="0"/>
      <w:marTop w:val="0"/>
      <w:marBottom w:val="0"/>
      <w:divBdr>
        <w:top w:val="none" w:sz="0" w:space="0" w:color="auto"/>
        <w:left w:val="none" w:sz="0" w:space="0" w:color="auto"/>
        <w:bottom w:val="none" w:sz="0" w:space="0" w:color="auto"/>
        <w:right w:val="none" w:sz="0" w:space="0" w:color="auto"/>
      </w:divBdr>
      <w:divsChild>
        <w:div w:id="714237020">
          <w:marLeft w:val="0"/>
          <w:marRight w:val="0"/>
          <w:marTop w:val="0"/>
          <w:marBottom w:val="0"/>
          <w:divBdr>
            <w:top w:val="none" w:sz="0" w:space="0" w:color="auto"/>
            <w:left w:val="none" w:sz="0" w:space="0" w:color="auto"/>
            <w:bottom w:val="none" w:sz="0" w:space="0" w:color="auto"/>
            <w:right w:val="none" w:sz="0" w:space="0" w:color="auto"/>
          </w:divBdr>
        </w:div>
      </w:divsChild>
    </w:div>
    <w:div w:id="1519468181">
      <w:bodyDiv w:val="1"/>
      <w:marLeft w:val="0"/>
      <w:marRight w:val="0"/>
      <w:marTop w:val="0"/>
      <w:marBottom w:val="0"/>
      <w:divBdr>
        <w:top w:val="none" w:sz="0" w:space="0" w:color="auto"/>
        <w:left w:val="none" w:sz="0" w:space="0" w:color="auto"/>
        <w:bottom w:val="none" w:sz="0" w:space="0" w:color="auto"/>
        <w:right w:val="none" w:sz="0" w:space="0" w:color="auto"/>
      </w:divBdr>
    </w:div>
    <w:div w:id="1721323747">
      <w:bodyDiv w:val="1"/>
      <w:marLeft w:val="0"/>
      <w:marRight w:val="0"/>
      <w:marTop w:val="0"/>
      <w:marBottom w:val="0"/>
      <w:divBdr>
        <w:top w:val="none" w:sz="0" w:space="0" w:color="auto"/>
        <w:left w:val="none" w:sz="0" w:space="0" w:color="auto"/>
        <w:bottom w:val="none" w:sz="0" w:space="0" w:color="auto"/>
        <w:right w:val="none" w:sz="0" w:space="0" w:color="auto"/>
      </w:divBdr>
    </w:div>
    <w:div w:id="1976636504">
      <w:bodyDiv w:val="1"/>
      <w:marLeft w:val="0"/>
      <w:marRight w:val="0"/>
      <w:marTop w:val="0"/>
      <w:marBottom w:val="0"/>
      <w:divBdr>
        <w:top w:val="none" w:sz="0" w:space="0" w:color="auto"/>
        <w:left w:val="none" w:sz="0" w:space="0" w:color="auto"/>
        <w:bottom w:val="none" w:sz="0" w:space="0" w:color="auto"/>
        <w:right w:val="none" w:sz="0" w:space="0" w:color="auto"/>
      </w:divBdr>
    </w:div>
    <w:div w:id="1985693802">
      <w:bodyDiv w:val="1"/>
      <w:marLeft w:val="0"/>
      <w:marRight w:val="0"/>
      <w:marTop w:val="0"/>
      <w:marBottom w:val="0"/>
      <w:divBdr>
        <w:top w:val="none" w:sz="0" w:space="0" w:color="auto"/>
        <w:left w:val="none" w:sz="0" w:space="0" w:color="auto"/>
        <w:bottom w:val="none" w:sz="0" w:space="0" w:color="auto"/>
        <w:right w:val="none" w:sz="0" w:space="0" w:color="auto"/>
      </w:divBdr>
      <w:divsChild>
        <w:div w:id="27682785">
          <w:marLeft w:val="0"/>
          <w:marRight w:val="0"/>
          <w:marTop w:val="0"/>
          <w:marBottom w:val="0"/>
          <w:divBdr>
            <w:top w:val="none" w:sz="0" w:space="0" w:color="auto"/>
            <w:left w:val="none" w:sz="0" w:space="0" w:color="auto"/>
            <w:bottom w:val="none" w:sz="0" w:space="0" w:color="auto"/>
            <w:right w:val="none" w:sz="0" w:space="0" w:color="auto"/>
          </w:divBdr>
        </w:div>
        <w:div w:id="198081652">
          <w:marLeft w:val="0"/>
          <w:marRight w:val="0"/>
          <w:marTop w:val="0"/>
          <w:marBottom w:val="0"/>
          <w:divBdr>
            <w:top w:val="none" w:sz="0" w:space="0" w:color="auto"/>
            <w:left w:val="none" w:sz="0" w:space="0" w:color="auto"/>
            <w:bottom w:val="none" w:sz="0" w:space="0" w:color="auto"/>
            <w:right w:val="none" w:sz="0" w:space="0" w:color="auto"/>
          </w:divBdr>
        </w:div>
        <w:div w:id="309360351">
          <w:marLeft w:val="0"/>
          <w:marRight w:val="0"/>
          <w:marTop w:val="0"/>
          <w:marBottom w:val="0"/>
          <w:divBdr>
            <w:top w:val="none" w:sz="0" w:space="0" w:color="auto"/>
            <w:left w:val="none" w:sz="0" w:space="0" w:color="auto"/>
            <w:bottom w:val="none" w:sz="0" w:space="0" w:color="auto"/>
            <w:right w:val="none" w:sz="0" w:space="0" w:color="auto"/>
          </w:divBdr>
        </w:div>
        <w:div w:id="991445449">
          <w:marLeft w:val="0"/>
          <w:marRight w:val="0"/>
          <w:marTop w:val="0"/>
          <w:marBottom w:val="0"/>
          <w:divBdr>
            <w:top w:val="none" w:sz="0" w:space="0" w:color="auto"/>
            <w:left w:val="none" w:sz="0" w:space="0" w:color="auto"/>
            <w:bottom w:val="none" w:sz="0" w:space="0" w:color="auto"/>
            <w:right w:val="none" w:sz="0" w:space="0" w:color="auto"/>
          </w:divBdr>
        </w:div>
        <w:div w:id="1262834605">
          <w:marLeft w:val="0"/>
          <w:marRight w:val="0"/>
          <w:marTop w:val="0"/>
          <w:marBottom w:val="0"/>
          <w:divBdr>
            <w:top w:val="none" w:sz="0" w:space="0" w:color="auto"/>
            <w:left w:val="none" w:sz="0" w:space="0" w:color="auto"/>
            <w:bottom w:val="none" w:sz="0" w:space="0" w:color="auto"/>
            <w:right w:val="none" w:sz="0" w:space="0" w:color="auto"/>
          </w:divBdr>
        </w:div>
        <w:div w:id="1724669138">
          <w:marLeft w:val="0"/>
          <w:marRight w:val="0"/>
          <w:marTop w:val="0"/>
          <w:marBottom w:val="0"/>
          <w:divBdr>
            <w:top w:val="none" w:sz="0" w:space="0" w:color="auto"/>
            <w:left w:val="none" w:sz="0" w:space="0" w:color="auto"/>
            <w:bottom w:val="none" w:sz="0" w:space="0" w:color="auto"/>
            <w:right w:val="none" w:sz="0" w:space="0" w:color="auto"/>
          </w:divBdr>
        </w:div>
        <w:div w:id="1969893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c-uu.com.ua/" TargetMode="External"/><Relationship Id="rId21" Type="http://schemas.openxmlformats.org/officeDocument/2006/relationships/hyperlink" Target="http://ap.uu.edu.ua/" TargetMode="External"/><Relationship Id="rId42" Type="http://schemas.openxmlformats.org/officeDocument/2006/relationships/hyperlink" Target="http://iem.uu.edu.ua/" TargetMode="External"/><Relationship Id="rId47" Type="http://schemas.openxmlformats.org/officeDocument/2006/relationships/hyperlink" Target="http://kip.uz.ua/" TargetMode="External"/><Relationship Id="rId63" Type="http://schemas.openxmlformats.org/officeDocument/2006/relationships/hyperlink" Target="http://novakah.uu.edu.ua/" TargetMode="External"/><Relationship Id="rId68" Type="http://schemas.openxmlformats.org/officeDocument/2006/relationships/hyperlink" Target="http://hist.km.ua/" TargetMode="External"/><Relationship Id="rId16" Type="http://schemas.openxmlformats.org/officeDocument/2006/relationships/hyperlink" Target="http://library.ukraine.edu.ua/" TargetMode="External"/><Relationship Id="rId11" Type="http://schemas.openxmlformats.org/officeDocument/2006/relationships/hyperlink" Target="http://uu.edu.ua/" TargetMode="External"/><Relationship Id="rId32" Type="http://schemas.openxmlformats.org/officeDocument/2006/relationships/hyperlink" Target="http://vn.uu.edu.ua/" TargetMode="External"/><Relationship Id="rId37" Type="http://schemas.openxmlformats.org/officeDocument/2006/relationships/hyperlink" Target="http://dubno-coll.uu.edu.ua/" TargetMode="External"/><Relationship Id="rId53" Type="http://schemas.openxmlformats.org/officeDocument/2006/relationships/hyperlink" Target="http://lutsk.uu.edu.ua/" TargetMode="External"/><Relationship Id="rId58" Type="http://schemas.openxmlformats.org/officeDocument/2006/relationships/hyperlink" Target="http://mk.uu.edu.ua/" TargetMode="External"/><Relationship Id="rId74" Type="http://schemas.openxmlformats.org/officeDocument/2006/relationships/hyperlink" Target="http://egor-grushin.in.ua/" TargetMode="External"/><Relationship Id="rId79" Type="http://schemas.openxmlformats.org/officeDocument/2006/relationships/hyperlink" Target="http://2lana2.livejournal.com/" TargetMode="External"/><Relationship Id="rId5" Type="http://schemas.openxmlformats.org/officeDocument/2006/relationships/numbering" Target="numbering.xml"/><Relationship Id="rId61" Type="http://schemas.openxmlformats.org/officeDocument/2006/relationships/hyperlink" Target="http://nikopol.uu.edu.ua/" TargetMode="External"/><Relationship Id="rId82" Type="http://schemas.openxmlformats.org/officeDocument/2006/relationships/fontTable" Target="fontTable.xml"/><Relationship Id="rId19" Type="http://schemas.openxmlformats.org/officeDocument/2006/relationships/hyperlink" Target="http://socialwelfare.eu/" TargetMode="External"/><Relationship Id="rId14" Type="http://schemas.openxmlformats.org/officeDocument/2006/relationships/hyperlink" Target="https://www.youtube.com/channel/UCrbnYa_gHr5l3PrShyURovQ" TargetMode="External"/><Relationship Id="rId22" Type="http://schemas.openxmlformats.org/officeDocument/2006/relationships/hyperlink" Target="http://vo.ukraine.edu.ua/" TargetMode="External"/><Relationship Id="rId27" Type="http://schemas.openxmlformats.org/officeDocument/2006/relationships/hyperlink" Target="http://bc.uu.edu.ua/" TargetMode="External"/><Relationship Id="rId30" Type="http://schemas.openxmlformats.org/officeDocument/2006/relationships/hyperlink" Target="http://vn-coll.uu.edu.ua/" TargetMode="External"/><Relationship Id="rId35" Type="http://schemas.openxmlformats.org/officeDocument/2006/relationships/hyperlink" Target="http://gorlivka.uu.edu.ua/" TargetMode="External"/><Relationship Id="rId43" Type="http://schemas.openxmlformats.org/officeDocument/2006/relationships/hyperlink" Target="http://ict.uu.edu.ua/" TargetMode="External"/><Relationship Id="rId48" Type="http://schemas.openxmlformats.org/officeDocument/2006/relationships/hyperlink" Target="http://hust.uu.edu.ua/" TargetMode="External"/><Relationship Id="rId56" Type="http://schemas.openxmlformats.org/officeDocument/2006/relationships/hyperlink" Target="http://mlt.uu.edu.ua/" TargetMode="External"/><Relationship Id="rId64" Type="http://schemas.openxmlformats.org/officeDocument/2006/relationships/hyperlink" Target="http://pl.uu.edu.ua/" TargetMode="External"/><Relationship Id="rId69" Type="http://schemas.openxmlformats.org/officeDocument/2006/relationships/hyperlink" Target="http://km.uu.edu.ua/" TargetMode="External"/><Relationship Id="rId77" Type="http://schemas.openxmlformats.org/officeDocument/2006/relationships/hyperlink" Target="https://www.facebook.com/lana2481?ref=hl" TargetMode="External"/><Relationship Id="rId8" Type="http://schemas.openxmlformats.org/officeDocument/2006/relationships/webSettings" Target="webSettings.xml"/><Relationship Id="rId51" Type="http://schemas.openxmlformats.org/officeDocument/2006/relationships/hyperlink" Target="http://coll-osvita.uu.edu.ua/" TargetMode="External"/><Relationship Id="rId72" Type="http://schemas.openxmlformats.org/officeDocument/2006/relationships/hyperlink" Target="http://dtip-burlakov.com" TargetMode="External"/><Relationship Id="rId80"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en.vmurol.com.ua/" TargetMode="External"/><Relationship Id="rId17" Type="http://schemas.openxmlformats.org/officeDocument/2006/relationships/hyperlink" Target="http://visn-it.uu.edu.ua/" TargetMode="External"/><Relationship Id="rId25" Type="http://schemas.openxmlformats.org/officeDocument/2006/relationships/hyperlink" Target="http://psloboda.at.ua/" TargetMode="External"/><Relationship Id="rId33" Type="http://schemas.openxmlformats.org/officeDocument/2006/relationships/hyperlink" Target="http://visn-ec.uu.edu.ua/" TargetMode="External"/><Relationship Id="rId38" Type="http://schemas.openxmlformats.org/officeDocument/2006/relationships/hyperlink" Target="http://www.vmurol.zt.ua/" TargetMode="External"/><Relationship Id="rId46" Type="http://schemas.openxmlformats.org/officeDocument/2006/relationships/hyperlink" Target="http://ifmc.uu.edu.ua/" TargetMode="External"/><Relationship Id="rId59" Type="http://schemas.openxmlformats.org/officeDocument/2006/relationships/hyperlink" Target="http://mk-coll.uu.edu.ua/" TargetMode="External"/><Relationship Id="rId67" Type="http://schemas.openxmlformats.org/officeDocument/2006/relationships/hyperlink" Target="http://fbmt.uu.edu.ua/" TargetMode="External"/><Relationship Id="rId20" Type="http://schemas.openxmlformats.org/officeDocument/2006/relationships/hyperlink" Target="http://social-science.uu.edu.ua/" TargetMode="External"/><Relationship Id="rId41" Type="http://schemas.openxmlformats.org/officeDocument/2006/relationships/hyperlink" Target="http://iti.uu.edu.ua/" TargetMode="External"/><Relationship Id="rId54" Type="http://schemas.openxmlformats.org/officeDocument/2006/relationships/hyperlink" Target="http://lutsk-coll.uu.edu.ua/" TargetMode="External"/><Relationship Id="rId62" Type="http://schemas.openxmlformats.org/officeDocument/2006/relationships/hyperlink" Target="http://vmurol.net.ua/" TargetMode="External"/><Relationship Id="rId70" Type="http://schemas.openxmlformats.org/officeDocument/2006/relationships/hyperlink" Target="http://km-coll.uu.edu.ua/" TargetMode="External"/><Relationship Id="rId75" Type="http://schemas.openxmlformats.org/officeDocument/2006/relationships/hyperlink" Target="http://psyrehab.kiev.ua/fotogalereya.html"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instagram.com/uu_university?utm_medium=copy_link" TargetMode="External"/><Relationship Id="rId23" Type="http://schemas.openxmlformats.org/officeDocument/2006/relationships/hyperlink" Target="https://www.youtube.com/channel/UCrbnYa_gHr5l3PrShyURovQ" TargetMode="External"/><Relationship Id="rId28" Type="http://schemas.openxmlformats.org/officeDocument/2006/relationships/hyperlink" Target="http://brovary.uu.edu.ua/" TargetMode="External"/><Relationship Id="rId36" Type="http://schemas.openxmlformats.org/officeDocument/2006/relationships/hyperlink" Target="http://www.youtube.com/user/universityGRIUU?feature=m" TargetMode="External"/><Relationship Id="rId49" Type="http://schemas.openxmlformats.org/officeDocument/2006/relationships/hyperlink" Target="http://www.vmurol.kr.ua/" TargetMode="External"/><Relationship Id="rId57" Type="http://schemas.openxmlformats.org/officeDocument/2006/relationships/hyperlink" Target="http://www.mmirl.edu.ua/" TargetMode="External"/><Relationship Id="rId10" Type="http://schemas.openxmlformats.org/officeDocument/2006/relationships/endnotes" Target="endnotes.xml"/><Relationship Id="rId31" Type="http://schemas.openxmlformats.org/officeDocument/2006/relationships/hyperlink" Target="http://vsei.vn.ua/" TargetMode="External"/><Relationship Id="rId44" Type="http://schemas.openxmlformats.org/officeDocument/2006/relationships/hyperlink" Target="http://ipsv.uu.edu.ua/" TargetMode="External"/><Relationship Id="rId52" Type="http://schemas.openxmlformats.org/officeDocument/2006/relationships/hyperlink" Target="http://www.cyberukraine.pro" TargetMode="External"/><Relationship Id="rId60" Type="http://schemas.openxmlformats.org/officeDocument/2006/relationships/hyperlink" Target="http://ieae.uu.edu.ua/" TargetMode="External"/><Relationship Id="rId65" Type="http://schemas.openxmlformats.org/officeDocument/2006/relationships/hyperlink" Target="http://storozhynets.uu.edu.ua/" TargetMode="External"/><Relationship Id="rId73" Type="http://schemas.openxmlformats.org/officeDocument/2006/relationships/hyperlink" Target="http://kr-coll.uu.edu.ua/" TargetMode="External"/><Relationship Id="rId78" Type="http://schemas.openxmlformats.org/officeDocument/2006/relationships/hyperlink" Target="http://sveta-patra.blogspot.com" TargetMode="External"/><Relationship Id="rId8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facebook.com/UUkraine/" TargetMode="External"/><Relationship Id="rId18" Type="http://schemas.openxmlformats.org/officeDocument/2006/relationships/hyperlink" Target="http://visn-pr.uu.edu.ua/" TargetMode="External"/><Relationship Id="rId39" Type="http://schemas.openxmlformats.org/officeDocument/2006/relationships/hyperlink" Target="http://zh.uu.edu.ua/" TargetMode="External"/><Relationship Id="rId34" Type="http://schemas.openxmlformats.org/officeDocument/2006/relationships/hyperlink" Target="http://www.griuu.org" TargetMode="External"/><Relationship Id="rId50" Type="http://schemas.openxmlformats.org/officeDocument/2006/relationships/hyperlink" Target="http://kr.uu.edu.ua/" TargetMode="External"/><Relationship Id="rId55" Type="http://schemas.openxmlformats.org/officeDocument/2006/relationships/hyperlink" Target="http://www.miest.org.ua/" TargetMode="External"/><Relationship Id="rId76" Type="http://schemas.openxmlformats.org/officeDocument/2006/relationships/hyperlink" Target="http://1000years.uazone.net" TargetMode="External"/><Relationship Id="rId7" Type="http://schemas.openxmlformats.org/officeDocument/2006/relationships/settings" Target="settings.xml"/><Relationship Id="rId71" Type="http://schemas.openxmlformats.org/officeDocument/2006/relationships/hyperlink" Target="http://hust-coll.uu.edu.ua/" TargetMode="External"/><Relationship Id="rId2" Type="http://schemas.openxmlformats.org/officeDocument/2006/relationships/customXml" Target="../customXml/item2.xml"/><Relationship Id="rId29" Type="http://schemas.openxmlformats.org/officeDocument/2006/relationships/hyperlink" Target="http://vasylkiv.uu.edu.ua/" TargetMode="External"/><Relationship Id="rId24" Type="http://schemas.openxmlformats.org/officeDocument/2006/relationships/hyperlink" Target="http://www.talan-studio.com.ua" TargetMode="External"/><Relationship Id="rId40" Type="http://schemas.openxmlformats.org/officeDocument/2006/relationships/hyperlink" Target="http://if.uu.edu.ua/" TargetMode="External"/><Relationship Id="rId45" Type="http://schemas.openxmlformats.org/officeDocument/2006/relationships/hyperlink" Target="http://ist.uu.edu.ua/" TargetMode="External"/><Relationship Id="rId66" Type="http://schemas.openxmlformats.org/officeDocument/2006/relationships/hyperlink" Target="http://te.uu.edu.u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F678BB1249FE4099E86C6A23212417" ma:contentTypeVersion="20" ma:contentTypeDescription="Create a new document." ma:contentTypeScope="" ma:versionID="7c77209c4cf4c6b2f6740cdadbcd0b55">
  <xsd:schema xmlns:xsd="http://www.w3.org/2001/XMLSchema" xmlns:xs="http://www.w3.org/2001/XMLSchema" xmlns:p="http://schemas.microsoft.com/office/2006/metadata/properties" xmlns:ns1="http://schemas.microsoft.com/sharepoint/v3" xmlns:ns2="6278b8b1-e0cb-4b44-9900-b20ee6e41941" xmlns:ns3="670101ee-7326-488b-895d-07c329b793e7" targetNamespace="http://schemas.microsoft.com/office/2006/metadata/properties" ma:root="true" ma:fieldsID="68cec86ce3ea94be913915b2e48860f1" ns1:_="" ns2:_="" ns3:_="">
    <xsd:import namespace="http://schemas.microsoft.com/sharepoint/v3"/>
    <xsd:import namespace="6278b8b1-e0cb-4b44-9900-b20ee6e41941"/>
    <xsd:import namespace="670101ee-7326-488b-895d-07c329b793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_x0062_wk9" minOccurs="0"/>
                <xsd:element ref="ns2:rw1p"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8b8b1-e0cb-4b44-9900-b20ee6e419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x0062_wk9" ma:index="22" nillable="true" ma:displayName="Number" ma:internalName="_x0062_wk9">
      <xsd:simpleType>
        <xsd:restriction base="dms:Number"/>
      </xsd:simpleType>
    </xsd:element>
    <xsd:element name="rw1p" ma:index="23" nillable="true" ma:displayName="Date and time" ma:internalName="rw1p">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7d4629c-c99d-46d8-b76a-4217568a1b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0101ee-7326-488b-895d-07c329b793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9aeaf665-82a6-4c1f-973c-f43a9b1cc5bf}" ma:internalName="TaxCatchAll" ma:showField="CatchAllData" ma:web="670101ee-7326-488b-895d-07c329b793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1</_ip_UnifiedCompliancePolicyUIAction>
    <_ip_UnifiedCompliancePolicyProperties xmlns="http://schemas.microsoft.com/sharepoint/v3" xsi:nil="true"/>
    <SharedWithUsers xmlns="670101ee-7326-488b-895d-07c329b793e7">
      <UserInfo>
        <DisplayName>Dimitra Dalamagka</DisplayName>
        <AccountId>594</AccountId>
        <AccountType/>
      </UserInfo>
    </SharedWithUsers>
    <_x0062_wk9 xmlns="6278b8b1-e0cb-4b44-9900-b20ee6e41941" xsi:nil="true"/>
    <rw1p xmlns="6278b8b1-e0cb-4b44-9900-b20ee6e41941" xsi:nil="true"/>
    <TaxCatchAll xmlns="670101ee-7326-488b-895d-07c329b793e7" xsi:nil="true"/>
    <lcf76f155ced4ddcb4097134ff3c332f xmlns="6278b8b1-e0cb-4b44-9900-b20ee6e4194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F4D7D-75AE-4893-A1B7-7EBBBF003754}">
  <ds:schemaRefs>
    <ds:schemaRef ds:uri="http://schemas.microsoft.com/sharepoint/v3/contenttype/forms"/>
  </ds:schemaRefs>
</ds:datastoreItem>
</file>

<file path=customXml/itemProps2.xml><?xml version="1.0" encoding="utf-8"?>
<ds:datastoreItem xmlns:ds="http://schemas.openxmlformats.org/officeDocument/2006/customXml" ds:itemID="{170D2EDF-1049-449B-935D-10F4BE527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78b8b1-e0cb-4b44-9900-b20ee6e41941"/>
    <ds:schemaRef ds:uri="670101ee-7326-488b-895d-07c329b79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E26675-9487-4FC9-B77C-C2D46EC69368}">
  <ds:schemaRefs>
    <ds:schemaRef ds:uri="http://schemas.microsoft.com/office/2006/metadata/properties"/>
    <ds:schemaRef ds:uri="http://schemas.microsoft.com/office/infopath/2007/PartnerControls"/>
    <ds:schemaRef ds:uri="http://schemas.microsoft.com/sharepoint/v3"/>
    <ds:schemaRef ds:uri="670101ee-7326-488b-895d-07c329b793e7"/>
    <ds:schemaRef ds:uri="6278b8b1-e0cb-4b44-9900-b20ee6e41941"/>
  </ds:schemaRefs>
</ds:datastoreItem>
</file>

<file path=customXml/itemProps4.xml><?xml version="1.0" encoding="utf-8"?>
<ds:datastoreItem xmlns:ds="http://schemas.openxmlformats.org/officeDocument/2006/customXml" ds:itemID="{CC43EF97-49AF-40C1-ADB9-424331053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2586</TotalTime>
  <Pages>12</Pages>
  <Words>4880</Words>
  <Characters>27818</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TENGO</dc:creator>
  <cp:keywords/>
  <dc:description/>
  <cp:lastModifiedBy>DavydenkoGV</cp:lastModifiedBy>
  <cp:revision>22</cp:revision>
  <dcterms:created xsi:type="dcterms:W3CDTF">2023-09-30T15:43:00Z</dcterms:created>
  <dcterms:modified xsi:type="dcterms:W3CDTF">2023-10-04T14:00:00Z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0x01010073F678BB1249FE4099E86C6A23212417</vt:lpwstr>
  </property>
  <property fmtid="{D5CDD505-2E9C-101B-9397-08002B2CF9AE}" pid="3" name="TaxKeyword">
    <vt:lpwstr/>
  </property>
  <property fmtid="{D5CDD505-2E9C-101B-9397-08002B2CF9AE}" pid="4" name="MediaServiceImageTags">
    <vt:lpwstr/>
  </property>
</Properties>
</file>